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CB06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  <w:bookmarkStart w:id="0" w:name="_Hlk181033029"/>
      <w:bookmarkStart w:id="1" w:name="_Hlk173148486"/>
    </w:p>
    <w:p w14:paraId="34E05BE1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</w:p>
    <w:p w14:paraId="1E319125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1"/>
          <w:szCs w:val="21"/>
        </w:rPr>
      </w:pPr>
    </w:p>
    <w:p w14:paraId="6E99FA13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4F08" w:rsidRPr="00F86E24" w14:paraId="46A1A715" w14:textId="77777777" w:rsidTr="00EE7025">
        <w:trPr>
          <w:trHeight w:val="3407"/>
        </w:trPr>
        <w:tc>
          <w:tcPr>
            <w:tcW w:w="9016" w:type="dxa"/>
            <w:vAlign w:val="center"/>
          </w:tcPr>
          <w:p w14:paraId="241BAF9A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8"/>
                <w:szCs w:val="48"/>
              </w:rPr>
            </w:pPr>
            <w:r w:rsidRPr="00B428B0">
              <w:rPr>
                <w:rFonts w:asciiTheme="minorEastAsia" w:hAnsiTheme="minorEastAsia"/>
                <w:b/>
                <w:bCs/>
                <w:sz w:val="48"/>
                <w:szCs w:val="48"/>
              </w:rPr>
              <w:t>Q&amp;A</w:t>
            </w:r>
          </w:p>
          <w:p w14:paraId="552C74CB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8"/>
                <w:szCs w:val="48"/>
              </w:rPr>
            </w:pP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2</w:t>
            </w:r>
            <w:r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5</w:t>
            </w: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 xml:space="preserve">년 </w:t>
            </w:r>
            <w:r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3</w:t>
            </w:r>
            <w:r w:rsidRPr="00B428B0">
              <w:rPr>
                <w:rFonts w:asciiTheme="minorEastAsia" w:hAnsiTheme="minorEastAsia" w:hint="eastAsia"/>
                <w:b/>
                <w:bCs/>
                <w:sz w:val="48"/>
                <w:szCs w:val="48"/>
              </w:rPr>
              <w:t>분기 실적발표회</w:t>
            </w:r>
          </w:p>
          <w:p w14:paraId="25898563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34"/>
                <w:szCs w:val="34"/>
              </w:rPr>
            </w:pPr>
          </w:p>
          <w:p w14:paraId="27CEE130" w14:textId="77777777" w:rsidR="004C4F08" w:rsidRPr="00B428B0" w:rsidRDefault="004C4F08" w:rsidP="00EE7025">
            <w:pPr>
              <w:spacing w:line="276" w:lineRule="auto"/>
              <w:jc w:val="center"/>
              <w:rPr>
                <w:rFonts w:asciiTheme="minorEastAsia" w:hAnsiTheme="minorEastAsia"/>
                <w:b/>
                <w:bCs/>
                <w:sz w:val="40"/>
                <w:szCs w:val="40"/>
              </w:rPr>
            </w:pP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 xml:space="preserve">(2025. </w:t>
            </w:r>
            <w:r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11</w:t>
            </w: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 xml:space="preserve">. </w:t>
            </w:r>
            <w:r>
              <w:rPr>
                <w:rFonts w:asciiTheme="minorEastAsia" w:hAnsiTheme="minorEastAsia"/>
                <w:b/>
                <w:bCs/>
                <w:sz w:val="32"/>
                <w:szCs w:val="32"/>
              </w:rPr>
              <w:t>0</w:t>
            </w:r>
            <w:r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5</w:t>
            </w:r>
            <w:r w:rsidRPr="00B428B0">
              <w:rPr>
                <w:rFonts w:asciiTheme="minorEastAsia" w:hAnsiTheme="minorEastAsia" w:hint="eastAsia"/>
                <w:b/>
                <w:bCs/>
                <w:sz w:val="32"/>
                <w:szCs w:val="32"/>
              </w:rPr>
              <w:t>.</w:t>
            </w:r>
            <w:r w:rsidRPr="00B428B0">
              <w:rPr>
                <w:rFonts w:asciiTheme="minorEastAsia" w:hAnsiTheme="minorEastAsia"/>
                <w:b/>
                <w:bCs/>
                <w:sz w:val="32"/>
                <w:szCs w:val="32"/>
              </w:rPr>
              <w:t>)</w:t>
            </w:r>
          </w:p>
        </w:tc>
      </w:tr>
    </w:tbl>
    <w:p w14:paraId="4293B6C2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40"/>
          <w:szCs w:val="40"/>
        </w:rPr>
      </w:pPr>
    </w:p>
    <w:p w14:paraId="37D6FA0F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D43D329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3E08B133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6E82BB2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853C2C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3063477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6BB8B861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8864485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1FF6FB8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7F6DB1AB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2E45E66E" w14:textId="77777777" w:rsidR="004C4F08" w:rsidRPr="00F86E24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AA5E6CC" w14:textId="77777777" w:rsidR="004C4F08" w:rsidRPr="00F86E24" w:rsidRDefault="004C4F08" w:rsidP="004C4F08">
      <w:pPr>
        <w:spacing w:after="0" w:line="276" w:lineRule="auto"/>
        <w:jc w:val="center"/>
        <w:rPr>
          <w:rFonts w:asciiTheme="minorEastAsia" w:hAnsiTheme="minorEastAsia"/>
          <w:b/>
          <w:bCs/>
          <w:color w:val="0000FF"/>
          <w:sz w:val="23"/>
          <w:szCs w:val="23"/>
        </w:rPr>
      </w:pPr>
      <w:r w:rsidRPr="00F86E24">
        <w:rPr>
          <w:rFonts w:asciiTheme="minorEastAsia" w:hAnsiTheme="minorEastAsia"/>
          <w:b/>
          <w:bCs/>
          <w:noProof/>
          <w:color w:val="0000FF"/>
          <w:sz w:val="23"/>
          <w:szCs w:val="23"/>
        </w:rPr>
        <w:drawing>
          <wp:inline distT="0" distB="0" distL="0" distR="0" wp14:anchorId="71AC6AD1" wp14:editId="7E8ADA0B">
            <wp:extent cx="2209800" cy="628650"/>
            <wp:effectExtent l="0" t="0" r="0" b="0"/>
            <wp:docPr id="47106923" name="그림 1" descr="폰트, 로고, 그래픽, 일렉트릭 블루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923" name="그림 1" descr="폰트, 로고, 그래픽, 일렉트릭 블루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0113" cy="628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3FBF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1D364D76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23"/>
          <w:szCs w:val="23"/>
        </w:rPr>
      </w:pPr>
    </w:p>
    <w:p w14:paraId="40AE94EB" w14:textId="77777777" w:rsidR="004C4F08" w:rsidRDefault="004C4F08" w:rsidP="00CA59B9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5C37C0C8" w14:textId="77777777" w:rsidR="004C4F08" w:rsidRPr="00C16135" w:rsidRDefault="004C4F08" w:rsidP="004C4F08">
      <w:pPr>
        <w:spacing w:after="0" w:line="276" w:lineRule="auto"/>
        <w:jc w:val="center"/>
        <w:rPr>
          <w:rFonts w:asciiTheme="minorEastAsia" w:hAnsiTheme="minorEastAsia"/>
          <w:b/>
          <w:bCs/>
          <w:sz w:val="40"/>
          <w:szCs w:val="40"/>
        </w:rPr>
      </w:pPr>
      <w:r w:rsidRPr="00C16135">
        <w:rPr>
          <w:rFonts w:asciiTheme="minorEastAsia" w:hAnsiTheme="minorEastAsia" w:hint="eastAsia"/>
          <w:b/>
          <w:bCs/>
          <w:sz w:val="40"/>
          <w:szCs w:val="40"/>
        </w:rPr>
        <w:lastRenderedPageBreak/>
        <w:t>목</w:t>
      </w:r>
      <w:r>
        <w:rPr>
          <w:rFonts w:asciiTheme="minorEastAsia" w:hAnsiTheme="minorEastAsia" w:hint="eastAsia"/>
          <w:b/>
          <w:bCs/>
          <w:sz w:val="40"/>
          <w:szCs w:val="40"/>
        </w:rPr>
        <w:t xml:space="preserve"> </w:t>
      </w:r>
      <w:r w:rsidRPr="00C16135">
        <w:rPr>
          <w:rFonts w:asciiTheme="minorEastAsia" w:hAnsiTheme="minorEastAsia" w:hint="eastAsia"/>
          <w:b/>
          <w:bCs/>
          <w:sz w:val="40"/>
          <w:szCs w:val="40"/>
        </w:rPr>
        <w:t>차</w:t>
      </w:r>
    </w:p>
    <w:p w14:paraId="61EB9B69" w14:textId="77777777" w:rsidR="004C4F08" w:rsidRPr="00C33AF2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</w:p>
    <w:p w14:paraId="26B5F46C" w14:textId="77777777" w:rsidR="004C4F08" w:rsidRPr="00B54E97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t>I. 사업전망</w:t>
      </w:r>
    </w:p>
    <w:p w14:paraId="2D6E8E94" w14:textId="66964083" w:rsidR="004C4F08" w:rsidRPr="004F4D8F" w:rsidRDefault="004C4F08" w:rsidP="004C4F08">
      <w:pPr>
        <w:spacing w:after="0" w:line="276" w:lineRule="auto"/>
        <w:rPr>
          <w:b/>
          <w:bCs/>
          <w:sz w:val="24"/>
          <w:szCs w:val="24"/>
        </w:rPr>
      </w:pPr>
      <w:r w:rsidRPr="004F4D8F">
        <w:rPr>
          <w:rFonts w:hint="eastAsia"/>
          <w:b/>
          <w:bCs/>
          <w:sz w:val="24"/>
          <w:szCs w:val="24"/>
        </w:rPr>
        <w:t>1. 지주사</w:t>
      </w:r>
      <w:r w:rsidR="00A92103">
        <w:rPr>
          <w:rFonts w:hint="eastAsia"/>
          <w:b/>
          <w:bCs/>
          <w:sz w:val="24"/>
          <w:szCs w:val="24"/>
        </w:rPr>
        <w:t xml:space="preserve"> </w:t>
      </w:r>
      <w:r w:rsidR="00A92103">
        <w:rPr>
          <w:b/>
          <w:bCs/>
          <w:sz w:val="24"/>
          <w:szCs w:val="24"/>
        </w:rPr>
        <w:t>/ 2. MAT / 3. HN</w:t>
      </w:r>
    </w:p>
    <w:p w14:paraId="7CE2F271" w14:textId="77777777" w:rsidR="004C4F08" w:rsidRPr="00C16135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2"/>
          <w:szCs w:val="32"/>
        </w:rPr>
      </w:pPr>
    </w:p>
    <w:p w14:paraId="4AA371EE" w14:textId="7353F307" w:rsidR="004C4F08" w:rsidRPr="00625C9D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t>II. 질의응답</w:t>
      </w:r>
    </w:p>
    <w:p w14:paraId="1ED56CAE" w14:textId="4A6924C1" w:rsidR="00865B33" w:rsidRPr="00A92103" w:rsidRDefault="00865B33" w:rsidP="00865B33">
      <w:pPr>
        <w:spacing w:after="0" w:line="276" w:lineRule="auto"/>
        <w:rPr>
          <w:rFonts w:asciiTheme="minorEastAsia" w:hAnsiTheme="minorEastAsia"/>
          <w:b/>
          <w:bCs/>
          <w:color w:val="0070C0"/>
          <w:sz w:val="24"/>
          <w:szCs w:val="24"/>
        </w:rPr>
      </w:pPr>
      <w:r w:rsidRPr="00A92103">
        <w:rPr>
          <w:rFonts w:asciiTheme="minorEastAsia" w:hAnsiTheme="minorEastAsia" w:hint="eastAsia"/>
          <w:b/>
          <w:bCs/>
          <w:color w:val="0070C0"/>
          <w:sz w:val="24"/>
          <w:szCs w:val="24"/>
        </w:rPr>
        <w:t>&lt;사전접수질의&gt;</w:t>
      </w:r>
    </w:p>
    <w:p w14:paraId="0AA32632" w14:textId="6ADE7551" w:rsidR="00865B33" w:rsidRDefault="00BB2664" w:rsidP="00865B33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0</w:t>
      </w:r>
      <w:r w:rsidR="00865B33" w:rsidRPr="008A3187">
        <w:rPr>
          <w:rFonts w:asciiTheme="minorEastAsia" w:hAnsiTheme="minorEastAsia" w:hint="eastAsia"/>
          <w:b/>
          <w:bCs/>
          <w:sz w:val="24"/>
          <w:szCs w:val="24"/>
        </w:rPr>
        <w:t>. [지주사] 리튬사업, 원재료 소싱 어디서 하는지?</w:t>
      </w:r>
    </w:p>
    <w:p w14:paraId="1C1A953D" w14:textId="1D3BD4FB" w:rsidR="007C11FD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0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[MAT] AI 데이터센터용으로 ESS 수요가 커지고 있고, 탈중국으로 국내 밸류체인이 주목을 받고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 xml:space="preserve"> 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있음. ESS 방향성은?</w:t>
      </w:r>
    </w:p>
    <w:p w14:paraId="252AA932" w14:textId="0BA14F2C" w:rsidR="00BB2664" w:rsidRPr="004F4D8F" w:rsidRDefault="00BB2664" w:rsidP="00BB2664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 xml:space="preserve">0. 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[</w:t>
      </w:r>
      <w:r w:rsidRPr="004F4D8F">
        <w:rPr>
          <w:rFonts w:asciiTheme="minorEastAsia" w:hAnsiTheme="minorEastAsia"/>
          <w:b/>
          <w:bCs/>
          <w:sz w:val="24"/>
          <w:szCs w:val="24"/>
        </w:rPr>
        <w:t>HN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Pr="004F4D8F">
        <w:rPr>
          <w:rFonts w:asciiTheme="minorEastAsia" w:hAnsiTheme="minorEastAsia"/>
          <w:b/>
          <w:bCs/>
          <w:sz w:val="24"/>
          <w:szCs w:val="24"/>
        </w:rPr>
        <w:t xml:space="preserve"> 올해 플랜트 사업 난황, 신규 수주 가능성?</w:t>
      </w:r>
    </w:p>
    <w:p w14:paraId="23B0605B" w14:textId="77777777" w:rsidR="007C11FD" w:rsidRPr="00A92103" w:rsidRDefault="007C11FD" w:rsidP="007C11FD">
      <w:pPr>
        <w:spacing w:after="0" w:line="276" w:lineRule="auto"/>
        <w:rPr>
          <w:rFonts w:asciiTheme="minorEastAsia" w:hAnsiTheme="minorEastAsia"/>
          <w:b/>
          <w:bCs/>
          <w:color w:val="0070C0"/>
          <w:sz w:val="24"/>
          <w:szCs w:val="24"/>
        </w:rPr>
      </w:pPr>
      <w:r w:rsidRPr="00A92103">
        <w:rPr>
          <w:rFonts w:asciiTheme="minorEastAsia" w:hAnsiTheme="minorEastAsia" w:hint="eastAsia"/>
          <w:b/>
          <w:bCs/>
          <w:color w:val="0070C0"/>
          <w:sz w:val="24"/>
          <w:szCs w:val="24"/>
        </w:rPr>
        <w:t>&lt;현장접수질의&gt;</w:t>
      </w:r>
    </w:p>
    <w:p w14:paraId="10D1DFC1" w14:textId="743ED908" w:rsidR="007C11FD" w:rsidRPr="007C11FD" w:rsidRDefault="00BC275F" w:rsidP="007C11FD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rFonts w:asciiTheme="minorEastAsia" w:hAnsiTheme="minorEastAsia"/>
          <w:b/>
          <w:bCs/>
          <w:color w:val="FF0000"/>
          <w:sz w:val="24"/>
          <w:szCs w:val="24"/>
        </w:rPr>
        <w:t>NH</w:t>
      </w:r>
      <w:r w:rsidR="007C11FD">
        <w:rPr>
          <w:rFonts w:asciiTheme="minorEastAsia" w:hAnsiTheme="minorEastAsia" w:hint="eastAsia"/>
          <w:b/>
          <w:bCs/>
          <w:color w:val="FF0000"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주민우</w:t>
      </w:r>
    </w:p>
    <w:p w14:paraId="0034B115" w14:textId="770374A2" w:rsidR="007C11FD" w:rsidRPr="00F51D11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1</w:t>
      </w:r>
      <w:r w:rsidR="007C11FD" w:rsidRPr="00F51D11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F51D11">
        <w:rPr>
          <w:rFonts w:asciiTheme="minorEastAsia" w:hAnsiTheme="minorEastAsia"/>
          <w:b/>
          <w:bCs/>
          <w:sz w:val="24"/>
          <w:szCs w:val="24"/>
        </w:rPr>
        <w:t>[MAT] 작년 초에 수주 공시한 미국 OEM 관련 진행상황 업데이트 가능한지?</w:t>
      </w:r>
    </w:p>
    <w:p w14:paraId="0F419175" w14:textId="51AAD425" w:rsidR="007C11FD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2</w:t>
      </w:r>
      <w:r w:rsidR="007C11FD" w:rsidRPr="008A3187">
        <w:rPr>
          <w:rFonts w:asciiTheme="minorEastAsia" w:hAnsiTheme="minorEastAsia" w:hint="eastAsia"/>
          <w:b/>
          <w:bCs/>
          <w:sz w:val="24"/>
          <w:szCs w:val="24"/>
        </w:rPr>
        <w:t xml:space="preserve">. 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 xml:space="preserve">[MAT] </w:t>
      </w:r>
      <w:r w:rsidR="007C11FD">
        <w:rPr>
          <w:rFonts w:asciiTheme="minorEastAsia" w:hAnsiTheme="minorEastAsia" w:hint="eastAsia"/>
          <w:b/>
          <w:bCs/>
          <w:sz w:val="24"/>
          <w:szCs w:val="24"/>
        </w:rPr>
        <w:t>G</w:t>
      </w:r>
      <w:r w:rsidR="007C11FD">
        <w:rPr>
          <w:rFonts w:asciiTheme="minorEastAsia" w:hAnsiTheme="minorEastAsia"/>
          <w:b/>
          <w:bCs/>
          <w:sz w:val="24"/>
          <w:szCs w:val="24"/>
        </w:rPr>
        <w:t>EN</w:t>
      </w:r>
      <w:r w:rsidR="007C11FD" w:rsidRPr="008A3187">
        <w:rPr>
          <w:rFonts w:asciiTheme="minorEastAsia" w:hAnsiTheme="minorEastAsia" w:hint="eastAsia"/>
          <w:b/>
          <w:bCs/>
          <w:sz w:val="24"/>
          <w:szCs w:val="24"/>
        </w:rPr>
        <w:t xml:space="preserve"> 관련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 xml:space="preserve">, 인니산 MHP는 PFE에 </w:t>
      </w:r>
      <w:r>
        <w:rPr>
          <w:rFonts w:asciiTheme="minorEastAsia" w:hAnsiTheme="minorEastAsia" w:hint="eastAsia"/>
          <w:b/>
          <w:bCs/>
          <w:sz w:val="24"/>
          <w:szCs w:val="24"/>
        </w:rPr>
        <w:t>해당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>되</w:t>
      </w:r>
      <w:r>
        <w:rPr>
          <w:rFonts w:asciiTheme="minorEastAsia" w:hAnsiTheme="minorEastAsia" w:hint="eastAsia"/>
          <w:b/>
          <w:bCs/>
          <w:sz w:val="24"/>
          <w:szCs w:val="24"/>
        </w:rPr>
        <w:t>지는 않</w:t>
      </w:r>
      <w:r w:rsidR="007C11FD" w:rsidRPr="008A3187">
        <w:rPr>
          <w:rFonts w:asciiTheme="minorEastAsia" w:hAnsiTheme="minorEastAsia"/>
          <w:b/>
          <w:bCs/>
          <w:sz w:val="24"/>
          <w:szCs w:val="24"/>
        </w:rPr>
        <w:t>는지?</w:t>
      </w:r>
    </w:p>
    <w:p w14:paraId="034C81C1" w14:textId="7977A6D8" w:rsidR="007C11FD" w:rsidRPr="007C11FD" w:rsidRDefault="007C11FD" w:rsidP="007C11FD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H</w:t>
      </w:r>
      <w:r>
        <w:rPr>
          <w:rFonts w:asciiTheme="minorEastAsia" w:hAnsiTheme="minorEastAsia"/>
          <w:b/>
          <w:bCs/>
          <w:color w:val="FF0000"/>
          <w:sz w:val="24"/>
          <w:szCs w:val="24"/>
        </w:rPr>
        <w:t xml:space="preserve">SBC </w:t>
      </w: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박유신</w:t>
      </w:r>
    </w:p>
    <w:p w14:paraId="62C11D20" w14:textId="443DB372" w:rsidR="004F4D8F" w:rsidRPr="004F4D8F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3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 xml:space="preserve"> 염가매수차익이 </w:t>
      </w:r>
      <w:r w:rsidR="004F4D8F" w:rsidRPr="004F4D8F">
        <w:rPr>
          <w:rFonts w:asciiTheme="minorEastAsia" w:hAnsiTheme="minorEastAsia" w:hint="eastAsia"/>
          <w:b/>
          <w:bCs/>
          <w:sz w:val="24"/>
          <w:szCs w:val="24"/>
        </w:rPr>
        <w:t>머티리얼즈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에선 영업외수익, 에코프로에선 영업수익으로 분류되는 이유는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?</w:t>
      </w:r>
    </w:p>
    <w:p w14:paraId="389C3BE1" w14:textId="143CD678" w:rsidR="004F4D8F" w:rsidRPr="004F4D8F" w:rsidRDefault="00BB2664" w:rsidP="00625C9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4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625C9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625C9D" w:rsidRPr="004F4D8F">
        <w:rPr>
          <w:rFonts w:asciiTheme="minorEastAsia" w:hAnsiTheme="minorEastAsia"/>
          <w:b/>
          <w:bCs/>
          <w:sz w:val="24"/>
          <w:szCs w:val="24"/>
        </w:rPr>
        <w:t xml:space="preserve"> 염가매수차익이 차후에도 추가 발생할 가능성이 있는지?</w:t>
      </w:r>
    </w:p>
    <w:p w14:paraId="75FCE864" w14:textId="77777777" w:rsidR="00BC275F" w:rsidRPr="007C11FD" w:rsidRDefault="00BC275F" w:rsidP="00BC275F">
      <w:pPr>
        <w:spacing w:after="0" w:line="276" w:lineRule="auto"/>
        <w:rPr>
          <w:rFonts w:asciiTheme="minorEastAsia" w:hAnsiTheme="minorEastAsia"/>
          <w:b/>
          <w:bCs/>
          <w:color w:val="FF0000"/>
          <w:sz w:val="24"/>
          <w:szCs w:val="24"/>
        </w:rPr>
      </w:pPr>
      <w:r>
        <w:rPr>
          <w:rFonts w:asciiTheme="minorEastAsia" w:hAnsiTheme="minorEastAsia" w:hint="eastAsia"/>
          <w:b/>
          <w:bCs/>
          <w:color w:val="FF0000"/>
          <w:sz w:val="24"/>
          <w:szCs w:val="24"/>
        </w:rPr>
        <w:t>메리츠 노우호</w:t>
      </w:r>
    </w:p>
    <w:p w14:paraId="0CBB30E1" w14:textId="7E7A9478" w:rsidR="007C11FD" w:rsidRPr="004F4D8F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5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PRS 자금 사용 계획?</w:t>
      </w:r>
    </w:p>
    <w:p w14:paraId="044EE509" w14:textId="4910FCC5" w:rsidR="007C11FD" w:rsidRDefault="00BB2664" w:rsidP="007C11FD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>
        <w:rPr>
          <w:rFonts w:asciiTheme="minorEastAsia" w:hAnsiTheme="minorEastAsia"/>
          <w:b/>
          <w:bCs/>
          <w:sz w:val="24"/>
          <w:szCs w:val="24"/>
        </w:rPr>
        <w:t>6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. [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="007C11FD"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="007C11FD" w:rsidRPr="004F4D8F">
        <w:rPr>
          <w:rFonts w:asciiTheme="minorEastAsia" w:hAnsiTheme="minorEastAsia"/>
          <w:b/>
          <w:bCs/>
          <w:sz w:val="24"/>
          <w:szCs w:val="24"/>
        </w:rPr>
        <w:t xml:space="preserve"> 감가상각 내용연수 변경 금액 효과는?</w:t>
      </w:r>
    </w:p>
    <w:p w14:paraId="38B8E48D" w14:textId="77777777" w:rsidR="00F51D11" w:rsidRPr="00625C9D" w:rsidRDefault="00F51D11" w:rsidP="00625C9D">
      <w:pPr>
        <w:spacing w:after="0" w:line="276" w:lineRule="auto"/>
        <w:rPr>
          <w:rFonts w:asciiTheme="minorEastAsia" w:hAnsiTheme="minorEastAsia"/>
          <w:sz w:val="24"/>
          <w:szCs w:val="24"/>
        </w:rPr>
      </w:pPr>
    </w:p>
    <w:p w14:paraId="19A42C3A" w14:textId="0C987BEE" w:rsidR="00625C9D" w:rsidRDefault="00625C9D" w:rsidP="00625C9D">
      <w:pPr>
        <w:spacing w:after="0" w:line="276" w:lineRule="auto"/>
        <w:rPr>
          <w:rFonts w:asciiTheme="minorEastAsia" w:hAnsiTheme="minorEastAsia"/>
          <w:b/>
          <w:bCs/>
          <w:color w:val="0000FF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0000FF"/>
          <w:sz w:val="28"/>
          <w:szCs w:val="28"/>
        </w:rPr>
        <w:t>III. 예비질문</w:t>
      </w:r>
    </w:p>
    <w:p w14:paraId="22A4CE35" w14:textId="6F6C61A1" w:rsidR="00480A0C" w:rsidRDefault="00480A0C" w:rsidP="00480A0C">
      <w:pPr>
        <w:spacing w:after="0" w:line="276" w:lineRule="auto"/>
        <w:rPr>
          <w:rFonts w:asciiTheme="minorEastAsia" w:hAnsiTheme="minorEastAsia"/>
          <w:b/>
          <w:bCs/>
          <w:sz w:val="24"/>
          <w:szCs w:val="24"/>
        </w:rPr>
      </w:pPr>
      <w:r w:rsidRPr="004F4D8F">
        <w:rPr>
          <w:rFonts w:asciiTheme="minorEastAsia" w:hAnsiTheme="minorEastAsia" w:hint="eastAsia"/>
          <w:b/>
          <w:bCs/>
          <w:sz w:val="24"/>
          <w:szCs w:val="24"/>
        </w:rPr>
        <w:t>[</w:t>
      </w:r>
      <w:r w:rsidRPr="004F4D8F">
        <w:rPr>
          <w:rFonts w:asciiTheme="minorEastAsia" w:hAnsiTheme="minorEastAsia"/>
          <w:b/>
          <w:bCs/>
          <w:sz w:val="24"/>
          <w:szCs w:val="24"/>
        </w:rPr>
        <w:t>지주사</w:t>
      </w:r>
      <w:r w:rsidRPr="004F4D8F">
        <w:rPr>
          <w:rFonts w:asciiTheme="minorEastAsia" w:hAnsiTheme="minorEastAsia" w:hint="eastAsia"/>
          <w:b/>
          <w:bCs/>
          <w:sz w:val="24"/>
          <w:szCs w:val="24"/>
        </w:rPr>
        <w:t>]</w:t>
      </w:r>
      <w:r w:rsidRPr="004F4D8F">
        <w:rPr>
          <w:rFonts w:asciiTheme="minorEastAsia" w:hAnsiTheme="minorEastAsia"/>
          <w:b/>
          <w:bCs/>
          <w:sz w:val="24"/>
          <w:szCs w:val="24"/>
        </w:rPr>
        <w:t xml:space="preserve"> CATL 회장이 방한하여 에코프로와 회동한다는 기사가 있는데 사실인지? 사실이라면 무슨 내용인지?</w:t>
      </w:r>
    </w:p>
    <w:p w14:paraId="6709A97B" w14:textId="30DAD135" w:rsidR="006F152F" w:rsidRPr="006F152F" w:rsidRDefault="006F152F" w:rsidP="00CA59B9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[지주사 사업전망]</w:t>
      </w:r>
    </w:p>
    <w:p w14:paraId="0A9E4913" w14:textId="1BE90096" w:rsidR="006F152F" w:rsidRDefault="006F152F" w:rsidP="006F152F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E45437">
        <w:rPr>
          <w:rFonts w:asciiTheme="minorEastAsia" w:hAnsiTheme="minorEastAsia" w:hint="eastAsia"/>
          <w:b/>
          <w:bCs/>
          <w:sz w:val="22"/>
          <w:highlight w:val="cyan"/>
        </w:rPr>
        <w:t>에코프로 경영관리본부장 박재하입니다.</w:t>
      </w:r>
    </w:p>
    <w:p w14:paraId="4C5D22D7" w14:textId="373B67D1" w:rsidR="000D5D92" w:rsidRDefault="000D5D92" w:rsidP="000D5D92">
      <w:pPr>
        <w:wordWrap/>
        <w:spacing w:line="240" w:lineRule="auto"/>
        <w:rPr>
          <w:rFonts w:asciiTheme="minorEastAsia" w:hAnsiTheme="minorEastAsia"/>
          <w:b/>
          <w:bCs/>
          <w:sz w:val="22"/>
          <w:shd w:val="clear" w:color="auto" w:fill="C00000"/>
        </w:rPr>
      </w:pPr>
      <w:r>
        <w:rPr>
          <w:rFonts w:hint="eastAsia"/>
          <w:b/>
          <w:bCs/>
          <w:sz w:val="22"/>
        </w:rPr>
        <w:t>에코프로 지주사의</w:t>
      </w:r>
      <w:r w:rsidRPr="006437B8">
        <w:rPr>
          <w:rFonts w:hint="eastAsia"/>
          <w:b/>
          <w:bCs/>
          <w:sz w:val="22"/>
        </w:rPr>
        <w:t xml:space="preserve"> 사업전망</w:t>
      </w:r>
      <w:r>
        <w:rPr>
          <w:rFonts w:hint="eastAsia"/>
          <w:b/>
          <w:bCs/>
          <w:sz w:val="22"/>
        </w:rPr>
        <w:t>에</w:t>
      </w:r>
      <w:r w:rsidRPr="006437B8">
        <w:rPr>
          <w:rFonts w:hint="eastAsia"/>
          <w:b/>
          <w:bCs/>
          <w:sz w:val="22"/>
        </w:rPr>
        <w:t xml:space="preserve"> 대해 </w:t>
      </w:r>
      <w:r>
        <w:rPr>
          <w:rFonts w:hint="eastAsia"/>
          <w:b/>
          <w:bCs/>
          <w:sz w:val="22"/>
        </w:rPr>
        <w:t>말씀드리겠습니다.</w:t>
      </w:r>
    </w:p>
    <w:p w14:paraId="75101C06" w14:textId="34CA34EC" w:rsidR="000D5D92" w:rsidRPr="0096334D" w:rsidRDefault="000D5D92" w:rsidP="000D5D92">
      <w:pPr>
        <w:wordWrap/>
        <w:spacing w:line="240" w:lineRule="auto"/>
        <w:rPr>
          <w:rFonts w:asciiTheme="minorEastAsia" w:hAnsiTheme="minorEastAsia"/>
          <w:b/>
          <w:bCs/>
          <w:sz w:val="22"/>
          <w:shd w:val="clear" w:color="auto" w:fill="C00000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65AE226F" w14:textId="29A2EDA1" w:rsidR="00F403EB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먼저,</w:t>
      </w:r>
      <w:r>
        <w:rPr>
          <w:rFonts w:asciiTheme="minorEastAsia" w:hAnsiTheme="minorEastAsia"/>
          <w:sz w:val="22"/>
        </w:rPr>
        <w:t xml:space="preserve"> </w:t>
      </w:r>
      <w:r w:rsidR="00AA394C" w:rsidRPr="00F765A4">
        <w:rPr>
          <w:rFonts w:asciiTheme="minorEastAsia" w:hAnsiTheme="minorEastAsia"/>
          <w:sz w:val="22"/>
        </w:rPr>
        <w:t>이번 분기에 MAT의 GEN</w:t>
      </w:r>
      <w:r w:rsidR="003B2C72">
        <w:rPr>
          <w:rFonts w:asciiTheme="minorEastAsia" w:hAnsiTheme="minorEastAsia"/>
          <w:sz w:val="22"/>
        </w:rPr>
        <w:t>(</w:t>
      </w:r>
      <w:r w:rsidR="003B2C72">
        <w:rPr>
          <w:rFonts w:asciiTheme="minorEastAsia" w:hAnsiTheme="minorEastAsia" w:hint="eastAsia"/>
          <w:sz w:val="22"/>
        </w:rPr>
        <w:t>그린에코니켈)</w:t>
      </w:r>
      <w:r w:rsidR="00AA394C" w:rsidRPr="00F765A4">
        <w:rPr>
          <w:rFonts w:asciiTheme="minorEastAsia" w:hAnsiTheme="minorEastAsia"/>
          <w:sz w:val="22"/>
        </w:rPr>
        <w:t xml:space="preserve"> </w:t>
      </w:r>
      <w:r w:rsidR="00622E71" w:rsidRPr="00F765A4">
        <w:rPr>
          <w:rFonts w:asciiTheme="minorEastAsia" w:hAnsiTheme="minorEastAsia" w:hint="eastAsia"/>
          <w:sz w:val="22"/>
        </w:rPr>
        <w:t xml:space="preserve">프로젝트 지분 </w:t>
      </w:r>
      <w:r w:rsidR="00AA394C" w:rsidRPr="00F765A4">
        <w:rPr>
          <w:rFonts w:asciiTheme="minorEastAsia" w:hAnsiTheme="minorEastAsia"/>
          <w:sz w:val="22"/>
        </w:rPr>
        <w:t>인수와 함께 인도네시아 1단계 투자가 성공적으로 마무리되었다는 소식을 전해드릴 수 있게 되어 매우 기쁘게 생각합니다.</w:t>
      </w:r>
    </w:p>
    <w:p w14:paraId="4AE1F0FB" w14:textId="788B2A6A" w:rsidR="00F765A4" w:rsidRDefault="00A86781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지난 </w:t>
      </w:r>
      <w:r w:rsidR="00B83BA4" w:rsidRPr="00F765A4">
        <w:rPr>
          <w:rFonts w:asciiTheme="minorEastAsia" w:hAnsiTheme="minorEastAsia" w:hint="eastAsia"/>
          <w:sz w:val="22"/>
        </w:rPr>
        <w:t>분기</w:t>
      </w:r>
      <w:r w:rsidR="003B2C72">
        <w:rPr>
          <w:rFonts w:asciiTheme="minorEastAsia" w:hAnsiTheme="minorEastAsia" w:hint="eastAsia"/>
          <w:sz w:val="22"/>
        </w:rPr>
        <w:t>에</w:t>
      </w:r>
      <w:r w:rsidR="00B83BA4" w:rsidRPr="00F765A4">
        <w:rPr>
          <w:rFonts w:asciiTheme="minorEastAsia" w:hAnsiTheme="minorEastAsia" w:hint="eastAsia"/>
          <w:sz w:val="22"/>
        </w:rPr>
        <w:t xml:space="preserve"> BM 주도로 인수한 ESG 프로젝트와 마찬가지로</w:t>
      </w:r>
      <w:r w:rsidR="00F765A4">
        <w:rPr>
          <w:rFonts w:asciiTheme="minorEastAsia" w:hAnsiTheme="minorEastAsia" w:hint="eastAsia"/>
          <w:sz w:val="22"/>
        </w:rPr>
        <w:t>,</w:t>
      </w:r>
      <w:r w:rsidR="00F85C55" w:rsidRPr="00F765A4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이번에도 </w:t>
      </w:r>
      <w:r w:rsidR="00F85C55" w:rsidRPr="00F765A4">
        <w:rPr>
          <w:rFonts w:asciiTheme="minorEastAsia" w:hAnsiTheme="minorEastAsia" w:hint="eastAsia"/>
          <w:sz w:val="22"/>
        </w:rPr>
        <w:t xml:space="preserve">회계적으로 </w:t>
      </w:r>
      <w:r w:rsidR="00414BBD" w:rsidRPr="00F765A4">
        <w:rPr>
          <w:rFonts w:asciiTheme="minorEastAsia" w:hAnsiTheme="minorEastAsia" w:hint="eastAsia"/>
          <w:sz w:val="22"/>
        </w:rPr>
        <w:t>큰 규모의</w:t>
      </w:r>
      <w:r w:rsidR="00F85C55" w:rsidRPr="00F765A4">
        <w:rPr>
          <w:rFonts w:asciiTheme="minorEastAsia" w:hAnsiTheme="minorEastAsia" w:hint="eastAsia"/>
          <w:sz w:val="22"/>
        </w:rPr>
        <w:t xml:space="preserve"> 염가매수</w:t>
      </w:r>
      <w:r w:rsidR="00414BBD" w:rsidRPr="00F765A4">
        <w:rPr>
          <w:rFonts w:asciiTheme="minorEastAsia" w:hAnsiTheme="minorEastAsia" w:hint="eastAsia"/>
          <w:sz w:val="22"/>
        </w:rPr>
        <w:t>차</w:t>
      </w:r>
      <w:r w:rsidR="00F85C55" w:rsidRPr="00F765A4">
        <w:rPr>
          <w:rFonts w:asciiTheme="minorEastAsia" w:hAnsiTheme="minorEastAsia" w:hint="eastAsia"/>
          <w:sz w:val="22"/>
        </w:rPr>
        <w:t xml:space="preserve">익을 인식할 수 있었는데, 이는 </w:t>
      </w:r>
      <w:r w:rsidR="00622E71" w:rsidRPr="00F765A4">
        <w:rPr>
          <w:rFonts w:asciiTheme="minorEastAsia" w:hAnsiTheme="minorEastAsia" w:hint="eastAsia"/>
          <w:sz w:val="22"/>
        </w:rPr>
        <w:t xml:space="preserve">이미 </w:t>
      </w:r>
      <w:r w:rsidR="00F85C55" w:rsidRPr="00F765A4">
        <w:rPr>
          <w:rFonts w:asciiTheme="minorEastAsia" w:hAnsiTheme="minorEastAsia" w:hint="eastAsia"/>
          <w:sz w:val="22"/>
        </w:rPr>
        <w:t>고부가가치를 창출하</w:t>
      </w:r>
      <w:r w:rsidR="007802A7">
        <w:rPr>
          <w:rFonts w:asciiTheme="minorEastAsia" w:hAnsiTheme="minorEastAsia" w:hint="eastAsia"/>
          <w:sz w:val="22"/>
        </w:rPr>
        <w:t>고 있</w:t>
      </w:r>
      <w:r w:rsidR="00F85C55" w:rsidRPr="00F765A4">
        <w:rPr>
          <w:rFonts w:asciiTheme="minorEastAsia" w:hAnsiTheme="minorEastAsia" w:hint="eastAsia"/>
          <w:sz w:val="22"/>
        </w:rPr>
        <w:t>는 제련소의 지분을 전략적으로 유리한 가격에 인수</w:t>
      </w:r>
      <w:r w:rsidR="007802A7">
        <w:rPr>
          <w:rFonts w:asciiTheme="minorEastAsia" w:hAnsiTheme="minorEastAsia" w:hint="eastAsia"/>
          <w:sz w:val="22"/>
        </w:rPr>
        <w:t>했기</w:t>
      </w:r>
      <w:r w:rsidR="00F85C55" w:rsidRPr="00F765A4">
        <w:rPr>
          <w:rFonts w:asciiTheme="minorEastAsia" w:hAnsiTheme="minorEastAsia" w:hint="eastAsia"/>
          <w:sz w:val="22"/>
        </w:rPr>
        <w:t xml:space="preserve"> 때문입니다.</w:t>
      </w:r>
    </w:p>
    <w:p w14:paraId="314FDA2A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60051CB" w14:textId="2F59BAEA" w:rsidR="00F765A4" w:rsidRDefault="00F765A4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48DA203F" w14:textId="5A019667" w:rsidR="00AA394C" w:rsidRDefault="00F85C55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403EB">
        <w:rPr>
          <w:rFonts w:asciiTheme="minorEastAsia" w:hAnsiTheme="minorEastAsia" w:hint="eastAsia"/>
          <w:sz w:val="22"/>
        </w:rPr>
        <w:t>이</w:t>
      </w:r>
      <w:r w:rsidR="005479DE" w:rsidRPr="00F403EB">
        <w:rPr>
          <w:rFonts w:asciiTheme="minorEastAsia" w:hAnsiTheme="minorEastAsia" w:hint="eastAsia"/>
          <w:sz w:val="22"/>
        </w:rPr>
        <w:t xml:space="preserve"> </w:t>
      </w:r>
      <w:r w:rsidRPr="00F403EB">
        <w:rPr>
          <w:rFonts w:asciiTheme="minorEastAsia" w:hAnsiTheme="minorEastAsia" w:hint="eastAsia"/>
          <w:sz w:val="22"/>
        </w:rPr>
        <w:t>뿐만 아니라 Ni MHP 트레이딩 이익</w:t>
      </w:r>
      <w:r w:rsidR="007802A7">
        <w:rPr>
          <w:rFonts w:asciiTheme="minorEastAsia" w:hAnsiTheme="minorEastAsia" w:hint="eastAsia"/>
          <w:sz w:val="22"/>
        </w:rPr>
        <w:t>과</w:t>
      </w:r>
      <w:r w:rsidRPr="00F403EB">
        <w:rPr>
          <w:rFonts w:asciiTheme="minorEastAsia" w:hAnsiTheme="minorEastAsia" w:hint="eastAsia"/>
          <w:sz w:val="22"/>
        </w:rPr>
        <w:t xml:space="preserve"> 지분법 이익 등으로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AA394C" w:rsidRPr="00F403EB">
        <w:rPr>
          <w:rFonts w:asciiTheme="minorEastAsia" w:hAnsiTheme="minorEastAsia" w:hint="eastAsia"/>
          <w:sz w:val="22"/>
        </w:rPr>
        <w:t>인도네시아</w:t>
      </w:r>
      <w:r w:rsidR="00AA394C" w:rsidRPr="00F403EB">
        <w:rPr>
          <w:rFonts w:asciiTheme="minorEastAsia" w:hAnsiTheme="minorEastAsia"/>
          <w:sz w:val="22"/>
        </w:rPr>
        <w:t xml:space="preserve"> 프로젝트는 </w:t>
      </w:r>
      <w:r w:rsidR="00B83BA4" w:rsidRPr="00F403EB">
        <w:rPr>
          <w:rFonts w:asciiTheme="minorEastAsia" w:hAnsiTheme="minorEastAsia" w:hint="eastAsia"/>
          <w:sz w:val="22"/>
        </w:rPr>
        <w:t>수년 후가 아</w:t>
      </w:r>
      <w:r w:rsidRPr="00F403EB">
        <w:rPr>
          <w:rFonts w:asciiTheme="minorEastAsia" w:hAnsiTheme="minorEastAsia" w:hint="eastAsia"/>
          <w:sz w:val="22"/>
        </w:rPr>
        <w:t>닌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7802A7">
        <w:rPr>
          <w:rFonts w:asciiTheme="minorEastAsia" w:hAnsiTheme="minorEastAsia" w:hint="eastAsia"/>
          <w:sz w:val="22"/>
        </w:rPr>
        <w:t xml:space="preserve">지금 </w:t>
      </w:r>
      <w:r w:rsidR="00B83BA4" w:rsidRPr="00F403EB">
        <w:rPr>
          <w:rFonts w:asciiTheme="minorEastAsia" w:hAnsiTheme="minorEastAsia" w:hint="eastAsia"/>
          <w:sz w:val="22"/>
        </w:rPr>
        <w:t>당장</w:t>
      </w:r>
      <w:r w:rsidRPr="00F403EB">
        <w:rPr>
          <w:rFonts w:asciiTheme="minorEastAsia" w:hAnsiTheme="minorEastAsia" w:hint="eastAsia"/>
          <w:sz w:val="22"/>
        </w:rPr>
        <w:t>의</w:t>
      </w:r>
      <w:r w:rsidR="00B83BA4" w:rsidRPr="00F403EB">
        <w:rPr>
          <w:rFonts w:asciiTheme="minorEastAsia" w:hAnsiTheme="minorEastAsia" w:hint="eastAsia"/>
          <w:sz w:val="22"/>
        </w:rPr>
        <w:t xml:space="preserve"> 손익에 기여하고 있</w:t>
      </w:r>
      <w:r w:rsidR="00A86781">
        <w:rPr>
          <w:rFonts w:asciiTheme="minorEastAsia" w:hAnsiTheme="minorEastAsia" w:hint="eastAsia"/>
          <w:sz w:val="22"/>
        </w:rPr>
        <w:t>습니다.</w:t>
      </w:r>
      <w:r w:rsidR="00B83BA4" w:rsidRPr="00F403EB">
        <w:rPr>
          <w:rFonts w:asciiTheme="minorEastAsia" w:hAnsiTheme="minorEastAsia" w:hint="eastAsia"/>
          <w:sz w:val="22"/>
        </w:rPr>
        <w:t xml:space="preserve"> </w:t>
      </w:r>
      <w:r w:rsidR="00AA394C" w:rsidRPr="00F403EB">
        <w:rPr>
          <w:rFonts w:asciiTheme="minorEastAsia" w:hAnsiTheme="minorEastAsia"/>
          <w:sz w:val="22"/>
        </w:rPr>
        <w:t>에코프로</w:t>
      </w:r>
      <w:r w:rsidR="00B83BA4" w:rsidRPr="00F403EB">
        <w:rPr>
          <w:rFonts w:asciiTheme="minorEastAsia" w:hAnsiTheme="minorEastAsia" w:hint="eastAsia"/>
          <w:sz w:val="22"/>
        </w:rPr>
        <w:t xml:space="preserve"> 가족사의</w:t>
      </w:r>
      <w:r w:rsidR="00AA394C" w:rsidRPr="00F403EB">
        <w:rPr>
          <w:rFonts w:asciiTheme="minorEastAsia" w:hAnsiTheme="minorEastAsia"/>
          <w:sz w:val="22"/>
        </w:rPr>
        <w:t xml:space="preserve"> 지속적인 성장을 이끌고 시장과 함께 성과를 공유할 수 있는 사업</w:t>
      </w:r>
      <w:r w:rsidR="00A86781">
        <w:rPr>
          <w:rFonts w:asciiTheme="minorEastAsia" w:hAnsiTheme="minorEastAsia" w:hint="eastAsia"/>
          <w:sz w:val="22"/>
        </w:rPr>
        <w:t>이며,</w:t>
      </w:r>
      <w:r w:rsidR="00A86781" w:rsidRPr="00A86781">
        <w:rPr>
          <w:rFonts w:asciiTheme="minorEastAsia" w:hAnsiTheme="minorEastAsia"/>
          <w:sz w:val="22"/>
        </w:rPr>
        <w:t xml:space="preserve"> 제련업이라는 신규 사업 영역을 추가하는 의미도 갖고 있</w:t>
      </w:r>
      <w:r w:rsidR="00A86781">
        <w:rPr>
          <w:rFonts w:asciiTheme="minorEastAsia" w:hAnsiTheme="minorEastAsia" w:hint="eastAsia"/>
          <w:sz w:val="22"/>
        </w:rPr>
        <w:t>다고 할 수 있겠습니다.</w:t>
      </w:r>
    </w:p>
    <w:p w14:paraId="24867C34" w14:textId="77777777" w:rsidR="003B2C72" w:rsidRPr="00F765A4" w:rsidRDefault="003B2C72" w:rsidP="003B2C7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E81EC48" w14:textId="77777777" w:rsidR="003B2C72" w:rsidRDefault="003B2C7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0A5F08F2" w14:textId="675AF3BE" w:rsidR="00EB1919" w:rsidRDefault="00B83BA4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 xml:space="preserve">1단계에 이어 2단계 투자도 </w:t>
      </w:r>
      <w:r w:rsidR="007802A7">
        <w:rPr>
          <w:rFonts w:asciiTheme="minorEastAsia" w:hAnsiTheme="minorEastAsia" w:hint="eastAsia"/>
          <w:sz w:val="22"/>
        </w:rPr>
        <w:t xml:space="preserve">순조롭게 </w:t>
      </w:r>
      <w:r w:rsidRPr="00F765A4">
        <w:rPr>
          <w:rFonts w:asciiTheme="minorEastAsia" w:hAnsiTheme="minorEastAsia" w:hint="eastAsia"/>
          <w:sz w:val="22"/>
        </w:rPr>
        <w:t>진행</w:t>
      </w:r>
      <w:r w:rsidR="007802A7">
        <w:rPr>
          <w:rFonts w:asciiTheme="minorEastAsia" w:hAnsiTheme="minorEastAsia" w:hint="eastAsia"/>
          <w:sz w:val="22"/>
        </w:rPr>
        <w:t xml:space="preserve"> 중입</w:t>
      </w:r>
      <w:r w:rsidRPr="00F765A4">
        <w:rPr>
          <w:rFonts w:asciiTheme="minorEastAsia" w:hAnsiTheme="minorEastAsia" w:hint="eastAsia"/>
          <w:sz w:val="22"/>
        </w:rPr>
        <w:t xml:space="preserve">니다. </w:t>
      </w:r>
      <w:r w:rsidR="00AA394C" w:rsidRPr="00F765A4">
        <w:rPr>
          <w:rFonts w:asciiTheme="minorEastAsia" w:hAnsiTheme="minorEastAsia" w:hint="eastAsia"/>
          <w:sz w:val="22"/>
        </w:rPr>
        <w:t>특히</w:t>
      </w:r>
      <w:r w:rsidR="00AA394C" w:rsidRPr="00F765A4">
        <w:rPr>
          <w:rFonts w:asciiTheme="minorEastAsia" w:hAnsiTheme="minorEastAsia"/>
          <w:sz w:val="22"/>
        </w:rPr>
        <w:t xml:space="preserve"> 2단계는 1단계와 달리, 에코프로</w:t>
      </w:r>
      <w:r w:rsidRPr="00F765A4">
        <w:rPr>
          <w:rFonts w:asciiTheme="minorEastAsia" w:hAnsiTheme="minorEastAsia" w:hint="eastAsia"/>
          <w:sz w:val="22"/>
        </w:rPr>
        <w:t>가</w:t>
      </w:r>
      <w:r w:rsidR="00AA394C" w:rsidRPr="00F765A4">
        <w:rPr>
          <w:rFonts w:asciiTheme="minorEastAsia" w:hAnsiTheme="minorEastAsia"/>
          <w:sz w:val="22"/>
        </w:rPr>
        <w:t xml:space="preserve"> 주도적으로 프로젝트를 이끌어가는 구조</w:t>
      </w:r>
      <w:r w:rsidRPr="00F765A4">
        <w:rPr>
          <w:rFonts w:asciiTheme="minorEastAsia" w:hAnsiTheme="minorEastAsia" w:hint="eastAsia"/>
          <w:sz w:val="22"/>
        </w:rPr>
        <w:t>이며,</w:t>
      </w:r>
      <w:r w:rsidR="005479DE" w:rsidRPr="00F765A4">
        <w:rPr>
          <w:rFonts w:asciiTheme="minorEastAsia" w:hAnsiTheme="minorEastAsia"/>
          <w:sz w:val="22"/>
        </w:rPr>
        <w:t xml:space="preserve"> </w:t>
      </w:r>
      <w:r w:rsidR="00AA394C" w:rsidRPr="00F765A4">
        <w:rPr>
          <w:rFonts w:asciiTheme="minorEastAsia" w:hAnsiTheme="minorEastAsia"/>
          <w:sz w:val="22"/>
        </w:rPr>
        <w:t xml:space="preserve">1기는 </w:t>
      </w:r>
      <w:r w:rsidR="00EB1919">
        <w:rPr>
          <w:rFonts w:asciiTheme="minorEastAsia" w:hAnsiTheme="minorEastAsia" w:hint="eastAsia"/>
          <w:sz w:val="22"/>
        </w:rPr>
        <w:t>인니 국영 광산기업,</w:t>
      </w:r>
      <w:r w:rsidR="00EB1919">
        <w:rPr>
          <w:rFonts w:asciiTheme="minorEastAsia" w:hAnsiTheme="minorEastAsia"/>
          <w:sz w:val="22"/>
        </w:rPr>
        <w:t xml:space="preserve"> </w:t>
      </w:r>
      <w:r w:rsidR="00EB1919">
        <w:rPr>
          <w:rFonts w:asciiTheme="minorEastAsia" w:hAnsiTheme="minorEastAsia" w:hint="eastAsia"/>
          <w:sz w:val="22"/>
        </w:rPr>
        <w:t xml:space="preserve">인니국부펀드 등과 함께 </w:t>
      </w:r>
      <w:r w:rsidR="003B2C72">
        <w:rPr>
          <w:rFonts w:asciiTheme="minorEastAsia" w:hAnsiTheme="minorEastAsia" w:hint="eastAsia"/>
          <w:sz w:val="22"/>
        </w:rPr>
        <w:t xml:space="preserve">약 </w:t>
      </w:r>
      <w:r w:rsidR="003B2C72">
        <w:rPr>
          <w:rFonts w:asciiTheme="minorEastAsia" w:hAnsiTheme="minorEastAsia"/>
          <w:sz w:val="22"/>
        </w:rPr>
        <w:t>20</w:t>
      </w:r>
      <w:r w:rsidR="00AA394C" w:rsidRPr="00F765A4">
        <w:rPr>
          <w:rFonts w:asciiTheme="minorEastAsia" w:hAnsiTheme="minorEastAsia"/>
          <w:sz w:val="22"/>
        </w:rPr>
        <w:t>% 지분 참여</w:t>
      </w:r>
      <w:r w:rsidR="003B2C72">
        <w:rPr>
          <w:rFonts w:asciiTheme="minorEastAsia" w:hAnsiTheme="minorEastAsia" w:hint="eastAsia"/>
          <w:sz w:val="22"/>
        </w:rPr>
        <w:t>하는 것으로 결정되었고,</w:t>
      </w:r>
      <w:r w:rsidR="00AA394C" w:rsidRPr="00F765A4">
        <w:rPr>
          <w:rFonts w:asciiTheme="minorEastAsia" w:hAnsiTheme="minorEastAsia"/>
          <w:sz w:val="22"/>
        </w:rPr>
        <w:t xml:space="preserve"> 2기는 </w:t>
      </w:r>
      <w:r w:rsidR="00CA7CAC" w:rsidRPr="00F765A4">
        <w:rPr>
          <w:rFonts w:asciiTheme="minorEastAsia" w:hAnsiTheme="minorEastAsia" w:hint="eastAsia"/>
          <w:sz w:val="22"/>
        </w:rPr>
        <w:t xml:space="preserve">에코프로가 </w:t>
      </w:r>
      <w:r w:rsidR="00AA394C" w:rsidRPr="00F765A4">
        <w:rPr>
          <w:rFonts w:asciiTheme="minorEastAsia" w:hAnsiTheme="minorEastAsia"/>
          <w:sz w:val="22"/>
        </w:rPr>
        <w:t xml:space="preserve">최대주주로서 60% </w:t>
      </w:r>
      <w:r w:rsidR="003B2C72">
        <w:rPr>
          <w:rFonts w:asciiTheme="minorEastAsia" w:hAnsiTheme="minorEastAsia" w:hint="eastAsia"/>
          <w:sz w:val="22"/>
        </w:rPr>
        <w:t xml:space="preserve">정도의 </w:t>
      </w:r>
      <w:r w:rsidR="00AA394C" w:rsidRPr="00F765A4">
        <w:rPr>
          <w:rFonts w:asciiTheme="minorEastAsia" w:hAnsiTheme="minorEastAsia"/>
          <w:sz w:val="22"/>
        </w:rPr>
        <w:t>지분 참여를 계획하고 있습니다.</w:t>
      </w:r>
    </w:p>
    <w:p w14:paraId="5A1B56AE" w14:textId="2314B5F5" w:rsidR="00F403EB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이러한 결정은 </w:t>
      </w:r>
      <w:r w:rsidR="00414BBD" w:rsidRPr="00F765A4">
        <w:rPr>
          <w:rFonts w:asciiTheme="minorEastAsia" w:hAnsiTheme="minorEastAsia"/>
          <w:sz w:val="22"/>
        </w:rPr>
        <w:t xml:space="preserve">기존에 구축된 </w:t>
      </w:r>
      <w:r w:rsidR="003B2C72">
        <w:rPr>
          <w:rFonts w:asciiTheme="minorEastAsia" w:hAnsiTheme="minorEastAsia" w:hint="eastAsia"/>
          <w:sz w:val="22"/>
        </w:rPr>
        <w:t>중국</w:t>
      </w:r>
      <w:r w:rsidR="00AF66EF">
        <w:rPr>
          <w:rFonts w:asciiTheme="minorEastAsia" w:hAnsiTheme="minorEastAsia" w:hint="eastAsia"/>
          <w:sz w:val="22"/>
        </w:rPr>
        <w:t xml:space="preserve"> </w:t>
      </w:r>
      <w:r w:rsidR="00414BBD" w:rsidRPr="00F765A4">
        <w:rPr>
          <w:rFonts w:asciiTheme="minorEastAsia" w:hAnsiTheme="minorEastAsia"/>
          <w:sz w:val="22"/>
        </w:rPr>
        <w:t>GEM과의 탄탄한 파트너십을 바탕으로</w:t>
      </w:r>
      <w:r>
        <w:rPr>
          <w:rFonts w:asciiTheme="minorEastAsia" w:hAnsiTheme="minorEastAsia" w:hint="eastAsia"/>
          <w:sz w:val="22"/>
        </w:rPr>
        <w:t xml:space="preserve"> 이루어진 것으로</w:t>
      </w:r>
      <w:r w:rsidR="00414BBD" w:rsidRPr="00F765A4">
        <w:rPr>
          <w:rFonts w:asciiTheme="minorEastAsia" w:hAnsiTheme="minorEastAsia"/>
          <w:sz w:val="22"/>
        </w:rPr>
        <w:t>, 양극재 시장에 대한 공동 비전과 이해관계가 일치했기에 가능</w:t>
      </w:r>
      <w:r>
        <w:rPr>
          <w:rFonts w:asciiTheme="minorEastAsia" w:hAnsiTheme="minorEastAsia" w:hint="eastAsia"/>
          <w:sz w:val="22"/>
        </w:rPr>
        <w:t>했습니다.</w:t>
      </w:r>
      <w:r w:rsidR="00414BBD" w:rsidRPr="00F765A4">
        <w:rPr>
          <w:rFonts w:asciiTheme="minorEastAsia" w:hAnsiTheme="minorEastAsia"/>
          <w:sz w:val="22"/>
        </w:rPr>
        <w:t xml:space="preserve"> 이는 국내 타 기업이 </w:t>
      </w:r>
      <w:r w:rsidR="003B2C72">
        <w:rPr>
          <w:rFonts w:asciiTheme="minorEastAsia" w:hAnsiTheme="minorEastAsia" w:hint="eastAsia"/>
          <w:sz w:val="22"/>
        </w:rPr>
        <w:t xml:space="preserve">결코 </w:t>
      </w:r>
      <w:r w:rsidR="00414BBD" w:rsidRPr="00F765A4">
        <w:rPr>
          <w:rFonts w:asciiTheme="minorEastAsia" w:hAnsiTheme="minorEastAsia"/>
          <w:sz w:val="22"/>
        </w:rPr>
        <w:t>따라</w:t>
      </w:r>
      <w:r w:rsidR="00414BBD" w:rsidRPr="00F765A4">
        <w:rPr>
          <w:rFonts w:asciiTheme="minorEastAsia" w:hAnsiTheme="minorEastAsia" w:hint="eastAsia"/>
          <w:sz w:val="22"/>
        </w:rPr>
        <w:t xml:space="preserve">올 수 </w:t>
      </w:r>
      <w:r w:rsidR="00414BBD" w:rsidRPr="00F765A4">
        <w:rPr>
          <w:rFonts w:asciiTheme="minorEastAsia" w:hAnsiTheme="minorEastAsia"/>
          <w:sz w:val="22"/>
        </w:rPr>
        <w:t>없는 구조</w:t>
      </w:r>
      <w:r>
        <w:rPr>
          <w:rFonts w:asciiTheme="minorEastAsia" w:hAnsiTheme="minorEastAsia" w:hint="eastAsia"/>
          <w:sz w:val="22"/>
        </w:rPr>
        <w:t>이며,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에코프로만의 전략적 강점이라 할 수 있습니다.</w:t>
      </w:r>
    </w:p>
    <w:p w14:paraId="56B5FCE2" w14:textId="77777777" w:rsidR="003B2C72" w:rsidRPr="00F765A4" w:rsidRDefault="003B2C72" w:rsidP="003B2C7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276C26CD" w14:textId="7B193CB8" w:rsidR="000D5D92" w:rsidRDefault="000D5D9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123B4C2B" w14:textId="07E5C1B3" w:rsidR="000D5D92" w:rsidRDefault="000D5D9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1444ACB9" w14:textId="77777777" w:rsidR="000D5D92" w:rsidRDefault="000D5D9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097CFC95" w14:textId="1D0A08A6" w:rsidR="003B2C72" w:rsidRPr="003B2C72" w:rsidRDefault="003B2C72" w:rsidP="003B2C72">
      <w:pPr>
        <w:spacing w:after="0" w:line="276" w:lineRule="auto"/>
        <w:jc w:val="left"/>
        <w:rPr>
          <w:rFonts w:asciiTheme="minorEastAsia" w:hAnsiTheme="minorEastAsia"/>
          <w:sz w:val="22"/>
        </w:rPr>
      </w:pPr>
      <w:r w:rsidRPr="003B2C72">
        <w:rPr>
          <w:rFonts w:asciiTheme="minorEastAsia" w:hAnsiTheme="minorEastAsia" w:hint="eastAsia"/>
          <w:b/>
          <w:bCs/>
          <w:color w:val="FF0000"/>
          <w:sz w:val="22"/>
        </w:rPr>
        <w:lastRenderedPageBreak/>
        <w:t>※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 xml:space="preserve">인니 예상 이익 </w:t>
      </w:r>
      <w:r>
        <w:rPr>
          <w:rFonts w:asciiTheme="minorEastAsia" w:hAnsiTheme="minorEastAsia"/>
          <w:b/>
          <w:bCs/>
          <w:color w:val="FF0000"/>
          <w:sz w:val="22"/>
        </w:rPr>
        <w:t>(2</w:t>
      </w:r>
      <w:r>
        <w:rPr>
          <w:rFonts w:asciiTheme="minorEastAsia" w:hAnsiTheme="minorEastAsia" w:hint="eastAsia"/>
          <w:b/>
          <w:bCs/>
          <w:color w:val="FF0000"/>
          <w:sz w:val="22"/>
        </w:rPr>
        <w:t>단계의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1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기</w:t>
      </w:r>
      <w:r>
        <w:rPr>
          <w:rFonts w:asciiTheme="minorEastAsia" w:hAnsiTheme="minorEastAsia" w:hint="eastAsia"/>
          <w:b/>
          <w:bCs/>
          <w:color w:val="FF0000"/>
          <w:sz w:val="22"/>
        </w:rPr>
        <w:t xml:space="preserve">는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지분법,</w:t>
      </w:r>
      <w:r w:rsidRPr="003B2C72">
        <w:rPr>
          <w:rFonts w:asciiTheme="minorEastAsia" w:hAnsiTheme="minorEastAsia"/>
          <w:b/>
          <w:bCs/>
          <w:color w:val="FF0000"/>
          <w:sz w:val="22"/>
        </w:rPr>
        <w:t xml:space="preserve"> 2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기</w:t>
      </w:r>
      <w:r>
        <w:rPr>
          <w:rFonts w:asciiTheme="minorEastAsia" w:hAnsiTheme="minorEastAsia" w:hint="eastAsia"/>
          <w:b/>
          <w:bCs/>
          <w:color w:val="FF0000"/>
          <w:sz w:val="22"/>
        </w:rPr>
        <w:t xml:space="preserve">는 </w:t>
      </w:r>
      <w:r w:rsidRPr="003B2C72">
        <w:rPr>
          <w:rFonts w:asciiTheme="minorEastAsia" w:hAnsiTheme="minorEastAsia" w:hint="eastAsia"/>
          <w:b/>
          <w:bCs/>
          <w:color w:val="FF0000"/>
          <w:sz w:val="22"/>
        </w:rPr>
        <w:t>연결 가정)</w:t>
      </w:r>
    </w:p>
    <w:p w14:paraId="1D094B14" w14:textId="49DE02E0" w:rsidR="003B2C72" w:rsidRDefault="003B2C72" w:rsidP="00AF66EF">
      <w:pPr>
        <w:spacing w:after="0" w:line="276" w:lineRule="auto"/>
        <w:jc w:val="center"/>
        <w:rPr>
          <w:rFonts w:asciiTheme="minorEastAsia" w:hAnsiTheme="minorEastAsia"/>
          <w:sz w:val="22"/>
        </w:rPr>
      </w:pPr>
      <w:r w:rsidRPr="00480A0C">
        <w:rPr>
          <w:rFonts w:asciiTheme="minorEastAsia" w:hAnsiTheme="minorEastAsia"/>
          <w:noProof/>
          <w:sz w:val="22"/>
        </w:rPr>
        <w:drawing>
          <wp:inline distT="0" distB="0" distL="0" distR="0" wp14:anchorId="6521285C" wp14:editId="2369630F">
            <wp:extent cx="4820310" cy="7905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23083" cy="79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C9D1" w14:textId="77777777" w:rsidR="003B2C72" w:rsidRDefault="003B2C72" w:rsidP="00AA394C">
      <w:pPr>
        <w:spacing w:after="0" w:line="276" w:lineRule="auto"/>
        <w:rPr>
          <w:rFonts w:asciiTheme="minorEastAsia" w:hAnsiTheme="minorEastAsia"/>
          <w:sz w:val="22"/>
        </w:rPr>
      </w:pPr>
    </w:p>
    <w:p w14:paraId="2383BA89" w14:textId="442E214E" w:rsidR="00F403EB" w:rsidRDefault="00AA394C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480A0C">
        <w:rPr>
          <w:rFonts w:asciiTheme="minorEastAsia" w:hAnsiTheme="minorEastAsia" w:hint="eastAsia"/>
          <w:sz w:val="22"/>
        </w:rPr>
        <w:t>예상되는</w:t>
      </w:r>
      <w:r w:rsidRPr="00480A0C">
        <w:rPr>
          <w:rFonts w:asciiTheme="minorEastAsia" w:hAnsiTheme="minorEastAsia"/>
          <w:sz w:val="22"/>
        </w:rPr>
        <w:t xml:space="preserve"> 연평균 이익</w:t>
      </w:r>
      <w:r w:rsidR="00F85C55" w:rsidRPr="00480A0C">
        <w:rPr>
          <w:rFonts w:asciiTheme="minorEastAsia" w:hAnsiTheme="minorEastAsia" w:hint="eastAsia"/>
          <w:sz w:val="22"/>
        </w:rPr>
        <w:t xml:space="preserve"> 규모는</w:t>
      </w:r>
      <w:r w:rsidRPr="00480A0C">
        <w:rPr>
          <w:rFonts w:asciiTheme="minorEastAsia" w:hAnsiTheme="minorEastAsia"/>
          <w:sz w:val="22"/>
        </w:rPr>
        <w:t xml:space="preserve"> 1단계</w:t>
      </w:r>
      <w:r w:rsidR="007802A7" w:rsidRPr="00480A0C">
        <w:rPr>
          <w:rFonts w:asciiTheme="minorEastAsia" w:hAnsiTheme="minorEastAsia" w:hint="eastAsia"/>
          <w:sz w:val="22"/>
        </w:rPr>
        <w:t>의</w:t>
      </w:r>
      <w:r w:rsidRPr="00480A0C">
        <w:rPr>
          <w:rFonts w:asciiTheme="minorEastAsia" w:hAnsiTheme="minorEastAsia"/>
          <w:sz w:val="22"/>
        </w:rPr>
        <w:t xml:space="preserve"> </w:t>
      </w:r>
      <w:r w:rsidR="007802A7" w:rsidRPr="00480A0C">
        <w:rPr>
          <w:rFonts w:asciiTheme="minorEastAsia" w:hAnsiTheme="minorEastAsia" w:hint="eastAsia"/>
          <w:sz w:val="22"/>
        </w:rPr>
        <w:t xml:space="preserve">약 </w:t>
      </w:r>
      <w:r w:rsidRPr="00480A0C">
        <w:rPr>
          <w:rFonts w:asciiTheme="minorEastAsia" w:hAnsiTheme="minorEastAsia"/>
          <w:sz w:val="22"/>
        </w:rPr>
        <w:t xml:space="preserve">1,800억 원보다 훨씬 큰 약 </w:t>
      </w:r>
      <w:r w:rsidR="00480A0C" w:rsidRPr="00480A0C">
        <w:rPr>
          <w:rFonts w:asciiTheme="minorEastAsia" w:hAnsiTheme="minorEastAsia"/>
          <w:sz w:val="22"/>
        </w:rPr>
        <w:t>3</w:t>
      </w:r>
      <w:r w:rsidRPr="00480A0C">
        <w:rPr>
          <w:rFonts w:asciiTheme="minorEastAsia" w:hAnsiTheme="minorEastAsia"/>
          <w:sz w:val="22"/>
        </w:rPr>
        <w:t>,</w:t>
      </w:r>
      <w:r w:rsidR="007824B3" w:rsidRPr="00480A0C">
        <w:rPr>
          <w:rFonts w:asciiTheme="minorEastAsia" w:hAnsiTheme="minorEastAsia" w:hint="eastAsia"/>
          <w:sz w:val="22"/>
        </w:rPr>
        <w:t>000</w:t>
      </w:r>
      <w:r w:rsidRPr="00480A0C">
        <w:rPr>
          <w:rFonts w:asciiTheme="minorEastAsia" w:hAnsiTheme="minorEastAsia"/>
          <w:sz w:val="22"/>
        </w:rPr>
        <w:t xml:space="preserve">억 원 </w:t>
      </w:r>
      <w:r w:rsidR="007824B3" w:rsidRPr="00480A0C">
        <w:rPr>
          <w:rFonts w:asciiTheme="minorEastAsia" w:hAnsiTheme="minorEastAsia" w:hint="eastAsia"/>
          <w:sz w:val="22"/>
        </w:rPr>
        <w:t>이상이 될 것으로</w:t>
      </w:r>
      <w:r w:rsidRPr="00480A0C">
        <w:rPr>
          <w:rFonts w:asciiTheme="minorEastAsia" w:hAnsiTheme="minorEastAsia"/>
          <w:sz w:val="22"/>
        </w:rPr>
        <w:t xml:space="preserve"> 기대하고 있습니다. 이는 연결이익과 트</w:t>
      </w:r>
      <w:r w:rsidRPr="00F765A4">
        <w:rPr>
          <w:rFonts w:asciiTheme="minorEastAsia" w:hAnsiTheme="minorEastAsia"/>
          <w:sz w:val="22"/>
        </w:rPr>
        <w:t xml:space="preserve">레이딩 </w:t>
      </w:r>
      <w:r w:rsidR="009324AD" w:rsidRPr="00F765A4">
        <w:rPr>
          <w:rFonts w:asciiTheme="minorEastAsia" w:hAnsiTheme="minorEastAsia" w:hint="eastAsia"/>
          <w:sz w:val="22"/>
        </w:rPr>
        <w:t>이익</w:t>
      </w:r>
      <w:r w:rsidRPr="00F765A4">
        <w:rPr>
          <w:rFonts w:asciiTheme="minorEastAsia" w:hAnsiTheme="minorEastAsia"/>
          <w:sz w:val="22"/>
        </w:rPr>
        <w:t xml:space="preserve"> 등을 포함한 보수적인 추정치이며, </w:t>
      </w:r>
      <w:r w:rsidR="00C00B38" w:rsidRPr="00F765A4">
        <w:rPr>
          <w:rFonts w:asciiTheme="minorEastAsia" w:hAnsiTheme="minorEastAsia"/>
          <w:sz w:val="22"/>
        </w:rPr>
        <w:t>`30</w:t>
      </w:r>
      <w:r w:rsidR="00C00B38" w:rsidRPr="00F765A4">
        <w:rPr>
          <w:rFonts w:asciiTheme="minorEastAsia" w:hAnsiTheme="minorEastAsia" w:hint="eastAsia"/>
          <w:sz w:val="22"/>
        </w:rPr>
        <w:t xml:space="preserve">년까지 </w:t>
      </w:r>
      <w:r w:rsidRPr="00F765A4">
        <w:rPr>
          <w:rFonts w:asciiTheme="minorEastAsia" w:hAnsiTheme="minorEastAsia"/>
          <w:sz w:val="22"/>
        </w:rPr>
        <w:t>니켈 가격을 kg당 16달러로 가정한 수치입니다.</w:t>
      </w:r>
    </w:p>
    <w:p w14:paraId="606DF8BB" w14:textId="733617D5" w:rsidR="00AA394C" w:rsidRDefault="00F85C55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>여기에서 생산되는 니켈을 전구체</w:t>
      </w:r>
      <w:r w:rsidR="007802A7">
        <w:rPr>
          <w:rFonts w:asciiTheme="minorEastAsia" w:hAnsiTheme="minorEastAsia" w:hint="eastAsia"/>
          <w:sz w:val="22"/>
        </w:rPr>
        <w:t>와</w:t>
      </w:r>
      <w:r w:rsidRPr="00F765A4">
        <w:rPr>
          <w:rFonts w:asciiTheme="minorEastAsia" w:hAnsiTheme="minorEastAsia" w:hint="eastAsia"/>
          <w:sz w:val="22"/>
        </w:rPr>
        <w:t xml:space="preserve"> 양극재에 투입</w:t>
      </w:r>
      <w:r w:rsidR="007802A7">
        <w:rPr>
          <w:rFonts w:asciiTheme="minorEastAsia" w:hAnsiTheme="minorEastAsia" w:hint="eastAsia"/>
          <w:sz w:val="22"/>
        </w:rPr>
        <w:t>할 경우,</w:t>
      </w:r>
      <w:r w:rsidR="007824B3" w:rsidRPr="00F765A4">
        <w:rPr>
          <w:rFonts w:asciiTheme="minorEastAsia" w:hAnsiTheme="minorEastAsia" w:hint="eastAsia"/>
          <w:sz w:val="22"/>
        </w:rPr>
        <w:t xml:space="preserve"> 제품에 따라 차이</w:t>
      </w:r>
      <w:r w:rsidR="007802A7">
        <w:rPr>
          <w:rFonts w:asciiTheme="minorEastAsia" w:hAnsiTheme="minorEastAsia" w:hint="eastAsia"/>
          <w:sz w:val="22"/>
        </w:rPr>
        <w:t>는</w:t>
      </w:r>
      <w:r w:rsidR="007824B3" w:rsidRPr="00F765A4">
        <w:rPr>
          <w:rFonts w:asciiTheme="minorEastAsia" w:hAnsiTheme="minorEastAsia" w:hint="eastAsia"/>
          <w:sz w:val="22"/>
        </w:rPr>
        <w:t xml:space="preserve"> 있겠지만, 원가를 약</w:t>
      </w:r>
      <w:r w:rsidRPr="00F765A4">
        <w:rPr>
          <w:rFonts w:asciiTheme="minorEastAsia" w:hAnsiTheme="minorEastAsia" w:hint="eastAsia"/>
          <w:sz w:val="22"/>
        </w:rPr>
        <w:t xml:space="preserve"> 20~30% 절감할 수 있으며</w:t>
      </w:r>
      <w:r w:rsidR="007802A7">
        <w:rPr>
          <w:rFonts w:asciiTheme="minorEastAsia" w:hAnsiTheme="minorEastAsia" w:hint="eastAsia"/>
          <w:sz w:val="22"/>
        </w:rPr>
        <w:t>,</w:t>
      </w:r>
      <w:r w:rsidRPr="00F765A4">
        <w:rPr>
          <w:rFonts w:asciiTheme="minorEastAsia" w:hAnsiTheme="minorEastAsia" w:hint="eastAsia"/>
          <w:sz w:val="22"/>
        </w:rPr>
        <w:t xml:space="preserve"> 이를 통해 전세계 어디서</w:t>
      </w:r>
      <w:r w:rsidR="007802A7">
        <w:rPr>
          <w:rFonts w:asciiTheme="minorEastAsia" w:hAnsiTheme="minorEastAsia" w:hint="eastAsia"/>
          <w:sz w:val="22"/>
        </w:rPr>
        <w:t>든</w:t>
      </w:r>
      <w:r w:rsidRPr="00F765A4">
        <w:rPr>
          <w:rFonts w:asciiTheme="minorEastAsia" w:hAnsiTheme="minorEastAsia" w:hint="eastAsia"/>
          <w:sz w:val="22"/>
        </w:rPr>
        <w:t xml:space="preserve"> 중국과 동등한 수준의 경쟁력을 </w:t>
      </w:r>
      <w:r w:rsidR="007802A7">
        <w:rPr>
          <w:rFonts w:asciiTheme="minorEastAsia" w:hAnsiTheme="minorEastAsia" w:hint="eastAsia"/>
          <w:sz w:val="22"/>
        </w:rPr>
        <w:t>확보할 수</w:t>
      </w:r>
      <w:r w:rsidRPr="00F765A4">
        <w:rPr>
          <w:rFonts w:asciiTheme="minorEastAsia" w:hAnsiTheme="minorEastAsia" w:hint="eastAsia"/>
          <w:sz w:val="22"/>
        </w:rPr>
        <w:t xml:space="preserve"> </w:t>
      </w:r>
      <w:r w:rsidR="007802A7">
        <w:rPr>
          <w:rFonts w:asciiTheme="minorEastAsia" w:hAnsiTheme="minorEastAsia" w:hint="eastAsia"/>
          <w:sz w:val="22"/>
        </w:rPr>
        <w:t xml:space="preserve">있을 </w:t>
      </w:r>
      <w:r w:rsidRPr="00F765A4">
        <w:rPr>
          <w:rFonts w:asciiTheme="minorEastAsia" w:hAnsiTheme="minorEastAsia" w:hint="eastAsia"/>
          <w:sz w:val="22"/>
        </w:rPr>
        <w:t>것</w:t>
      </w:r>
      <w:r w:rsidR="007802A7">
        <w:rPr>
          <w:rFonts w:asciiTheme="minorEastAsia" w:hAnsiTheme="minorEastAsia" w:hint="eastAsia"/>
          <w:sz w:val="22"/>
        </w:rPr>
        <w:t>으로</w:t>
      </w:r>
      <w:r w:rsidRPr="00F765A4">
        <w:rPr>
          <w:rFonts w:asciiTheme="minorEastAsia" w:hAnsiTheme="minorEastAsia" w:hint="eastAsia"/>
          <w:sz w:val="22"/>
        </w:rPr>
        <w:t xml:space="preserve"> 기대하고 있습니다.</w:t>
      </w:r>
    </w:p>
    <w:p w14:paraId="2FBE96D9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A565002" w14:textId="3C4834D8" w:rsidR="00AA394C" w:rsidRPr="00F765A4" w:rsidRDefault="00AA394C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69D06AA0" w14:textId="77777777" w:rsidR="00AF66EF" w:rsidRDefault="00BA02F6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>4분기에는 GEN</w:t>
      </w:r>
      <w:r w:rsidR="003B2C72">
        <w:rPr>
          <w:rFonts w:asciiTheme="minorEastAsia" w:hAnsiTheme="minorEastAsia"/>
          <w:sz w:val="22"/>
        </w:rPr>
        <w:t>(</w:t>
      </w:r>
      <w:r w:rsidR="003B2C72">
        <w:rPr>
          <w:rFonts w:asciiTheme="minorEastAsia" w:hAnsiTheme="minorEastAsia" w:hint="eastAsia"/>
          <w:sz w:val="22"/>
        </w:rPr>
        <w:t>그린에코니켈)</w:t>
      </w:r>
      <w:r w:rsidRPr="00F765A4">
        <w:rPr>
          <w:rFonts w:asciiTheme="minorEastAsia" w:hAnsiTheme="minorEastAsia" w:hint="eastAsia"/>
          <w:sz w:val="22"/>
        </w:rPr>
        <w:t xml:space="preserve"> 프로젝트가 </w:t>
      </w:r>
      <w:r w:rsidR="00AF66EF">
        <w:rPr>
          <w:rFonts w:asciiTheme="minorEastAsia" w:hAnsiTheme="minorEastAsia"/>
          <w:sz w:val="22"/>
        </w:rPr>
        <w:t>MAT</w:t>
      </w:r>
      <w:r w:rsidRPr="00F765A4">
        <w:rPr>
          <w:rFonts w:asciiTheme="minorEastAsia" w:hAnsiTheme="minorEastAsia" w:hint="eastAsia"/>
          <w:sz w:val="22"/>
        </w:rPr>
        <w:t xml:space="preserve">에 회계적으로 연결되면서 프로젝트 전체 이익이 </w:t>
      </w:r>
      <w:r w:rsidR="003B2C72">
        <w:rPr>
          <w:rFonts w:asciiTheme="minorEastAsia" w:hAnsiTheme="minorEastAsia"/>
          <w:sz w:val="22"/>
        </w:rPr>
        <w:t>MAT</w:t>
      </w:r>
      <w:r w:rsidR="003B2C72">
        <w:rPr>
          <w:rFonts w:asciiTheme="minorEastAsia" w:hAnsiTheme="minorEastAsia" w:hint="eastAsia"/>
          <w:sz w:val="22"/>
        </w:rPr>
        <w:t xml:space="preserve">와 지주사 영업이익에 </w:t>
      </w:r>
      <w:r w:rsidRPr="00F765A4">
        <w:rPr>
          <w:rFonts w:asciiTheme="minorEastAsia" w:hAnsiTheme="minorEastAsia" w:hint="eastAsia"/>
          <w:sz w:val="22"/>
        </w:rPr>
        <w:t>반영</w:t>
      </w:r>
      <w:r w:rsidR="007802A7">
        <w:rPr>
          <w:rFonts w:asciiTheme="minorEastAsia" w:hAnsiTheme="minorEastAsia" w:hint="eastAsia"/>
          <w:sz w:val="22"/>
        </w:rPr>
        <w:t>될 예정이며,</w:t>
      </w:r>
      <w:r w:rsidRPr="00F765A4">
        <w:rPr>
          <w:rFonts w:asciiTheme="minorEastAsia" w:hAnsiTheme="minorEastAsia" w:hint="eastAsia"/>
          <w:sz w:val="22"/>
        </w:rPr>
        <w:t xml:space="preserve"> 다른 3개 프로젝트</w:t>
      </w:r>
      <w:r w:rsidR="007802A7">
        <w:rPr>
          <w:rFonts w:asciiTheme="minorEastAsia" w:hAnsiTheme="minorEastAsia" w:hint="eastAsia"/>
          <w:sz w:val="22"/>
        </w:rPr>
        <w:t>도</w:t>
      </w:r>
      <w:r w:rsidRPr="00F765A4">
        <w:rPr>
          <w:rFonts w:asciiTheme="minorEastAsia" w:hAnsiTheme="minorEastAsia" w:hint="eastAsia"/>
          <w:sz w:val="22"/>
        </w:rPr>
        <w:t xml:space="preserve"> 본격 가동되</w:t>
      </w:r>
      <w:r w:rsidR="0075572D">
        <w:rPr>
          <w:rFonts w:asciiTheme="minorEastAsia" w:hAnsiTheme="minorEastAsia" w:hint="eastAsia"/>
          <w:sz w:val="22"/>
        </w:rPr>
        <w:t>어</w:t>
      </w:r>
      <w:r w:rsidRPr="00F765A4">
        <w:rPr>
          <w:rFonts w:asciiTheme="minorEastAsia" w:hAnsiTheme="minorEastAsia" w:hint="eastAsia"/>
          <w:sz w:val="22"/>
        </w:rPr>
        <w:t xml:space="preserve"> 지분법 이익</w:t>
      </w:r>
      <w:r w:rsidR="007802A7">
        <w:rPr>
          <w:rFonts w:asciiTheme="minorEastAsia" w:hAnsiTheme="minorEastAsia" w:hint="eastAsia"/>
          <w:sz w:val="22"/>
        </w:rPr>
        <w:t>이 더욱</w:t>
      </w:r>
      <w:r w:rsidRPr="00F765A4">
        <w:rPr>
          <w:rFonts w:asciiTheme="minorEastAsia" w:hAnsiTheme="minorEastAsia" w:hint="eastAsia"/>
          <w:sz w:val="22"/>
        </w:rPr>
        <w:t xml:space="preserve"> 증가할 것으로 보입니다.</w:t>
      </w:r>
    </w:p>
    <w:p w14:paraId="3F89E01C" w14:textId="51C0DDCF" w:rsidR="00BA02F6" w:rsidRPr="00F765A4" w:rsidRDefault="007802A7" w:rsidP="00AF66EF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또한</w:t>
      </w:r>
      <w:r w:rsidR="00BA02F6" w:rsidRPr="00F765A4">
        <w:rPr>
          <w:rFonts w:asciiTheme="minorEastAsia" w:hAnsiTheme="minorEastAsia" w:hint="eastAsia"/>
          <w:sz w:val="22"/>
        </w:rPr>
        <w:t xml:space="preserve">, </w:t>
      </w:r>
      <w:r w:rsidR="00BA2074">
        <w:rPr>
          <w:rFonts w:asciiTheme="minorEastAsia" w:hAnsiTheme="minorEastAsia" w:hint="eastAsia"/>
          <w:sz w:val="22"/>
        </w:rPr>
        <w:t xml:space="preserve">변화된 경제환경에 따라 </w:t>
      </w:r>
      <w:r w:rsidR="00BA02F6" w:rsidRPr="00F765A4">
        <w:rPr>
          <w:rFonts w:asciiTheme="minorEastAsia" w:hAnsiTheme="minorEastAsia" w:hint="eastAsia"/>
          <w:sz w:val="22"/>
        </w:rPr>
        <w:t xml:space="preserve">유형자산 내용연수를 </w:t>
      </w:r>
      <w:r w:rsidR="00BA2074">
        <w:rPr>
          <w:rFonts w:asciiTheme="minorEastAsia" w:hAnsiTheme="minorEastAsia" w:hint="eastAsia"/>
          <w:sz w:val="22"/>
        </w:rPr>
        <w:t>재추정</w:t>
      </w:r>
      <w:r w:rsidR="00BA02F6" w:rsidRPr="00F765A4">
        <w:rPr>
          <w:rFonts w:asciiTheme="minorEastAsia" w:hAnsiTheme="minorEastAsia" w:hint="eastAsia"/>
          <w:sz w:val="22"/>
        </w:rPr>
        <w:t>하는 과정에서 2025년 전체 상각비가 대폭 감소할 것</w:t>
      </w:r>
      <w:r>
        <w:rPr>
          <w:rFonts w:asciiTheme="minorEastAsia" w:hAnsiTheme="minorEastAsia" w:hint="eastAsia"/>
          <w:sz w:val="22"/>
        </w:rPr>
        <w:t>으로 예상됩니다.</w:t>
      </w:r>
      <w:r w:rsidR="00AF66EF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예를 들어,</w:t>
      </w:r>
      <w:r>
        <w:rPr>
          <w:rFonts w:asciiTheme="minorEastAsia" w:hAnsiTheme="minorEastAsia"/>
          <w:sz w:val="22"/>
        </w:rPr>
        <w:t xml:space="preserve"> </w:t>
      </w:r>
      <w:r w:rsidR="00BA02F6" w:rsidRPr="00F765A4">
        <w:rPr>
          <w:rFonts w:asciiTheme="minorEastAsia" w:hAnsiTheme="minorEastAsia" w:hint="eastAsia"/>
          <w:sz w:val="22"/>
        </w:rPr>
        <w:t>생산설비</w:t>
      </w:r>
      <w:r>
        <w:rPr>
          <w:rFonts w:asciiTheme="minorEastAsia" w:hAnsiTheme="minorEastAsia" w:hint="eastAsia"/>
          <w:sz w:val="22"/>
        </w:rPr>
        <w:t>의 경우</w:t>
      </w:r>
      <w:r w:rsidR="00BA02F6" w:rsidRPr="00F765A4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이제</w:t>
      </w:r>
      <w:r w:rsidR="00BA02F6" w:rsidRPr="00F765A4">
        <w:rPr>
          <w:rFonts w:asciiTheme="minorEastAsia" w:hAnsiTheme="minorEastAsia" w:hint="eastAsia"/>
          <w:sz w:val="22"/>
        </w:rPr>
        <w:t xml:space="preserve">까지 </w:t>
      </w:r>
      <w:r w:rsidR="00515EA9">
        <w:rPr>
          <w:rFonts w:asciiTheme="minorEastAsia" w:hAnsiTheme="minorEastAsia" w:hint="eastAsia"/>
          <w:sz w:val="22"/>
        </w:rPr>
        <w:t xml:space="preserve">내용연수를 </w:t>
      </w:r>
      <w:r w:rsidR="00BA02F6" w:rsidRPr="00F765A4">
        <w:rPr>
          <w:rFonts w:asciiTheme="minorEastAsia" w:hAnsiTheme="minorEastAsia" w:hint="eastAsia"/>
          <w:sz w:val="22"/>
        </w:rPr>
        <w:t>10년</w:t>
      </w:r>
      <w:r w:rsidR="00515EA9">
        <w:rPr>
          <w:rFonts w:asciiTheme="minorEastAsia" w:hAnsiTheme="minorEastAsia" w:hint="eastAsia"/>
          <w:sz w:val="22"/>
        </w:rPr>
        <w:t>으로 설정</w:t>
      </w:r>
      <w:r w:rsidR="00BA02F6" w:rsidRPr="00F765A4">
        <w:rPr>
          <w:rFonts w:asciiTheme="minorEastAsia" w:hAnsiTheme="minorEastAsia" w:hint="eastAsia"/>
          <w:sz w:val="22"/>
        </w:rPr>
        <w:t>해왔</w:t>
      </w:r>
      <w:r w:rsidR="00F403EB">
        <w:rPr>
          <w:rFonts w:asciiTheme="minorEastAsia" w:hAnsiTheme="minorEastAsia" w:hint="eastAsia"/>
          <w:sz w:val="22"/>
        </w:rPr>
        <w:t>는데</w:t>
      </w:r>
      <w:r w:rsidR="00BA02F6" w:rsidRPr="00F765A4"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실</w:t>
      </w:r>
      <w:r>
        <w:rPr>
          <w:rFonts w:asciiTheme="minorEastAsia" w:hAnsiTheme="minorEastAsia" w:hint="eastAsia"/>
          <w:sz w:val="22"/>
        </w:rPr>
        <w:t>제로는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7824B3" w:rsidRPr="00F765A4">
        <w:rPr>
          <w:rFonts w:asciiTheme="minorEastAsia" w:hAnsiTheme="minorEastAsia" w:hint="eastAsia"/>
          <w:sz w:val="22"/>
        </w:rPr>
        <w:t>15년</w:t>
      </w:r>
      <w:r w:rsidR="00F403EB">
        <w:rPr>
          <w:rFonts w:asciiTheme="minorEastAsia" w:hAnsiTheme="minorEastAsia" w:hint="eastAsia"/>
          <w:sz w:val="22"/>
        </w:rPr>
        <w:t xml:space="preserve"> 사용이 </w:t>
      </w:r>
      <w:r w:rsidR="007824B3" w:rsidRPr="00F765A4">
        <w:rPr>
          <w:rFonts w:asciiTheme="minorEastAsia" w:hAnsiTheme="minorEastAsia" w:hint="eastAsia"/>
          <w:sz w:val="22"/>
        </w:rPr>
        <w:t>가능</w:t>
      </w:r>
      <w:r w:rsidR="00BA2074">
        <w:rPr>
          <w:rFonts w:asciiTheme="minorEastAsia" w:hAnsiTheme="minorEastAsia" w:hint="eastAsia"/>
          <w:sz w:val="22"/>
        </w:rPr>
        <w:t>합니다.</w:t>
      </w:r>
      <w:r w:rsidR="00F403EB">
        <w:rPr>
          <w:rFonts w:asciiTheme="minorEastAsia" w:hAnsiTheme="minorEastAsia"/>
          <w:sz w:val="22"/>
        </w:rPr>
        <w:t xml:space="preserve"> </w:t>
      </w:r>
      <w:r w:rsidR="00AF66EF">
        <w:rPr>
          <w:rFonts w:asciiTheme="minorEastAsia" w:hAnsiTheme="minorEastAsia" w:hint="eastAsia"/>
          <w:sz w:val="22"/>
        </w:rPr>
        <w:t xml:space="preserve">이미 </w:t>
      </w:r>
      <w:r w:rsidR="00F403EB">
        <w:rPr>
          <w:rFonts w:asciiTheme="minorEastAsia" w:hAnsiTheme="minorEastAsia" w:hint="eastAsia"/>
          <w:sz w:val="22"/>
        </w:rPr>
        <w:t>동종업계에서</w:t>
      </w:r>
      <w:r>
        <w:rPr>
          <w:rFonts w:asciiTheme="minorEastAsia" w:hAnsiTheme="minorEastAsia" w:hint="eastAsia"/>
          <w:sz w:val="22"/>
        </w:rPr>
        <w:t>도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/>
          <w:sz w:val="22"/>
        </w:rPr>
        <w:t>15</w:t>
      </w:r>
      <w:r w:rsidR="00F403EB">
        <w:rPr>
          <w:rFonts w:asciiTheme="minorEastAsia" w:hAnsiTheme="minorEastAsia" w:hint="eastAsia"/>
          <w:sz w:val="22"/>
        </w:rPr>
        <w:t>년</w:t>
      </w:r>
      <w:r>
        <w:rPr>
          <w:rFonts w:asciiTheme="minorEastAsia" w:hAnsiTheme="minorEastAsia" w:hint="eastAsia"/>
          <w:sz w:val="22"/>
        </w:rPr>
        <w:t xml:space="preserve"> 기준으로</w:t>
      </w:r>
      <w:r w:rsidR="00F403EB">
        <w:rPr>
          <w:rFonts w:asciiTheme="minorEastAsia" w:hAnsiTheme="minorEastAsia" w:hint="eastAsia"/>
          <w:sz w:val="22"/>
        </w:rPr>
        <w:t xml:space="preserve"> 상각하고 있어</w:t>
      </w:r>
      <w:r w:rsidR="00BA2074">
        <w:rPr>
          <w:rFonts w:asciiTheme="minorEastAsia" w:hAnsiTheme="minorEastAsia" w:hint="eastAsia"/>
          <w:sz w:val="22"/>
        </w:rPr>
        <w:t>서</w:t>
      </w:r>
      <w:r w:rsidR="00AF66EF">
        <w:rPr>
          <w:rFonts w:asciiTheme="minorEastAsia" w:hAnsiTheme="minorEastAsia" w:hint="eastAsia"/>
          <w:sz w:val="22"/>
        </w:rPr>
        <w:t>,</w:t>
      </w:r>
      <w:r w:rsidR="00F403EB">
        <w:rPr>
          <w:rFonts w:asciiTheme="minorEastAsia" w:hAnsiTheme="minor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기업</w:t>
      </w:r>
      <w:r>
        <w:rPr>
          <w:rFonts w:asciiTheme="minorEastAsia" w:hAnsiTheme="minorEastAsia" w:hint="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간 비교가능성</w:t>
      </w:r>
      <w:r w:rsidR="00BA2074">
        <w:rPr>
          <w:rFonts w:asciiTheme="minorEastAsia" w:hAnsiTheme="minorEastAsia" w:hint="eastAsia"/>
          <w:sz w:val="22"/>
        </w:rPr>
        <w:t xml:space="preserve"> 제고</w:t>
      </w:r>
      <w:r w:rsidR="00AF66EF">
        <w:rPr>
          <w:rFonts w:asciiTheme="minorEastAsia" w:hAnsiTheme="minorEastAsia" w:hint="eastAsia"/>
          <w:sz w:val="22"/>
        </w:rPr>
        <w:t xml:space="preserve"> 효과</w:t>
      </w:r>
      <w:r w:rsidR="00BA2074">
        <w:rPr>
          <w:rFonts w:asciiTheme="minorEastAsia" w:hAnsiTheme="minorEastAsia" w:hint="eastAsia"/>
          <w:sz w:val="22"/>
        </w:rPr>
        <w:t>도 기대됩니다.</w:t>
      </w:r>
      <w:r w:rsidR="00F403EB">
        <w:rPr>
          <w:rFonts w:asciiTheme="minorEastAsia" w:hAnsiTheme="minorEastAsia"/>
          <w:sz w:val="22"/>
        </w:rPr>
        <w:t xml:space="preserve"> </w:t>
      </w:r>
      <w:r w:rsidR="00F403EB">
        <w:rPr>
          <w:rFonts w:asciiTheme="minorEastAsia" w:hAnsiTheme="minorEastAsia" w:hint="eastAsia"/>
          <w:sz w:val="22"/>
        </w:rPr>
        <w:t>이러한 내용을</w:t>
      </w:r>
      <w:r w:rsidR="007824B3" w:rsidRPr="00F765A4">
        <w:rPr>
          <w:rFonts w:asciiTheme="minorEastAsia" w:hAnsiTheme="minorEastAsia" w:hint="eastAsia"/>
          <w:sz w:val="22"/>
        </w:rPr>
        <w:t xml:space="preserve"> 회계법인</w:t>
      </w:r>
      <w:r w:rsidR="00515EA9">
        <w:rPr>
          <w:rFonts w:asciiTheme="minorEastAsia" w:hAnsiTheme="minorEastAsia" w:hint="eastAsia"/>
          <w:sz w:val="22"/>
        </w:rPr>
        <w:t>과 설비업체</w:t>
      </w:r>
      <w:r w:rsidR="00F403EB">
        <w:rPr>
          <w:rFonts w:asciiTheme="minorEastAsia" w:hAnsiTheme="minorEastAsia" w:hint="eastAsia"/>
          <w:sz w:val="22"/>
        </w:rPr>
        <w:t xml:space="preserve"> 등 전문가</w:t>
      </w:r>
      <w:r>
        <w:rPr>
          <w:rFonts w:asciiTheme="minorEastAsia" w:hAnsiTheme="minorEastAsia" w:hint="eastAsia"/>
          <w:sz w:val="22"/>
        </w:rPr>
        <w:t>들의 검토를 거쳐</w:t>
      </w:r>
      <w:r w:rsidR="00515EA9">
        <w:rPr>
          <w:rFonts w:asciiTheme="minorEastAsia" w:hAnsiTheme="minorEastAsia" w:hint="eastAsia"/>
          <w:sz w:val="22"/>
        </w:rPr>
        <w:t>,</w:t>
      </w:r>
      <w:r w:rsidR="00F403EB">
        <w:rPr>
          <w:rFonts w:asciiTheme="minorEastAsia" w:hAnsiTheme="minorEastAsia" w:hint="eastAsia"/>
          <w:sz w:val="22"/>
        </w:rPr>
        <w:t xml:space="preserve"> </w:t>
      </w:r>
      <w:r w:rsidR="0075572D">
        <w:rPr>
          <w:rFonts w:asciiTheme="minorEastAsia" w:hAnsiTheme="minorEastAsia" w:hint="eastAsia"/>
          <w:sz w:val="22"/>
        </w:rPr>
        <w:t xml:space="preserve">에코프로 가족사 모두 </w:t>
      </w:r>
      <w:r w:rsidR="003B2C72">
        <w:rPr>
          <w:rFonts w:asciiTheme="minorEastAsia" w:hAnsiTheme="minorEastAsia" w:hint="eastAsia"/>
          <w:sz w:val="22"/>
        </w:rPr>
        <w:t>동종</w:t>
      </w:r>
      <w:r w:rsidR="007824B3" w:rsidRPr="00F765A4">
        <w:rPr>
          <w:rFonts w:asciiTheme="minorEastAsia" w:hAnsiTheme="minorEastAsia" w:hint="eastAsia"/>
          <w:sz w:val="22"/>
        </w:rPr>
        <w:t xml:space="preserve">업계 </w:t>
      </w:r>
      <w:r w:rsidR="00F403EB">
        <w:rPr>
          <w:rFonts w:asciiTheme="minorEastAsia" w:hAnsiTheme="minorEastAsia" w:hint="eastAsia"/>
          <w:sz w:val="22"/>
        </w:rPr>
        <w:t xml:space="preserve">수준으로 </w:t>
      </w:r>
      <w:r w:rsidR="00AF66EF">
        <w:rPr>
          <w:rFonts w:asciiTheme="minorEastAsia" w:hAnsiTheme="minorEastAsia" w:hint="eastAsia"/>
          <w:sz w:val="22"/>
        </w:rPr>
        <w:t>변경</w:t>
      </w:r>
      <w:r w:rsidR="00515EA9">
        <w:rPr>
          <w:rFonts w:asciiTheme="minorEastAsia" w:hAnsiTheme="minorEastAsia" w:hint="eastAsia"/>
          <w:sz w:val="22"/>
        </w:rPr>
        <w:t>하</w:t>
      </w:r>
      <w:r w:rsidR="00EB1919">
        <w:rPr>
          <w:rFonts w:asciiTheme="minorEastAsia" w:hAnsiTheme="minorEastAsia" w:hint="eastAsia"/>
          <w:sz w:val="22"/>
        </w:rPr>
        <w:t>고</w:t>
      </w:r>
      <w:r w:rsidR="00515EA9">
        <w:rPr>
          <w:rFonts w:asciiTheme="minorEastAsia" w:hAnsiTheme="minorEastAsia" w:hint="eastAsia"/>
          <w:sz w:val="22"/>
        </w:rPr>
        <w:t xml:space="preserve"> </w:t>
      </w:r>
      <w:r w:rsidR="003B2C72">
        <w:rPr>
          <w:rFonts w:asciiTheme="minorEastAsia" w:hAnsiTheme="minorEastAsia" w:hint="eastAsia"/>
          <w:sz w:val="22"/>
        </w:rPr>
        <w:t xml:space="preserve">이를 </w:t>
      </w:r>
      <w:r w:rsidR="003B2C72">
        <w:rPr>
          <w:rFonts w:asciiTheme="minorEastAsia" w:hAnsiTheme="minorEastAsia"/>
          <w:sz w:val="22"/>
        </w:rPr>
        <w:t>4</w:t>
      </w:r>
      <w:r w:rsidR="003B2C72">
        <w:rPr>
          <w:rFonts w:asciiTheme="minorEastAsia" w:hAnsiTheme="minorEastAsia" w:hint="eastAsia"/>
          <w:sz w:val="22"/>
        </w:rPr>
        <w:t>분기</w:t>
      </w:r>
      <w:r w:rsidR="00515EA9">
        <w:rPr>
          <w:rFonts w:asciiTheme="minorEastAsia" w:hAnsiTheme="minorEastAsia" w:hint="eastAsia"/>
          <w:sz w:val="22"/>
        </w:rPr>
        <w:t>에 반영할 예정입니다.</w:t>
      </w:r>
    </w:p>
    <w:p w14:paraId="7B57DC8F" w14:textId="77777777" w:rsidR="00EB1919" w:rsidRPr="00F765A4" w:rsidRDefault="00EB1919" w:rsidP="00EB1919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17498AA0" w14:textId="77777777" w:rsidR="00EB1919" w:rsidRPr="00EB1919" w:rsidRDefault="00EB1919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6DA92D2E" w14:textId="0D473C0B" w:rsidR="00CA7CAC" w:rsidRPr="00F765A4" w:rsidRDefault="007824B3" w:rsidP="000D5D92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sz w:val="22"/>
        </w:rPr>
        <w:t xml:space="preserve">그리고, </w:t>
      </w:r>
      <w:r w:rsidR="00EB1919">
        <w:rPr>
          <w:rFonts w:asciiTheme="minorEastAsia" w:hAnsiTheme="minorEastAsia" w:hint="eastAsia"/>
          <w:sz w:val="22"/>
        </w:rPr>
        <w:t xml:space="preserve">지난주에 언론과 </w:t>
      </w:r>
      <w:r w:rsidR="00515EA9">
        <w:rPr>
          <w:rFonts w:asciiTheme="minorEastAsia" w:hAnsiTheme="minorEastAsia" w:hint="eastAsia"/>
          <w:sz w:val="22"/>
        </w:rPr>
        <w:t>공시를</w:t>
      </w:r>
      <w:r w:rsidRPr="00F765A4">
        <w:rPr>
          <w:rFonts w:asciiTheme="minorEastAsia" w:hAnsiTheme="minorEastAsia" w:hint="eastAsia"/>
          <w:sz w:val="22"/>
        </w:rPr>
        <w:t xml:space="preserve"> 통해 </w:t>
      </w:r>
      <w:r w:rsidR="00EB1919">
        <w:rPr>
          <w:rFonts w:asciiTheme="minorEastAsia" w:hAnsiTheme="minorEastAsia" w:hint="eastAsia"/>
          <w:sz w:val="22"/>
        </w:rPr>
        <w:t>확인하셨겠</w:t>
      </w:r>
      <w:r w:rsidRPr="00F765A4">
        <w:rPr>
          <w:rFonts w:asciiTheme="minorEastAsia" w:hAnsiTheme="minorEastAsia" w:hint="eastAsia"/>
          <w:sz w:val="22"/>
        </w:rPr>
        <w:t xml:space="preserve">지만, 8000억원 규모의 PRS 계약을 </w:t>
      </w:r>
      <w:r w:rsidR="00515EA9">
        <w:rPr>
          <w:rFonts w:asciiTheme="minorEastAsia" w:hAnsiTheme="minorEastAsia" w:hint="eastAsia"/>
          <w:sz w:val="22"/>
        </w:rPr>
        <w:t>체결하여</w:t>
      </w:r>
      <w:r w:rsidRPr="00F765A4">
        <w:rPr>
          <w:rFonts w:asciiTheme="minorEastAsia" w:hAnsiTheme="minorEastAsia" w:hint="eastAsia"/>
          <w:sz w:val="22"/>
        </w:rPr>
        <w:t xml:space="preserve"> 인도네시아 투자와 미래 준비를 위한 자금</w:t>
      </w:r>
      <w:r w:rsidR="00515EA9">
        <w:rPr>
          <w:rFonts w:asciiTheme="minorEastAsia" w:hAnsiTheme="minorEastAsia" w:hint="eastAsia"/>
          <w:sz w:val="22"/>
        </w:rPr>
        <w:t>도</w:t>
      </w:r>
      <w:r w:rsidRPr="00F765A4">
        <w:rPr>
          <w:rFonts w:asciiTheme="minorEastAsia" w:hAnsiTheme="minorEastAsia" w:hint="eastAsia"/>
          <w:sz w:val="22"/>
        </w:rPr>
        <w:t xml:space="preserve"> 충분히 확보하였습니다.</w:t>
      </w:r>
      <w:r w:rsidR="00515EA9">
        <w:rPr>
          <w:rFonts w:asciiTheme="minorEastAsia" w:hAnsiTheme="minorEastAsia"/>
          <w:sz w:val="22"/>
        </w:rPr>
        <w:t xml:space="preserve"> </w:t>
      </w:r>
      <w:r w:rsidR="00D237AE">
        <w:rPr>
          <w:rFonts w:asciiTheme="minorEastAsia" w:hAnsiTheme="minorEastAsia" w:hint="eastAsia"/>
          <w:sz w:val="22"/>
        </w:rPr>
        <w:t>불확실한</w:t>
      </w:r>
      <w:r w:rsidRPr="00F765A4">
        <w:rPr>
          <w:rFonts w:asciiTheme="minorEastAsia" w:hAnsiTheme="minorEastAsia" w:hint="eastAsia"/>
          <w:sz w:val="22"/>
        </w:rPr>
        <w:t xml:space="preserve"> 외부환경이 지속되고 있지만, </w:t>
      </w:r>
      <w:r w:rsidR="003B2C72">
        <w:rPr>
          <w:rFonts w:asciiTheme="minorEastAsia" w:hAnsiTheme="minorEastAsia" w:hint="eastAsia"/>
          <w:sz w:val="22"/>
        </w:rPr>
        <w:t xml:space="preserve">저희 </w:t>
      </w:r>
      <w:r w:rsidRPr="00F765A4">
        <w:rPr>
          <w:rFonts w:asciiTheme="minorEastAsia" w:hAnsiTheme="minorEastAsia" w:hint="eastAsia"/>
          <w:sz w:val="22"/>
        </w:rPr>
        <w:t>에코프로</w:t>
      </w:r>
      <w:r w:rsidR="00EB1919">
        <w:rPr>
          <w:rFonts w:asciiTheme="minorEastAsia" w:hAnsiTheme="minorEastAsia" w:hint="eastAsia"/>
          <w:sz w:val="22"/>
        </w:rPr>
        <w:t xml:space="preserve">는 흔들림 없이 </w:t>
      </w:r>
      <w:r w:rsidR="003B2C72">
        <w:rPr>
          <w:rFonts w:asciiTheme="minorEastAsia" w:hAnsiTheme="minorEastAsia" w:hint="eastAsia"/>
          <w:sz w:val="22"/>
        </w:rPr>
        <w:t>차별화된</w:t>
      </w:r>
      <w:r w:rsidRPr="00F765A4">
        <w:rPr>
          <w:rFonts w:asciiTheme="minorEastAsia" w:hAnsiTheme="minorEastAsia" w:hint="eastAsia"/>
          <w:sz w:val="22"/>
        </w:rPr>
        <w:t xml:space="preserve"> 전략을 꾸준히 실행해 나가고</w:t>
      </w:r>
      <w:r w:rsidR="00EB1919">
        <w:rPr>
          <w:rFonts w:asciiTheme="minorEastAsia" w:hAnsiTheme="minorEastAsia" w:hint="eastAsia"/>
          <w:sz w:val="22"/>
        </w:rPr>
        <w:t xml:space="preserve"> 있습니다.</w:t>
      </w:r>
      <w:r w:rsidR="00827325" w:rsidRPr="00F765A4">
        <w:rPr>
          <w:rFonts w:asciiTheme="minorEastAsia" w:hAnsiTheme="minorEastAsia" w:hint="eastAsia"/>
          <w:sz w:val="22"/>
        </w:rPr>
        <w:t xml:space="preserve"> 항상 지켜봐 주시</w:t>
      </w:r>
      <w:r w:rsidR="00A86781">
        <w:rPr>
          <w:rFonts w:asciiTheme="minorEastAsia" w:hAnsiTheme="minorEastAsia" w:hint="eastAsia"/>
          <w:sz w:val="22"/>
        </w:rPr>
        <w:t>기를</w:t>
      </w:r>
      <w:r w:rsidR="00827325" w:rsidRPr="00F765A4">
        <w:rPr>
          <w:rFonts w:asciiTheme="minorEastAsia" w:hAnsiTheme="minorEastAsia" w:hint="eastAsia"/>
          <w:sz w:val="22"/>
        </w:rPr>
        <w:t xml:space="preserve"> 부탁드립니다.</w:t>
      </w:r>
      <w:r w:rsidR="00EB1919">
        <w:rPr>
          <w:rFonts w:asciiTheme="minorEastAsia" w:hAnsiTheme="minorEastAsia"/>
          <w:sz w:val="22"/>
        </w:rPr>
        <w:t xml:space="preserve"> </w:t>
      </w:r>
      <w:r w:rsidR="00EB1919">
        <w:rPr>
          <w:rFonts w:asciiTheme="minorEastAsia" w:hAnsiTheme="minorEastAsia" w:hint="eastAsia"/>
          <w:sz w:val="22"/>
        </w:rPr>
        <w:t>감</w:t>
      </w:r>
      <w:r w:rsidR="00827325" w:rsidRPr="00F765A4">
        <w:rPr>
          <w:rFonts w:asciiTheme="minorEastAsia" w:hAnsiTheme="minorEastAsia" w:hint="eastAsia"/>
          <w:sz w:val="22"/>
        </w:rPr>
        <w:t>사합니다.</w:t>
      </w:r>
    </w:p>
    <w:p w14:paraId="4F241ED5" w14:textId="77777777" w:rsidR="00F765A4" w:rsidRPr="00F765A4" w:rsidRDefault="00F765A4" w:rsidP="00F765A4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368CC4A" w14:textId="5C439179" w:rsidR="00AA394C" w:rsidRDefault="00AA394C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0D928F94" w14:textId="4A9ADEA8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325CAE38" w14:textId="77777777" w:rsidR="003B2C72" w:rsidRDefault="003B2C72" w:rsidP="006F152F">
      <w:pPr>
        <w:spacing w:after="0" w:line="276" w:lineRule="auto"/>
        <w:rPr>
          <w:rFonts w:asciiTheme="minorEastAsia" w:hAnsiTheme="minorEastAsia"/>
          <w:sz w:val="22"/>
        </w:rPr>
      </w:pPr>
    </w:p>
    <w:p w14:paraId="154AF1A6" w14:textId="231F9FA5" w:rsidR="00840BB6" w:rsidRDefault="00BA2074" w:rsidP="006F152F">
      <w:pPr>
        <w:spacing w:after="0" w:line="276" w:lineRule="auto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b/>
          <w:bCs/>
          <w:color w:val="FF0000"/>
          <w:sz w:val="28"/>
          <w:szCs w:val="28"/>
        </w:rPr>
        <w:t>1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단계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IMIP 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제련소 현황</w:t>
      </w:r>
    </w:p>
    <w:p w14:paraId="79B2190D" w14:textId="62B0E084" w:rsidR="00BA2074" w:rsidRDefault="00BA2074" w:rsidP="00BA2074">
      <w:pPr>
        <w:spacing w:after="0" w:line="276" w:lineRule="auto"/>
        <w:rPr>
          <w:rFonts w:asciiTheme="minorEastAsia" w:hAnsiTheme="minorEastAsia"/>
          <w:color w:val="0070C0"/>
          <w:sz w:val="22"/>
        </w:rPr>
      </w:pPr>
      <w:r w:rsidRPr="00840BB6">
        <w:rPr>
          <w:rFonts w:asciiTheme="minorEastAsia" w:hAnsiTheme="minorEastAsia"/>
          <w:noProof/>
          <w:color w:val="0070C0"/>
          <w:sz w:val="22"/>
        </w:rPr>
        <w:drawing>
          <wp:inline distT="0" distB="0" distL="0" distR="0" wp14:anchorId="22589713" wp14:editId="08BD9514">
            <wp:extent cx="5505450" cy="3203481"/>
            <wp:effectExtent l="0" t="0" r="0" b="0"/>
            <wp:docPr id="9" name="그림 8">
              <a:extLst xmlns:a="http://schemas.openxmlformats.org/drawingml/2006/main">
                <a:ext uri="{FF2B5EF4-FFF2-40B4-BE49-F238E27FC236}">
                  <a16:creationId xmlns:a16="http://schemas.microsoft.com/office/drawing/2014/main" id="{02B5FC0E-814D-4A7A-BD23-EC9859E600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8">
                      <a:extLst>
                        <a:ext uri="{FF2B5EF4-FFF2-40B4-BE49-F238E27FC236}">
                          <a16:creationId xmlns:a16="http://schemas.microsoft.com/office/drawing/2014/main" id="{02B5FC0E-814D-4A7A-BD23-EC9859E600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29059" cy="321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180AB" w14:textId="2894765C" w:rsidR="00BA2074" w:rsidRDefault="00BA2074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628D5CFE" w14:textId="506A8F9F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2단계 I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GIP 1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기 주주 구성</w:t>
      </w:r>
    </w:p>
    <w:p w14:paraId="723A4E65" w14:textId="0527E100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840BB6">
        <w:rPr>
          <w:rFonts w:asciiTheme="minorEastAsia" w:hAnsiTheme="minorEastAsia"/>
          <w:noProof/>
          <w:color w:val="0070C0"/>
          <w:sz w:val="22"/>
        </w:rPr>
        <w:drawing>
          <wp:inline distT="0" distB="0" distL="0" distR="0" wp14:anchorId="65EF7BB7" wp14:editId="2C529E6B">
            <wp:extent cx="5505450" cy="2737290"/>
            <wp:effectExtent l="0" t="0" r="0" b="6350"/>
            <wp:docPr id="181" name="그림 180">
              <a:extLst xmlns:a="http://schemas.openxmlformats.org/drawingml/2006/main">
                <a:ext uri="{FF2B5EF4-FFF2-40B4-BE49-F238E27FC236}">
                  <a16:creationId xmlns:a16="http://schemas.microsoft.com/office/drawing/2014/main" id="{386C3BF1-78B7-45F9-9053-A817043E66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그림 180">
                      <a:extLst>
                        <a:ext uri="{FF2B5EF4-FFF2-40B4-BE49-F238E27FC236}">
                          <a16:creationId xmlns:a16="http://schemas.microsoft.com/office/drawing/2014/main" id="{386C3BF1-78B7-45F9-9053-A817043E66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31488" cy="275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59CCE" w14:textId="027D5552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2EBA38CD" w14:textId="662E0C66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0F9E9B4B" w14:textId="77777777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60849DC7" w14:textId="77777777" w:rsidR="003B2C72" w:rsidRDefault="003B2C72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</w:p>
    <w:p w14:paraId="4421BED1" w14:textId="403EBE0F" w:rsidR="00840BB6" w:rsidRPr="002D03FB" w:rsidRDefault="00840BB6" w:rsidP="00840BB6">
      <w:pPr>
        <w:spacing w:after="0" w:line="276" w:lineRule="auto"/>
        <w:jc w:val="left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회사별 실적 및 전망</w:t>
      </w:r>
    </w:p>
    <w:p w14:paraId="5DA240F9" w14:textId="571B40C0" w:rsidR="00840BB6" w:rsidRDefault="002F107F" w:rsidP="00840BB6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2F107F">
        <w:rPr>
          <w:noProof/>
        </w:rPr>
        <w:drawing>
          <wp:inline distT="0" distB="0" distL="0" distR="0" wp14:anchorId="3A2C615D" wp14:editId="0FDC9831">
            <wp:extent cx="5731510" cy="7117715"/>
            <wp:effectExtent l="0" t="0" r="2540" b="6985"/>
            <wp:docPr id="177909220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6BAB2" w14:textId="76553E44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3F429D6E" w14:textId="799E5FFF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4BD5AE13" w14:textId="6C56C056" w:rsidR="009324AD" w:rsidRDefault="009324AD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661B1A5E" w14:textId="77777777" w:rsidR="007F5E54" w:rsidRDefault="007F5E54" w:rsidP="00915304">
      <w:pPr>
        <w:spacing w:after="0" w:line="276" w:lineRule="auto"/>
        <w:rPr>
          <w:rFonts w:asciiTheme="minorEastAsia" w:hAnsiTheme="minorEastAsia"/>
          <w:color w:val="0070C0"/>
          <w:sz w:val="22"/>
        </w:rPr>
      </w:pPr>
    </w:p>
    <w:p w14:paraId="54C038D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[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MAT</w:t>
      </w: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t xml:space="preserve"> 사업전망]</w:t>
      </w:r>
    </w:p>
    <w:p w14:paraId="6D522AA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  <w:highlight w:val="cyan"/>
        </w:rPr>
      </w:pPr>
    </w:p>
    <w:p w14:paraId="043B6DF7" w14:textId="77777777" w:rsidR="004C4F08" w:rsidRPr="00EA5CCD" w:rsidRDefault="004C4F08" w:rsidP="004C4F08">
      <w:pPr>
        <w:spacing w:after="0" w:line="276" w:lineRule="auto"/>
        <w:rPr>
          <w:b/>
          <w:bCs/>
          <w:sz w:val="22"/>
        </w:rPr>
      </w:pPr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>에코프로머티리얼즈 경영관리담당 이성준입니다.</w:t>
      </w:r>
      <w:r w:rsidRPr="00887FCB">
        <w:rPr>
          <w:rFonts w:asciiTheme="minorEastAsia" w:hAnsiTheme="minorEastAsia"/>
          <w:b/>
          <w:bCs/>
          <w:sz w:val="22"/>
        </w:rPr>
        <w:t xml:space="preserve"> </w:t>
      </w:r>
    </w:p>
    <w:p w14:paraId="76F644D0" w14:textId="69CE3251" w:rsidR="004C4F08" w:rsidRDefault="004C4F08" w:rsidP="004C4F08">
      <w:pPr>
        <w:spacing w:after="0" w:line="276" w:lineRule="auto"/>
        <w:rPr>
          <w:b/>
          <w:bCs/>
          <w:sz w:val="22"/>
        </w:rPr>
      </w:pPr>
      <w:r w:rsidRPr="006437B8">
        <w:rPr>
          <w:rFonts w:hint="eastAsia"/>
          <w:b/>
          <w:bCs/>
          <w:sz w:val="22"/>
        </w:rPr>
        <w:t>에코프로머티리얼즈 4분기 사업전망</w:t>
      </w:r>
      <w:r>
        <w:rPr>
          <w:rFonts w:hint="eastAsia"/>
          <w:b/>
          <w:bCs/>
          <w:sz w:val="22"/>
        </w:rPr>
        <w:t>에</w:t>
      </w:r>
      <w:r w:rsidRPr="006437B8">
        <w:rPr>
          <w:rFonts w:hint="eastAsia"/>
          <w:b/>
          <w:bCs/>
          <w:sz w:val="22"/>
        </w:rPr>
        <w:t xml:space="preserve"> 대해 </w:t>
      </w:r>
      <w:r>
        <w:rPr>
          <w:rFonts w:hint="eastAsia"/>
          <w:b/>
          <w:bCs/>
          <w:sz w:val="22"/>
        </w:rPr>
        <w:t>말씀드리겠습니다.</w:t>
      </w:r>
    </w:p>
    <w:p w14:paraId="266D4803" w14:textId="77777777" w:rsidR="000D5D92" w:rsidRDefault="000D5D92" w:rsidP="004C4F08">
      <w:pPr>
        <w:spacing w:after="0" w:line="276" w:lineRule="auto"/>
        <w:rPr>
          <w:b/>
          <w:bCs/>
          <w:sz w:val="22"/>
        </w:rPr>
      </w:pPr>
    </w:p>
    <w:p w14:paraId="7D2CC841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3A0B558F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</w:p>
    <w:p w14:paraId="5FDE10CF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먼저 별도 기준으로 이야기 드리면, 머티리얼즈는 </w:t>
      </w:r>
      <w:r w:rsidRPr="008909BD">
        <w:rPr>
          <w:rFonts w:hint="eastAsia"/>
          <w:b/>
          <w:bCs/>
          <w:sz w:val="22"/>
        </w:rPr>
        <w:t>Captive</w:t>
      </w:r>
      <w:r>
        <w:rPr>
          <w:rFonts w:hint="eastAsia"/>
          <w:b/>
          <w:bCs/>
          <w:sz w:val="22"/>
        </w:rPr>
        <w:t xml:space="preserve"> 고객사의 북미향 전구체 재고확보로 </w:t>
      </w:r>
      <w:r w:rsidRPr="008909BD">
        <w:rPr>
          <w:rFonts w:hint="eastAsia"/>
          <w:b/>
          <w:bCs/>
          <w:sz w:val="22"/>
        </w:rPr>
        <w:t xml:space="preserve">3분기 대비 </w:t>
      </w:r>
      <w:r>
        <w:rPr>
          <w:rFonts w:hint="eastAsia"/>
          <w:b/>
          <w:bCs/>
          <w:sz w:val="22"/>
        </w:rPr>
        <w:t xml:space="preserve">유의미한 판매량 </w:t>
      </w:r>
      <w:r w:rsidRPr="008909BD">
        <w:rPr>
          <w:rFonts w:hint="eastAsia"/>
          <w:b/>
          <w:bCs/>
          <w:sz w:val="22"/>
        </w:rPr>
        <w:t>진전이 있을 것으로 전망하고 있습니다.</w:t>
      </w:r>
    </w:p>
    <w:p w14:paraId="6537C870" w14:textId="77777777" w:rsidR="004C4F08" w:rsidRDefault="004C4F08" w:rsidP="004C4F08">
      <w:pPr>
        <w:spacing w:after="0" w:line="276" w:lineRule="auto"/>
        <w:rPr>
          <w:b/>
          <w:bCs/>
          <w:sz w:val="22"/>
        </w:rPr>
      </w:pPr>
    </w:p>
    <w:p w14:paraId="36409AD9" w14:textId="2FE4EB8B" w:rsidR="004F4D8F" w:rsidRPr="004F4D8F" w:rsidRDefault="004C4F08" w:rsidP="004F4D8F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또한 최근 코발트 가격이 10월 말 기준 kg당 48불 정도로 상승을 하였는데, 9월말 kg당 34불과 비교하였을 때 큰 폭의 시세 상승이 있었습니다. 이러한 추세가 최근 지속되고 있음에 따라 당사는 메탈 판매에 대한 부분도 적극 고려하고 있고, 수익성 개선에 도움이 될 수 있을 것으로 전망합니다.</w:t>
      </w:r>
    </w:p>
    <w:p w14:paraId="57B033DF" w14:textId="77777777" w:rsidR="004F4D8F" w:rsidRPr="004F4D8F" w:rsidRDefault="004F4D8F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</w:p>
    <w:p w14:paraId="6C4FAB88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47746DF4" w14:textId="77777777" w:rsidR="004C4F08" w:rsidRPr="00F8000E" w:rsidRDefault="004C4F08" w:rsidP="004C4F08">
      <w:pPr>
        <w:spacing w:after="0" w:line="276" w:lineRule="auto"/>
        <w:rPr>
          <w:b/>
          <w:bCs/>
          <w:sz w:val="22"/>
        </w:rPr>
      </w:pPr>
    </w:p>
    <w:p w14:paraId="58AAF2B2" w14:textId="77777777" w:rsidR="004C4F08" w:rsidRPr="008909BD" w:rsidRDefault="004C4F08" w:rsidP="004C4F08">
      <w:pPr>
        <w:spacing w:after="0" w:line="276" w:lineRule="auto"/>
        <w:rPr>
          <w:b/>
          <w:bCs/>
          <w:sz w:val="22"/>
        </w:rPr>
      </w:pPr>
      <w:r>
        <w:rPr>
          <w:rFonts w:hint="eastAsia"/>
          <w:b/>
          <w:bCs/>
          <w:sz w:val="22"/>
        </w:rPr>
        <w:t xml:space="preserve">연결기준으로는 </w:t>
      </w:r>
      <w:r w:rsidRPr="008909BD">
        <w:rPr>
          <w:rFonts w:hint="eastAsia"/>
          <w:b/>
          <w:bCs/>
          <w:sz w:val="22"/>
        </w:rPr>
        <w:t>그린에코니켈이 4분기부터 연결실적으로 반영</w:t>
      </w:r>
      <w:r>
        <w:rPr>
          <w:rFonts w:hint="eastAsia"/>
          <w:b/>
          <w:bCs/>
          <w:sz w:val="22"/>
        </w:rPr>
        <w:t>되게 되면서 매출과 수익성 측면에서 상당한 개선효과가 나타날 것으로 전망하고 있습니다.</w:t>
      </w:r>
    </w:p>
    <w:p w14:paraId="312D7453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</w:p>
    <w:p w14:paraId="37D46FF1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그린에코니켈은 연산 2만톤의 Ni MHP 캐파를 보유하고 있으며, 현재 메탈시세 기준으로 20에서 30퍼센트 정도 수익성을 낼 수 있는 회사입니다.</w:t>
      </w:r>
    </w:p>
    <w:p w14:paraId="6BD73795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A7C3076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해당 제련소는 9월부터 램프업이 시작되었기 때문에 4분기부터 유의미한 실적이 반영될 것으로 예상되며, 특별한 이슈가 없는 경우 연결기준 흑자전환을 할 것으로 전망하고 있습니다.</w:t>
      </w:r>
    </w:p>
    <w:p w14:paraId="095655F2" w14:textId="77777777" w:rsidR="004F4D8F" w:rsidRPr="00DF72F0" w:rsidRDefault="004F4D8F" w:rsidP="004C4F08">
      <w:pPr>
        <w:wordWrap/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494DFA45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4F86FC9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FD6A672" w14:textId="77777777" w:rsidR="004F4D8F" w:rsidRDefault="004F4D8F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573F0707" w14:textId="77777777" w:rsidR="004F4D8F" w:rsidRDefault="004F4D8F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895DAD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다음으로 영업상황에 대해서 말씀드리겠습니다.</w:t>
      </w:r>
    </w:p>
    <w:p w14:paraId="77F85E36" w14:textId="77777777" w:rsidR="004C4F08" w:rsidRPr="00DF72F0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E43391A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 w:hint="eastAsia"/>
          <w:b/>
          <w:bCs/>
          <w:sz w:val="22"/>
        </w:rPr>
        <w:t>당사는</w:t>
      </w:r>
      <w:r w:rsidRPr="003B63C4">
        <w:rPr>
          <w:rFonts w:asciiTheme="minorEastAsia" w:hAnsiTheme="minorEastAsia"/>
          <w:b/>
          <w:bCs/>
          <w:sz w:val="22"/>
        </w:rPr>
        <w:t xml:space="preserve"> 이번 3분기 중 신규 고객사 향으로 </w:t>
      </w:r>
      <w:r>
        <w:rPr>
          <w:rFonts w:asciiTheme="minorEastAsia" w:hAnsiTheme="minorEastAsia" w:hint="eastAsia"/>
          <w:b/>
          <w:bCs/>
          <w:sz w:val="22"/>
        </w:rPr>
        <w:t xml:space="preserve">전구체 </w:t>
      </w:r>
      <w:r w:rsidRPr="003B63C4">
        <w:rPr>
          <w:rFonts w:asciiTheme="minorEastAsia" w:hAnsiTheme="minorEastAsia"/>
          <w:b/>
          <w:bCs/>
          <w:sz w:val="22"/>
        </w:rPr>
        <w:t xml:space="preserve">출하를 시작하였으며, </w:t>
      </w:r>
      <w:r>
        <w:rPr>
          <w:rFonts w:asciiTheme="minorEastAsia" w:hAnsiTheme="minorEastAsia" w:hint="eastAsia"/>
          <w:b/>
          <w:bCs/>
          <w:sz w:val="22"/>
        </w:rPr>
        <w:t xml:space="preserve">현재 </w:t>
      </w:r>
      <w:r w:rsidRPr="003B63C4">
        <w:rPr>
          <w:rFonts w:asciiTheme="minorEastAsia" w:hAnsiTheme="minorEastAsia"/>
          <w:b/>
          <w:bCs/>
          <w:sz w:val="22"/>
        </w:rPr>
        <w:t>복수의 고객사와 추가적인 프로젝트에 대해 지속적으로 논의 중입니다.</w:t>
      </w:r>
    </w:p>
    <w:p w14:paraId="43F25B1C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439E11A5" w14:textId="585A83F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/>
          <w:b/>
          <w:bCs/>
          <w:sz w:val="22"/>
        </w:rPr>
        <w:t xml:space="preserve">기존에 4분기에 계획했던 </w:t>
      </w:r>
      <w:r>
        <w:rPr>
          <w:rFonts w:asciiTheme="minorEastAsia" w:hAnsiTheme="minorEastAsia" w:hint="eastAsia"/>
          <w:b/>
          <w:bCs/>
          <w:sz w:val="22"/>
        </w:rPr>
        <w:t xml:space="preserve">신규고객사향 </w:t>
      </w:r>
      <w:r w:rsidRPr="003B63C4">
        <w:rPr>
          <w:rFonts w:asciiTheme="minorEastAsia" w:hAnsiTheme="minorEastAsia"/>
          <w:b/>
          <w:bCs/>
          <w:sz w:val="22"/>
        </w:rPr>
        <w:t>프로젝</w:t>
      </w:r>
      <w:r>
        <w:rPr>
          <w:rFonts w:asciiTheme="minorEastAsia" w:hAnsiTheme="minorEastAsia" w:hint="eastAsia"/>
          <w:b/>
          <w:bCs/>
          <w:sz w:val="22"/>
        </w:rPr>
        <w:t>트는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>북미 OEM</w:t>
      </w:r>
      <w:r w:rsidRPr="003B63C4">
        <w:rPr>
          <w:rFonts w:asciiTheme="minorEastAsia" w:hAnsiTheme="minorEastAsia"/>
          <w:b/>
          <w:bCs/>
          <w:sz w:val="22"/>
        </w:rPr>
        <w:t xml:space="preserve">의 재고 이슈로 </w:t>
      </w:r>
      <w:r>
        <w:rPr>
          <w:rFonts w:asciiTheme="minorEastAsia" w:hAnsiTheme="minorEastAsia" w:hint="eastAsia"/>
          <w:b/>
          <w:bCs/>
          <w:sz w:val="22"/>
        </w:rPr>
        <w:t>일부</w:t>
      </w:r>
      <w:r w:rsidRPr="003B63C4">
        <w:rPr>
          <w:rFonts w:asciiTheme="minorEastAsia" w:hAnsiTheme="minorEastAsia"/>
          <w:b/>
          <w:bCs/>
          <w:sz w:val="22"/>
        </w:rPr>
        <w:t xml:space="preserve"> 순연될 가능성</w:t>
      </w:r>
      <w:r>
        <w:rPr>
          <w:rFonts w:asciiTheme="minorEastAsia" w:hAnsiTheme="minorEastAsia" w:hint="eastAsia"/>
          <w:b/>
          <w:bCs/>
          <w:sz w:val="22"/>
        </w:rPr>
        <w:t>이 있습니다만,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현재시점에서 </w:t>
      </w:r>
      <w:r w:rsidRPr="003B63C4">
        <w:rPr>
          <w:rFonts w:asciiTheme="minorEastAsia" w:hAnsiTheme="minorEastAsia"/>
          <w:b/>
          <w:bCs/>
          <w:sz w:val="22"/>
        </w:rPr>
        <w:t xml:space="preserve">전체 프로젝트 기준으로 보면 </w:t>
      </w:r>
      <w:r>
        <w:rPr>
          <w:rFonts w:asciiTheme="minorEastAsia" w:hAnsiTheme="minorEastAsia" w:hint="eastAsia"/>
          <w:b/>
          <w:bCs/>
          <w:sz w:val="22"/>
        </w:rPr>
        <w:t>내년과 내후년 양산 기준으로 7~8개 (하</w:t>
      </w:r>
      <w:r w:rsidR="00640E2E">
        <w:rPr>
          <w:rFonts w:asciiTheme="minorEastAsia" w:hAnsiTheme="minorEastAsia" w:hint="eastAsia"/>
          <w:b/>
          <w:bCs/>
          <w:sz w:val="22"/>
        </w:rPr>
        <w:t>기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="00640E2E">
        <w:rPr>
          <w:rFonts w:asciiTheme="minorEastAsia" w:hAnsiTheme="minorEastAsia" w:hint="eastAsia"/>
          <w:b/>
          <w:bCs/>
          <w:sz w:val="22"/>
        </w:rPr>
        <w:t>참고</w:t>
      </w:r>
      <w:r>
        <w:rPr>
          <w:rFonts w:asciiTheme="minorEastAsia" w:hAnsiTheme="minorEastAsia" w:hint="eastAsia"/>
          <w:b/>
          <w:bCs/>
          <w:sz w:val="22"/>
        </w:rPr>
        <w:t>) 정도의</w:t>
      </w:r>
      <w:r w:rsidRPr="003B63C4">
        <w:rPr>
          <w:rFonts w:asciiTheme="minorEastAsia" w:hAnsiTheme="minorEastAsia"/>
          <w:b/>
          <w:bCs/>
          <w:sz w:val="22"/>
        </w:rPr>
        <w:t xml:space="preserve"> 프로젝트를 고객사들과 협의 중에 있습니다.</w:t>
      </w:r>
    </w:p>
    <w:p w14:paraId="2217C3EE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4C444E6" w14:textId="77777777" w:rsidR="004C4F08" w:rsidRPr="000F5E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7893F14F" w14:textId="77777777" w:rsidR="004C4F08" w:rsidRPr="003B63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당사는 복수의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프로젝트들에 대한 </w:t>
      </w:r>
      <w:r w:rsidRPr="003B63C4">
        <w:rPr>
          <w:rFonts w:asciiTheme="minorEastAsia" w:hAnsiTheme="minorEastAsia"/>
          <w:b/>
          <w:bCs/>
          <w:sz w:val="22"/>
        </w:rPr>
        <w:t xml:space="preserve">진입 시기에 맞추어 </w:t>
      </w:r>
      <w:r>
        <w:rPr>
          <w:rFonts w:asciiTheme="minorEastAsia" w:hAnsiTheme="minorEastAsia" w:hint="eastAsia"/>
          <w:b/>
          <w:bCs/>
          <w:sz w:val="22"/>
        </w:rPr>
        <w:t xml:space="preserve">증설이 순연중인 3만3천톤 규모의 </w:t>
      </w:r>
      <w:r w:rsidRPr="003B63C4">
        <w:rPr>
          <w:rFonts w:asciiTheme="minorEastAsia" w:hAnsiTheme="minorEastAsia"/>
          <w:b/>
          <w:bCs/>
          <w:sz w:val="22"/>
        </w:rPr>
        <w:t xml:space="preserve">CPM3 </w:t>
      </w:r>
      <w:r>
        <w:rPr>
          <w:rFonts w:asciiTheme="minorEastAsia" w:hAnsiTheme="minorEastAsia" w:hint="eastAsia"/>
          <w:b/>
          <w:bCs/>
          <w:sz w:val="22"/>
        </w:rPr>
        <w:t>전구체</w:t>
      </w:r>
      <w:r w:rsidRPr="003B63C4">
        <w:rPr>
          <w:rFonts w:asciiTheme="minorEastAsia" w:hAnsiTheme="minorEastAsia"/>
          <w:b/>
          <w:bCs/>
          <w:sz w:val="22"/>
        </w:rPr>
        <w:t xml:space="preserve"> </w:t>
      </w:r>
      <w:r>
        <w:rPr>
          <w:rFonts w:asciiTheme="minorEastAsia" w:hAnsiTheme="minorEastAsia" w:hint="eastAsia"/>
          <w:b/>
          <w:bCs/>
          <w:sz w:val="22"/>
        </w:rPr>
        <w:t xml:space="preserve">공장을 </w:t>
      </w:r>
      <w:r w:rsidRPr="003B63C4">
        <w:rPr>
          <w:rFonts w:asciiTheme="minorEastAsia" w:hAnsiTheme="minorEastAsia"/>
          <w:b/>
          <w:bCs/>
          <w:sz w:val="22"/>
        </w:rPr>
        <w:t>준공할 예정</w:t>
      </w:r>
      <w:r>
        <w:rPr>
          <w:rFonts w:asciiTheme="minorEastAsia" w:hAnsiTheme="minorEastAsia" w:hint="eastAsia"/>
          <w:b/>
          <w:bCs/>
          <w:sz w:val="22"/>
        </w:rPr>
        <w:t>이며,</w:t>
      </w:r>
      <w:r w:rsidRPr="003B63C4">
        <w:rPr>
          <w:rFonts w:asciiTheme="minorEastAsia" w:hAnsiTheme="minorEastAsia"/>
          <w:b/>
          <w:bCs/>
          <w:sz w:val="22"/>
        </w:rPr>
        <w:t xml:space="preserve"> 2026년 하반</w:t>
      </w:r>
      <w:r>
        <w:rPr>
          <w:rFonts w:asciiTheme="minorEastAsia" w:hAnsiTheme="minorEastAsia" w:hint="eastAsia"/>
          <w:b/>
          <w:bCs/>
          <w:sz w:val="22"/>
        </w:rPr>
        <w:t>기를 기점으로</w:t>
      </w:r>
      <w:r w:rsidRPr="003B63C4">
        <w:rPr>
          <w:rFonts w:asciiTheme="minorEastAsia" w:hAnsiTheme="minorEastAsia"/>
          <w:b/>
          <w:bCs/>
          <w:sz w:val="22"/>
        </w:rPr>
        <w:t xml:space="preserve"> 유의미한 가동률 개선</w:t>
      </w:r>
      <w:r>
        <w:rPr>
          <w:rFonts w:asciiTheme="minorEastAsia" w:hAnsiTheme="minorEastAsia" w:hint="eastAsia"/>
          <w:b/>
          <w:bCs/>
          <w:sz w:val="22"/>
        </w:rPr>
        <w:t>을 가져갈 수 있을 것으로</w:t>
      </w:r>
      <w:r w:rsidRPr="003B63C4">
        <w:rPr>
          <w:rFonts w:asciiTheme="minorEastAsia" w:hAnsiTheme="minorEastAsia"/>
          <w:b/>
          <w:bCs/>
          <w:sz w:val="22"/>
        </w:rPr>
        <w:t xml:space="preserve"> 전망하고 있습니다.</w:t>
      </w:r>
    </w:p>
    <w:p w14:paraId="5E9D6805" w14:textId="77777777" w:rsidR="004C4F08" w:rsidRPr="003B63C4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57AC7FA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3B63C4">
        <w:rPr>
          <w:rFonts w:asciiTheme="minorEastAsia" w:hAnsiTheme="minorEastAsia" w:hint="eastAsia"/>
          <w:b/>
          <w:bCs/>
          <w:sz w:val="22"/>
        </w:rPr>
        <w:t>이상입니다</w:t>
      </w:r>
      <w:r w:rsidRPr="003B63C4">
        <w:rPr>
          <w:rFonts w:asciiTheme="minorEastAsia" w:hAnsiTheme="minorEastAsia"/>
          <w:b/>
          <w:bCs/>
          <w:sz w:val="22"/>
        </w:rPr>
        <w:t>.</w:t>
      </w:r>
    </w:p>
    <w:p w14:paraId="0FA907FA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62A3B60B" w14:textId="77777777" w:rsidR="004C4F08" w:rsidRDefault="004C4F08" w:rsidP="004C4F08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E5356E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FBF52F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39EE8999" w14:textId="77777777" w:rsidR="004C4F08" w:rsidRPr="001F32AB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yellow"/>
        </w:rPr>
      </w:pPr>
      <w:r w:rsidRPr="001F32AB">
        <w:rPr>
          <w:rFonts w:asciiTheme="minorEastAsia" w:hAnsiTheme="minorEastAsia" w:hint="eastAsia"/>
          <w:b/>
          <w:bCs/>
          <w:sz w:val="36"/>
          <w:szCs w:val="36"/>
          <w:highlight w:val="yellow"/>
        </w:rPr>
        <w:t>진행중인 프로젝트</w:t>
      </w:r>
    </w:p>
    <w:p w14:paraId="0F21763F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8D6844">
        <w:rPr>
          <w:rFonts w:asciiTheme="minorEastAsia" w:hAnsiTheme="minorEastAsia"/>
          <w:b/>
          <w:bCs/>
          <w:szCs w:val="20"/>
          <w:highlight w:val="yellow"/>
        </w:rPr>
        <w:t xml:space="preserve">1.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25.</w:t>
      </w:r>
      <w:r w:rsidRPr="008D6844">
        <w:rPr>
          <w:rFonts w:asciiTheme="minorEastAsia" w:hAnsiTheme="minorEastAsia"/>
          <w:b/>
          <w:bCs/>
          <w:szCs w:val="20"/>
          <w:highlight w:val="yellow"/>
        </w:rPr>
        <w:t xml:space="preserve">3분기 </w:t>
      </w:r>
      <w:r w:rsidRPr="008D6844">
        <w:rPr>
          <w:rFonts w:asciiTheme="minorEastAsia" w:hAnsiTheme="minorEastAsia" w:hint="eastAsia"/>
          <w:b/>
          <w:bCs/>
          <w:szCs w:val="20"/>
          <w:highlight w:val="yellow"/>
        </w:rPr>
        <w:t xml:space="preserve">/ </w:t>
      </w:r>
      <w:r w:rsidRPr="008D6844">
        <w:rPr>
          <w:rFonts w:asciiTheme="minorEastAsia" w:hAnsiTheme="minorEastAsia"/>
          <w:b/>
          <w:bCs/>
          <w:szCs w:val="20"/>
          <w:highlight w:val="yellow"/>
        </w:rPr>
        <w:t>LG화학 → LG ES → 스텔란티스/GM</w:t>
      </w:r>
      <w:r w:rsidRPr="008D6844">
        <w:rPr>
          <w:rFonts w:asciiTheme="minorEastAsia" w:hAnsiTheme="minorEastAsia" w:hint="eastAsia"/>
          <w:b/>
          <w:bCs/>
          <w:szCs w:val="20"/>
          <w:highlight w:val="yellow"/>
        </w:rPr>
        <w:t xml:space="preserve"> (N100)</w:t>
      </w:r>
      <w:r>
        <w:rPr>
          <w:rFonts w:asciiTheme="minorEastAsia" w:hAnsiTheme="minorEastAsia" w:hint="eastAsia"/>
          <w:b/>
          <w:bCs/>
          <w:szCs w:val="20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완료</w:t>
      </w:r>
    </w:p>
    <w:p w14:paraId="11C20331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</w:p>
    <w:p w14:paraId="5B011A08" w14:textId="77777777" w:rsidR="004C4F08" w:rsidRPr="00DB77F8" w:rsidRDefault="004C4F08" w:rsidP="004C4F08">
      <w:pPr>
        <w:spacing w:after="0" w:line="276" w:lineRule="auto"/>
        <w:rPr>
          <w:rFonts w:asciiTheme="minorEastAsia" w:hAnsiTheme="minorEastAsia"/>
          <w:b/>
          <w:bCs/>
          <w:strike/>
          <w:szCs w:val="20"/>
          <w:highlight w:val="cyan"/>
        </w:rPr>
      </w:pP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2. 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>25.</w:t>
      </w: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>4분기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 xml:space="preserve"> </w:t>
      </w: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>포스코퓨처엠 → LG ES → GM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 xml:space="preserve"> (불확실)</w:t>
      </w:r>
      <w:r w:rsidRPr="0092046E">
        <w:rPr>
          <w:rFonts w:asciiTheme="minorEastAsia" w:hAnsiTheme="minorEastAsia"/>
          <w:b/>
          <w:bCs/>
          <w:strike/>
          <w:szCs w:val="20"/>
          <w:highlight w:val="cyan"/>
        </w:rPr>
        <w:t xml:space="preserve"> / </w:t>
      </w:r>
      <w:r w:rsidRPr="0092046E">
        <w:rPr>
          <w:rFonts w:asciiTheme="minorEastAsia" w:hAnsiTheme="minorEastAsia" w:hint="eastAsia"/>
          <w:b/>
          <w:bCs/>
          <w:strike/>
          <w:szCs w:val="20"/>
          <w:highlight w:val="cyan"/>
        </w:rPr>
        <w:t>4분기에 없음</w:t>
      </w:r>
      <w:r>
        <w:rPr>
          <w:rFonts w:asciiTheme="minorEastAsia" w:hAnsiTheme="minorEastAsia" w:hint="eastAsia"/>
          <w:b/>
          <w:bCs/>
          <w:strike/>
          <w:szCs w:val="20"/>
          <w:highlight w:val="cyan"/>
        </w:rPr>
        <w:t>,</w:t>
      </w:r>
      <w:r w:rsidRPr="00DB77F8">
        <w:rPr>
          <w:rFonts w:asciiTheme="minorEastAsia" w:hAnsiTheme="minorEastAsia" w:hint="eastAsia"/>
          <w:b/>
          <w:bCs/>
          <w:szCs w:val="20"/>
          <w:highlight w:val="cyan"/>
        </w:rPr>
        <w:t xml:space="preserve"> 내년도</w:t>
      </w:r>
    </w:p>
    <w:p w14:paraId="54509DB1" w14:textId="77777777" w:rsidR="004C4F08" w:rsidRDefault="004C4F08" w:rsidP="004C4F08">
      <w:pPr>
        <w:spacing w:after="0" w:line="360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33BE61A6" w14:textId="1DED586A" w:rsidR="004C4F08" w:rsidRDefault="004C4F08" w:rsidP="004C4F08">
      <w:pPr>
        <w:spacing w:after="0" w:line="360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>3.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테슬라 </w:t>
      </w:r>
      <w:r w:rsidR="00BE34A0">
        <w:rPr>
          <w:rFonts w:asciiTheme="minorEastAsia" w:hAnsiTheme="minorEastAsia" w:hint="eastAsia"/>
          <w:b/>
          <w:bCs/>
          <w:szCs w:val="20"/>
          <w:highlight w:val="cyan"/>
        </w:rPr>
        <w:t xml:space="preserve">관련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프로젝트</w:t>
      </w:r>
    </w:p>
    <w:p w14:paraId="29B4E8AF" w14:textId="77777777" w:rsidR="004C4F08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cyan"/>
        </w:rPr>
        <w:t>1) 26.2~3분기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LGC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파나소닉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테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슬라 밸류체인 납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>품 /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듀얼벤더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 (w/KPC)</w:t>
      </w:r>
    </w:p>
    <w:p w14:paraId="1C4F5113" w14:textId="77777777" w:rsidR="004C4F08" w:rsidRPr="00DB77F8" w:rsidRDefault="004C4F08" w:rsidP="004C4F08">
      <w:pPr>
        <w:spacing w:after="0" w:line="360" w:lineRule="auto"/>
        <w:ind w:firstLineChars="100" w:firstLine="2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* 모델Y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/ 6~70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만대,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톤수로 </w:t>
      </w:r>
      <w:r>
        <w:rPr>
          <w:rFonts w:asciiTheme="minorEastAsia" w:hAnsiTheme="minorEastAsia"/>
          <w:b/>
          <w:bCs/>
          <w:szCs w:val="20"/>
          <w:highlight w:val="yellow"/>
        </w:rPr>
        <w:t>6~7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만톤 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/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듀얼이므로 얼마나 가져갈지가 관건</w:t>
      </w:r>
    </w:p>
    <w:p w14:paraId="29E61507" w14:textId="77777777" w:rsidR="004C4F08" w:rsidRPr="00C86B62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2) 엘엔애프-엘지엔솔-테슬라 </w:t>
      </w:r>
      <w:r>
        <w:rPr>
          <w:rFonts w:asciiTheme="minorEastAsia" w:hAnsiTheme="minorEastAsia"/>
          <w:b/>
          <w:bCs/>
          <w:szCs w:val="20"/>
          <w:highlight w:val="yellow"/>
        </w:rPr>
        <w:t>(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L</w:t>
      </w:r>
      <w:r>
        <w:rPr>
          <w:rFonts w:asciiTheme="minorEastAsia" w:hAnsiTheme="minorEastAsia"/>
          <w:b/>
          <w:bCs/>
          <w:szCs w:val="20"/>
          <w:highlight w:val="yellow"/>
        </w:rPr>
        <w:t>LBS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가 리스크,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잘하고 있지는 않다고 함)</w:t>
      </w:r>
    </w:p>
    <w:p w14:paraId="7AC18030" w14:textId="77777777" w:rsidR="004C4F08" w:rsidRPr="00277393" w:rsidRDefault="004C4F08" w:rsidP="004C4F08">
      <w:pPr>
        <w:spacing w:after="0" w:line="360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3) L</w:t>
      </w:r>
      <w:r>
        <w:rPr>
          <w:rFonts w:asciiTheme="minorEastAsia" w:hAnsiTheme="minorEastAsia"/>
          <w:b/>
          <w:bCs/>
          <w:szCs w:val="20"/>
          <w:highlight w:val="yellow"/>
        </w:rPr>
        <w:t>G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화학-엘지엔솔-테슬라</w:t>
      </w:r>
    </w:p>
    <w:p w14:paraId="6C5F98B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2A717D78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4.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내년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3분기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엘지화학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→ LG ES → 현대차 납품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(미국 JV) 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/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최근 구금이슈로 지연가능성 있음</w:t>
      </w:r>
    </w:p>
    <w:p w14:paraId="5EE71CDD" w14:textId="77777777" w:rsidR="004C4F08" w:rsidRPr="00627C8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634B33EF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5.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내년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 BM → 현대차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,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하이니켈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(GEN4) 납품</w:t>
      </w:r>
    </w:p>
    <w:p w14:paraId="57143602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3D68D0EE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/>
          <w:b/>
          <w:bCs/>
          <w:szCs w:val="20"/>
          <w:highlight w:val="cyan"/>
        </w:rPr>
        <w:t xml:space="preserve">6. 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내후년 하반기,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현대차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 xml:space="preserve"> 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차세대 플랫폼(GEN5) 납품</w:t>
      </w:r>
    </w:p>
    <w:p w14:paraId="79240B01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darkCyan"/>
        </w:rPr>
      </w:pPr>
    </w:p>
    <w:p w14:paraId="76C72FA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  <w:r w:rsidRPr="00627C8C">
        <w:rPr>
          <w:rFonts w:asciiTheme="minorEastAsia" w:hAnsiTheme="minorEastAsia"/>
          <w:b/>
          <w:bCs/>
          <w:szCs w:val="20"/>
          <w:highlight w:val="cyan"/>
        </w:rPr>
        <w:t xml:space="preserve">7. 내년부터 BM → </w:t>
      </w: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SDI </w:t>
      </w:r>
      <w:r w:rsidRPr="00627C8C">
        <w:rPr>
          <w:rFonts w:asciiTheme="minorEastAsia" w:hAnsiTheme="minorEastAsia"/>
          <w:b/>
          <w:bCs/>
          <w:szCs w:val="20"/>
          <w:highlight w:val="cyan"/>
        </w:rPr>
        <w:t>ESS 출하 예정</w:t>
      </w: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 xml:space="preserve"> (NCMX)</w:t>
      </w:r>
      <w:r w:rsidRPr="00627C8C">
        <w:rPr>
          <w:rFonts w:asciiTheme="minorEastAsia" w:hAnsiTheme="minorEastAsia"/>
          <w:b/>
          <w:bCs/>
          <w:szCs w:val="20"/>
          <w:highlight w:val="cyan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/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하반기로 이야기중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추가확인 </w:t>
      </w:r>
      <w:r>
        <w:rPr>
          <w:rFonts w:asciiTheme="minorEastAsia" w:hAnsiTheme="minorEastAsia"/>
          <w:b/>
          <w:bCs/>
          <w:szCs w:val="20"/>
          <w:highlight w:val="yellow"/>
        </w:rPr>
        <w:t>(90ps)</w:t>
      </w:r>
    </w:p>
    <w:p w14:paraId="17C20328" w14:textId="77777777" w:rsidR="00BE34A0" w:rsidRPr="005E64AC" w:rsidRDefault="00BE34A0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527D0C0A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627C8C">
        <w:rPr>
          <w:rFonts w:asciiTheme="minorEastAsia" w:hAnsiTheme="minorEastAsia" w:hint="eastAsia"/>
          <w:b/>
          <w:bCs/>
          <w:szCs w:val="20"/>
          <w:highlight w:val="cyan"/>
        </w:rPr>
        <w:t>8. 내년 3분기 / 포스코퓨처엠 Stellantis JV (ESS)</w:t>
      </w:r>
    </w:p>
    <w:p w14:paraId="2243AFC8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19BB3E76" w14:textId="77777777" w:rsidR="004C4F08" w:rsidRPr="005E64AC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</w:rPr>
      </w:pP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9</w:t>
      </w:r>
      <w:r w:rsidRPr="005E64AC">
        <w:rPr>
          <w:rFonts w:asciiTheme="minorEastAsia" w:hAnsiTheme="minorEastAsia"/>
          <w:b/>
          <w:bCs/>
          <w:szCs w:val="20"/>
          <w:highlight w:val="cyan"/>
        </w:rPr>
        <w:t>. 미국OEM(테슬라)는 내년 중 소입경 전구체 중심으로 출하를 예상하니 시기에 대해서 명확하지는 않은 상황</w:t>
      </w:r>
      <w:r>
        <w:rPr>
          <w:rFonts w:asciiTheme="minorEastAsia" w:hAnsiTheme="minorEastAsia" w:hint="eastAsia"/>
          <w:b/>
          <w:bCs/>
          <w:szCs w:val="20"/>
        </w:rPr>
        <w:t xml:space="preserve"> </w:t>
      </w:r>
      <w:r>
        <w:rPr>
          <w:rFonts w:asciiTheme="minorEastAsia" w:hAnsiTheme="minorEastAsia"/>
          <w:b/>
          <w:bCs/>
          <w:szCs w:val="20"/>
        </w:rPr>
        <w:t xml:space="preserve">/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소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입경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>7~8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월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,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대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입경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>3~4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분기</w:t>
      </w:r>
    </w:p>
    <w:p w14:paraId="3F57EE30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</w:p>
    <w:p w14:paraId="2B597F8E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10.</w:t>
      </w:r>
      <w:r>
        <w:rPr>
          <w:rFonts w:asciiTheme="minorEastAsia" w:hAnsiTheme="minorEastAsia" w:hint="eastAsia"/>
          <w:b/>
          <w:bCs/>
          <w:szCs w:val="20"/>
          <w:highlight w:val="cyan"/>
        </w:rPr>
        <w:t xml:space="preserve"> LMR</w:t>
      </w:r>
    </w:p>
    <w:p w14:paraId="237F3571" w14:textId="77777777" w:rsidR="004C4F08" w:rsidRDefault="004C4F08" w:rsidP="004C4F08">
      <w:pPr>
        <w:spacing w:after="0" w:line="276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cyan"/>
        </w:rPr>
        <w:t>1) LGES</w:t>
      </w:r>
      <w:r w:rsidRPr="005E64AC">
        <w:rPr>
          <w:rFonts w:asciiTheme="minorEastAsia" w:hAnsiTheme="minorEastAsia" w:hint="eastAsia"/>
          <w:b/>
          <w:bCs/>
          <w:szCs w:val="20"/>
          <w:highlight w:val="cyan"/>
        </w:rPr>
        <w:t>-GM LMR 업체선정 예정 (10월말, 11월 컨퍼런스)</w:t>
      </w:r>
      <w:r>
        <w:rPr>
          <w:rFonts w:asciiTheme="minorEastAsia" w:hAnsiTheme="minorEastAsia"/>
          <w:b/>
          <w:bCs/>
          <w:szCs w:val="20"/>
          <w:highlight w:val="cyan"/>
        </w:rPr>
        <w:t xml:space="preserve"> /</w:t>
      </w:r>
      <w:r w:rsidRPr="0092046E"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 w:rsidRPr="0092046E">
        <w:rPr>
          <w:rFonts w:asciiTheme="minorEastAsia" w:hAnsiTheme="minorEastAsia" w:hint="eastAsia"/>
          <w:b/>
          <w:bCs/>
          <w:szCs w:val="20"/>
          <w:highlight w:val="yellow"/>
        </w:rPr>
        <w:t>계속 진행중</w:t>
      </w:r>
    </w:p>
    <w:p w14:paraId="6231F522" w14:textId="77777777" w:rsidR="004C4F08" w:rsidRDefault="004C4F08" w:rsidP="004C4F08">
      <w:pPr>
        <w:spacing w:after="0" w:line="276" w:lineRule="auto"/>
        <w:ind w:firstLineChars="50" w:firstLine="100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2) 포드-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BM LMR, GM-LGES LMR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계속 진행중</w:t>
      </w:r>
    </w:p>
    <w:p w14:paraId="31960553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</w:p>
    <w:p w14:paraId="6357112D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yellow"/>
        </w:rPr>
      </w:pPr>
      <w:r>
        <w:rPr>
          <w:rFonts w:asciiTheme="minorEastAsia" w:hAnsiTheme="minorEastAsia"/>
          <w:b/>
          <w:bCs/>
          <w:szCs w:val="20"/>
          <w:highlight w:val="yellow"/>
        </w:rPr>
        <w:t xml:space="preserve">11.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 xml:space="preserve">엘앤에프 포드 미드니켈 탑재 </w:t>
      </w:r>
      <w:r>
        <w:rPr>
          <w:rFonts w:asciiTheme="minorEastAsia" w:hAnsiTheme="minorEastAsia"/>
          <w:b/>
          <w:bCs/>
          <w:szCs w:val="20"/>
          <w:highlight w:val="yellow"/>
        </w:rPr>
        <w:t>/ BM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과 경합중,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엘앤에프한테도 견적을 내놓은 상태</w:t>
      </w:r>
    </w:p>
    <w:p w14:paraId="1E3AC4E4" w14:textId="77777777" w:rsidR="004C4F08" w:rsidRPr="0092046E" w:rsidRDefault="004C4F08" w:rsidP="004C4F08">
      <w:pPr>
        <w:spacing w:after="0" w:line="276" w:lineRule="auto"/>
        <w:rPr>
          <w:rFonts w:asciiTheme="minorEastAsia" w:hAnsiTheme="minorEastAsia"/>
          <w:b/>
          <w:bCs/>
          <w:szCs w:val="20"/>
          <w:highlight w:val="cyan"/>
        </w:rPr>
      </w:pPr>
      <w:r>
        <w:rPr>
          <w:rFonts w:asciiTheme="minorEastAsia" w:hAnsiTheme="minorEastAsia" w:hint="eastAsia"/>
          <w:b/>
          <w:bCs/>
          <w:szCs w:val="20"/>
          <w:highlight w:val="yellow"/>
        </w:rPr>
        <w:t>-</w:t>
      </w:r>
      <w:r>
        <w:rPr>
          <w:rFonts w:asciiTheme="minorEastAsia" w:hAnsiTheme="minorEastAsia"/>
          <w:b/>
          <w:bCs/>
          <w:szCs w:val="20"/>
          <w:highlight w:val="yellow"/>
        </w:rPr>
        <w:t xml:space="preserve"> </w:t>
      </w:r>
      <w:r>
        <w:rPr>
          <w:rFonts w:asciiTheme="minorEastAsia" w:hAnsiTheme="minorEastAsia" w:hint="eastAsia"/>
          <w:b/>
          <w:bCs/>
          <w:szCs w:val="20"/>
          <w:highlight w:val="yellow"/>
        </w:rPr>
        <w:t>미드니켈 준비하고 있다는 톤으로만 메시지 전달</w:t>
      </w:r>
    </w:p>
    <w:p w14:paraId="24890889" w14:textId="77777777" w:rsidR="004C4F08" w:rsidRP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3B8BC9F8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0D46E7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495607E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2E921BD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DA6743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070F8293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198F58EC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2EBFC9D2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7DEB317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  <w:r>
        <w:rPr>
          <w:rFonts w:asciiTheme="minorEastAsia" w:hAnsiTheme="minorEastAsia" w:hint="eastAsia"/>
          <w:b/>
          <w:bCs/>
          <w:sz w:val="36"/>
          <w:szCs w:val="36"/>
          <w:highlight w:val="cyan"/>
        </w:rPr>
        <w:lastRenderedPageBreak/>
        <w:t>MAT 4분기 전망 및 26년 전망</w:t>
      </w:r>
    </w:p>
    <w:p w14:paraId="15895093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  <w:r>
        <w:rPr>
          <w:noProof/>
        </w:rPr>
        <w:drawing>
          <wp:inline distT="0" distB="0" distL="0" distR="0" wp14:anchorId="01A1F47C" wp14:editId="3D2CE69B">
            <wp:extent cx="5731510" cy="3810635"/>
            <wp:effectExtent l="0" t="0" r="2540" b="0"/>
            <wp:docPr id="1842114498" name="그림 1" descr="텍스트, 스크린샷, 번호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114498" name="그림 1" descr="텍스트, 스크린샷, 번호, 폰트이(가) 표시된 사진&#10;&#10;AI 생성 콘텐츠는 정확하지 않을 수 있습니다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4DB5D" w14:textId="77777777" w:rsidR="004C4F08" w:rsidRPr="001F32AB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36"/>
          <w:szCs w:val="36"/>
          <w:highlight w:val="cyan"/>
        </w:rPr>
      </w:pPr>
    </w:p>
    <w:p w14:paraId="19C04EF6" w14:textId="77777777" w:rsidR="004C4F08" w:rsidRDefault="004C4F08" w:rsidP="004C4F08">
      <w:pPr>
        <w:spacing w:after="0" w:line="276" w:lineRule="auto"/>
        <w:rPr>
          <w:rFonts w:asciiTheme="minorEastAsia" w:hAnsiTheme="minorEastAsia"/>
          <w:b/>
          <w:bCs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7E978C91" wp14:editId="16F88E30">
            <wp:extent cx="5731510" cy="3706495"/>
            <wp:effectExtent l="0" t="0" r="2540" b="8255"/>
            <wp:docPr id="744487355" name="그림 1" descr="텍스트, 스크린샷, 번호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487355" name="그림 1" descr="텍스트, 스크린샷, 번호, 폰트이(가) 표시된 사진&#10;&#10;AI 생성 콘텐츠는 정확하지 않을 수 있습니다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7A5B9" w14:textId="5C135B02" w:rsidR="004C4F08" w:rsidRPr="00D76E32" w:rsidRDefault="004C4F08" w:rsidP="004C4F08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76E32">
        <w:rPr>
          <w:rFonts w:asciiTheme="minorEastAsia" w:hAnsiTheme="minorEastAsia" w:hint="eastAsia"/>
          <w:b/>
          <w:bCs/>
          <w:color w:val="FF0000"/>
          <w:sz w:val="28"/>
          <w:szCs w:val="28"/>
        </w:rPr>
        <w:lastRenderedPageBreak/>
        <w:t>[HN 사업전망]</w:t>
      </w:r>
    </w:p>
    <w:p w14:paraId="28BD8BB1" w14:textId="77777777" w:rsidR="004C4F08" w:rsidRPr="0066748C" w:rsidRDefault="004C4F08" w:rsidP="004C4F08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2"/>
        </w:rPr>
      </w:pPr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에코프로에이치엔 경영관리팀장 최진형입니다.</w:t>
      </w:r>
    </w:p>
    <w:p w14:paraId="0AA4C4D8" w14:textId="497054DC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AE333B">
        <w:rPr>
          <w:rFonts w:asciiTheme="majorHAnsi" w:eastAsiaTheme="majorHAnsi" w:hAnsiTheme="majorHAnsi" w:hint="eastAsia"/>
          <w:sz w:val="22"/>
        </w:rPr>
        <w:t xml:space="preserve">에코프로에이치엔의 </w:t>
      </w:r>
      <w:r w:rsidRPr="00AE333B">
        <w:rPr>
          <w:rFonts w:asciiTheme="majorHAnsi" w:eastAsiaTheme="majorHAnsi" w:hAnsiTheme="majorHAnsi"/>
          <w:sz w:val="22"/>
        </w:rPr>
        <w:t>‘25</w:t>
      </w:r>
      <w:r w:rsidRPr="00AE333B">
        <w:rPr>
          <w:rFonts w:asciiTheme="majorHAnsi" w:eastAsiaTheme="majorHAnsi" w:hAnsiTheme="majorHAnsi" w:hint="eastAsia"/>
          <w:sz w:val="22"/>
        </w:rPr>
        <w:t xml:space="preserve">년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전망</w:t>
      </w:r>
      <w:r w:rsidRPr="00AE333B">
        <w:rPr>
          <w:rFonts w:asciiTheme="majorHAnsi" w:eastAsiaTheme="majorHAnsi" w:hAnsiTheme="majorHAnsi" w:hint="eastAsia"/>
          <w:sz w:val="22"/>
        </w:rPr>
        <w:t>에 대해 말씀드리겠습니다.</w:t>
      </w:r>
    </w:p>
    <w:p w14:paraId="7574577B" w14:textId="0B4D088A" w:rsidR="000D5D92" w:rsidRDefault="000D5D92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B10E195" w14:textId="77777777" w:rsidR="000D5D92" w:rsidRDefault="000D5D92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</w:p>
    <w:p w14:paraId="6E204724" w14:textId="31AAF336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4분기에도 환경사업분야 전방고객사들의 투자속도 조절 기조는 계속될 것으로 예상되고 있습니다.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수주 산업 특성 상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분기에 매출 인식이 집중되는 경향도 있으나,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특히 수처리 및 미세먼지 저감 부문의 전방 산업 수요 둔화와 고객사들의 설비 투자 규모 조정으로 인해서 매출 및 수익성 회복세가 조금은 더딘 상황입니다.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당사는 이러한 시장 불확실성에 대응하여 수익성 중심의 사업 내실화와 핵심 수주 확보에 총력을 기울여서 가시적인 성과를 창출할 수 있도록 노력할 계획입니다.</w:t>
      </w:r>
    </w:p>
    <w:p w14:paraId="06412F8B" w14:textId="0DC9A192" w:rsidR="000D5D92" w:rsidRDefault="000D5D92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67562484" w14:textId="77777777" w:rsidR="004C4F08" w:rsidRDefault="004C4F08" w:rsidP="004C4F08">
      <w:pPr>
        <w:spacing w:after="0" w:line="276" w:lineRule="auto"/>
        <w:rPr>
          <w:rFonts w:asciiTheme="majorHAnsi" w:eastAsiaTheme="majorHAnsi" w:hAnsiTheme="majorHAnsi"/>
          <w:sz w:val="22"/>
        </w:rPr>
      </w:pPr>
    </w:p>
    <w:p w14:paraId="6EC3C048" w14:textId="3FEC3C59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 w:rsidRPr="007277FA">
        <w:rPr>
          <w:rFonts w:asciiTheme="majorHAnsi" w:eastAsiaTheme="majorHAnsi" w:hAnsiTheme="majorHAnsi" w:hint="eastAsia"/>
          <w:sz w:val="22"/>
        </w:rPr>
        <w:t>각 사업부 별로</w:t>
      </w:r>
      <w:r>
        <w:rPr>
          <w:rFonts w:asciiTheme="majorHAnsi" w:eastAsiaTheme="majorHAnsi" w:hAnsiTheme="majorHAnsi" w:hint="eastAsia"/>
          <w:b/>
          <w:bCs/>
          <w:sz w:val="22"/>
        </w:rPr>
        <w:t xml:space="preserve">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케미컬 필터 사업은</w:t>
      </w:r>
      <w:r>
        <w:rPr>
          <w:rFonts w:asciiTheme="majorHAnsi" w:eastAsiaTheme="majorHAnsi" w:hAnsiTheme="majorHAnsi" w:hint="eastAsia"/>
          <w:sz w:val="22"/>
        </w:rPr>
        <w:t xml:space="preserve"> 반도체 메모리 업황 호조로 생산팹의 가동률이 높게 유지되고 있어서 올해 </w:t>
      </w:r>
      <w:r>
        <w:rPr>
          <w:rFonts w:asciiTheme="majorHAnsi" w:eastAsiaTheme="majorHAnsi" w:hAnsiTheme="majorHAnsi"/>
          <w:sz w:val="22"/>
        </w:rPr>
        <w:t>4</w:t>
      </w:r>
      <w:r>
        <w:rPr>
          <w:rFonts w:asciiTheme="majorHAnsi" w:eastAsiaTheme="majorHAnsi" w:hAnsiTheme="majorHAnsi" w:hint="eastAsia"/>
          <w:sz w:val="22"/>
        </w:rPr>
        <w:t>분기에도 안정적인 수요 흐름이 기대되고 있습니다.</w:t>
      </w:r>
      <w:r w:rsidRPr="005A5C2F">
        <w:rPr>
          <w:rFonts w:asciiTheme="majorHAnsi" w:eastAsiaTheme="majorHAnsi" w:hAnsiTheme="majorHAnsi" w:hint="eastAsia"/>
          <w:sz w:val="22"/>
        </w:rPr>
        <w:t xml:space="preserve">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미세먼지 저감 사업은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시멘트분야의 배출규제 유예기간이 종료</w:t>
      </w:r>
      <w:r w:rsidR="003A646E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되</w:t>
      </w:r>
      <w:r w:rsidR="003A646E">
        <w:rPr>
          <w:rFonts w:asciiTheme="majorHAnsi" w:eastAsiaTheme="majorHAnsi" w:hAnsiTheme="majorHAnsi" w:hint="eastAsia"/>
          <w:sz w:val="22"/>
        </w:rPr>
        <w:t>가</w:t>
      </w:r>
      <w:r>
        <w:rPr>
          <w:rFonts w:asciiTheme="majorHAnsi" w:eastAsiaTheme="majorHAnsi" w:hAnsiTheme="majorHAnsi" w:hint="eastAsia"/>
          <w:sz w:val="22"/>
        </w:rPr>
        <w:t>면서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미뤄오던 환경설비에 대한 투자가 서서히 본격적으로 이루어질 것으로 보고 있습니다. </w:t>
      </w:r>
      <w:r w:rsidRPr="005A5C2F">
        <w:rPr>
          <w:rFonts w:asciiTheme="majorHAnsi" w:eastAsiaTheme="majorHAnsi" w:hAnsiTheme="majorHAnsi" w:hint="eastAsia"/>
          <w:b/>
          <w:bCs/>
          <w:sz w:val="22"/>
        </w:rPr>
        <w:t>온실가스 저감 사업은</w:t>
      </w:r>
      <w:r>
        <w:rPr>
          <w:rFonts w:asciiTheme="majorHAnsi" w:eastAsiaTheme="majorHAnsi" w:hAnsiTheme="majorHAnsi" w:hint="eastAsia"/>
          <w:sz w:val="22"/>
        </w:rPr>
        <w:t xml:space="preserve"> 국내 전방 고객사의 공사 재개로 중단되었던 설비 납품이 점진적으로 늘어날 것으로 예상되고 있습니다.</w:t>
      </w:r>
    </w:p>
    <w:p w14:paraId="66B46C4F" w14:textId="77777777" w:rsidR="004C4F08" w:rsidRPr="005A5C2F" w:rsidRDefault="004C4F08" w:rsidP="004C4F08">
      <w:pPr>
        <w:wordWrap/>
        <w:spacing w:after="0" w:line="276" w:lineRule="auto"/>
        <w:rPr>
          <w:rFonts w:asciiTheme="majorHAnsi" w:eastAsiaTheme="majorHAnsi" w:hAnsiTheme="majorHAnsi"/>
          <w:sz w:val="22"/>
          <w:shd w:val="clear" w:color="auto" w:fill="C00000"/>
        </w:rPr>
      </w:pPr>
      <w:r w:rsidRPr="00AE333B">
        <w:rPr>
          <w:rFonts w:asciiTheme="majorHAnsi" w:eastAsiaTheme="majorHAnsi" w:hAnsiTheme="majorHAnsi" w:hint="eastAsia"/>
          <w:sz w:val="22"/>
          <w:shd w:val="clear" w:color="auto" w:fill="C00000"/>
        </w:rPr>
        <w:t>(영문 답변)</w:t>
      </w:r>
    </w:p>
    <w:p w14:paraId="32AC111B" w14:textId="77777777" w:rsidR="004C4F08" w:rsidRPr="0066235B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0E18FCB2" w14:textId="77777777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전지재료 사업분야에서 </w:t>
      </w:r>
      <w:r w:rsidRPr="00493AFE">
        <w:rPr>
          <w:rFonts w:asciiTheme="majorHAnsi" w:eastAsiaTheme="majorHAnsi" w:hAnsiTheme="majorHAnsi" w:hint="eastAsia"/>
          <w:b/>
          <w:bCs/>
          <w:sz w:val="22"/>
        </w:rPr>
        <w:t>도판트는</w:t>
      </w:r>
      <w:r>
        <w:rPr>
          <w:rFonts w:asciiTheme="majorHAnsi" w:eastAsiaTheme="majorHAnsi" w:hAnsiTheme="majorHAnsi" w:hint="eastAsia"/>
          <w:sz w:val="22"/>
        </w:rPr>
        <w:t xml:space="preserve"> 외부 신규 고객 두 곳과 제품 테스트를 진행하고 있고, </w:t>
      </w:r>
      <w:r w:rsidRPr="00493AFE">
        <w:rPr>
          <w:rFonts w:asciiTheme="majorHAnsi" w:eastAsiaTheme="majorHAnsi" w:hAnsiTheme="majorHAnsi" w:hint="eastAsia"/>
          <w:b/>
          <w:bCs/>
          <w:sz w:val="22"/>
        </w:rPr>
        <w:t>도가니는</w:t>
      </w:r>
      <w:r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/>
          <w:sz w:val="22"/>
        </w:rPr>
        <w:t xml:space="preserve">NCA </w:t>
      </w:r>
      <w:r>
        <w:rPr>
          <w:rFonts w:asciiTheme="majorHAnsi" w:eastAsiaTheme="majorHAnsi" w:hAnsiTheme="majorHAnsi" w:hint="eastAsia"/>
          <w:sz w:val="22"/>
        </w:rPr>
        <w:t xml:space="preserve">소성용 장수명 제품이 목표 수명에 도달하여 증량 평가를 준비하고 있습니다. </w:t>
      </w:r>
      <w:r w:rsidRPr="00493AFE">
        <w:rPr>
          <w:rFonts w:asciiTheme="majorHAnsi" w:eastAsiaTheme="majorHAnsi" w:hAnsiTheme="majorHAnsi" w:hint="eastAsia"/>
          <w:b/>
          <w:bCs/>
          <w:sz w:val="22"/>
        </w:rPr>
        <w:t>전해액 첨가제는</w:t>
      </w:r>
      <w:r>
        <w:rPr>
          <w:rFonts w:asciiTheme="majorHAnsi" w:eastAsiaTheme="majorHAnsi" w:hAnsiTheme="majorHAnsi" w:hint="eastAsia"/>
          <w:sz w:val="22"/>
        </w:rPr>
        <w:t xml:space="preserve"> 개발 제품이 주요 전해액 업체들의 종합 품질검사를 통과하여,</w:t>
      </w:r>
      <w:r>
        <w:rPr>
          <w:rFonts w:asciiTheme="majorHAnsi" w:eastAsiaTheme="majorHAnsi" w:hAnsiTheme="majorHAnsi"/>
          <w:sz w:val="22"/>
        </w:rPr>
        <w:t xml:space="preserve"> 26</w:t>
      </w:r>
      <w:r>
        <w:rPr>
          <w:rFonts w:asciiTheme="majorHAnsi" w:eastAsiaTheme="majorHAnsi" w:hAnsiTheme="majorHAnsi" w:hint="eastAsia"/>
          <w:sz w:val="22"/>
        </w:rPr>
        <w:t>년 상반기쯤에 신규 수주를 예상하고 있습니다.</w:t>
      </w:r>
    </w:p>
    <w:p w14:paraId="6FA301DE" w14:textId="77777777" w:rsidR="004C4F08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5B8B8D3E" w14:textId="77777777" w:rsidR="004C4F08" w:rsidRPr="0076081C" w:rsidRDefault="004C4F08" w:rsidP="004C4F08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이상입니다.</w:t>
      </w:r>
    </w:p>
    <w:p w14:paraId="13B67D6F" w14:textId="77777777" w:rsidR="004C4F08" w:rsidRDefault="004C4F08" w:rsidP="004C4F08">
      <w:pPr>
        <w:wordWrap/>
        <w:spacing w:after="0" w:line="276" w:lineRule="auto"/>
        <w:rPr>
          <w:rFonts w:asciiTheme="majorHAnsi" w:eastAsiaTheme="majorHAnsi" w:hAnsiTheme="majorHAnsi"/>
          <w:sz w:val="22"/>
          <w:shd w:val="clear" w:color="auto" w:fill="C00000"/>
        </w:rPr>
      </w:pPr>
      <w:r w:rsidRPr="00AE333B">
        <w:rPr>
          <w:rFonts w:asciiTheme="majorHAnsi" w:eastAsiaTheme="majorHAnsi" w:hAnsiTheme="majorHAnsi" w:hint="eastAsia"/>
          <w:sz w:val="22"/>
          <w:shd w:val="clear" w:color="auto" w:fill="C00000"/>
        </w:rPr>
        <w:t>(영문 답변)</w:t>
      </w:r>
    </w:p>
    <w:p w14:paraId="77DC1526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7713222E" w14:textId="77777777" w:rsidR="004C4F08" w:rsidRDefault="004C4F08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</w:p>
    <w:p w14:paraId="517735CA" w14:textId="229429EB" w:rsidR="00AA394C" w:rsidRDefault="00AA394C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 w:rsidRPr="00B54E97">
        <w:rPr>
          <w:rFonts w:asciiTheme="minorEastAsia" w:hAnsiTheme="minorEastAsia" w:hint="eastAsia"/>
          <w:b/>
          <w:bCs/>
          <w:color w:val="0000FF"/>
          <w:sz w:val="32"/>
          <w:szCs w:val="32"/>
        </w:rPr>
        <w:lastRenderedPageBreak/>
        <w:t>질의응답</w:t>
      </w:r>
    </w:p>
    <w:p w14:paraId="5B303A3C" w14:textId="47CC070B" w:rsidR="00A92103" w:rsidRDefault="00A92103" w:rsidP="00AA394C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>
        <w:rPr>
          <w:rFonts w:asciiTheme="minorEastAsia" w:hAnsiTheme="minorEastAsia"/>
          <w:b/>
          <w:bCs/>
          <w:color w:val="0000FF"/>
          <w:sz w:val="32"/>
          <w:szCs w:val="32"/>
        </w:rPr>
        <w:t>&lt;</w:t>
      </w:r>
      <w:r>
        <w:rPr>
          <w:rFonts w:asciiTheme="minorEastAsia" w:hAnsiTheme="minorEastAsia" w:hint="eastAsia"/>
          <w:b/>
          <w:bCs/>
          <w:color w:val="0000FF"/>
          <w:sz w:val="32"/>
          <w:szCs w:val="32"/>
        </w:rPr>
        <w:t>사전접수질의&gt;</w:t>
      </w:r>
    </w:p>
    <w:p w14:paraId="7562FE90" w14:textId="435AADF1" w:rsidR="00A92103" w:rsidRPr="00AB1737" w:rsidRDefault="00A92103" w:rsidP="00A92103">
      <w:pPr>
        <w:spacing w:after="0" w:line="276" w:lineRule="auto"/>
        <w:rPr>
          <w:rFonts w:asciiTheme="minorEastAsia" w:hAnsiTheme="minorEastAsia" w:cs="굴림"/>
          <w:b/>
          <w:bCs/>
          <w:color w:val="222222"/>
          <w:kern w:val="0"/>
          <w:sz w:val="28"/>
          <w:szCs w:val="28"/>
        </w:rPr>
      </w:pPr>
      <w:r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>사전질문1)</w:t>
      </w:r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[지주사] 리튬사업, 원재료 소싱 어디서 하는지?</w:t>
      </w:r>
    </w:p>
    <w:p w14:paraId="71CCDB09" w14:textId="275B5977" w:rsidR="00A92103" w:rsidRPr="00B428B0" w:rsidRDefault="00A92103" w:rsidP="00A92103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첫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번째 사전 질문은,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r w:rsidR="00737D4F" w:rsidRP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리튬사업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의</w:t>
      </w:r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원재료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를</w:t>
      </w:r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어디서 </w:t>
      </w:r>
      <w:r w:rsidR="00737D4F" w:rsidRPr="00737D4F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>소싱 하는지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에 대해서 </w:t>
      </w:r>
      <w:r w:rsidR="00737D4F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문의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주셨습니다. 해당 질문은 에코프로측에서 답변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 xml:space="preserve"> 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드리겠습니다.</w:t>
      </w:r>
    </w:p>
    <w:p w14:paraId="5AFBEADE" w14:textId="77777777" w:rsidR="00A92103" w:rsidRPr="0096334D" w:rsidRDefault="00A92103" w:rsidP="00A92103">
      <w:pPr>
        <w:wordWrap/>
        <w:spacing w:line="240" w:lineRule="auto"/>
        <w:rPr>
          <w:rFonts w:asciiTheme="minorEastAsia" w:hAnsiTheme="minorEastAsia"/>
          <w:b/>
          <w:bCs/>
          <w:sz w:val="22"/>
          <w:shd w:val="clear" w:color="auto" w:fill="C00000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614559CA" w14:textId="3C2C28D5" w:rsidR="00920A22" w:rsidRDefault="00920A22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85C65AD" w14:textId="77777777" w:rsidR="003A2E3B" w:rsidRPr="00915304" w:rsidRDefault="003A2E3B" w:rsidP="003A2E3B">
      <w:pPr>
        <w:spacing w:after="0" w:line="276" w:lineRule="auto"/>
        <w:rPr>
          <w:rFonts w:asciiTheme="minorEastAsia" w:hAnsiTheme="minorEastAsia"/>
          <w:b/>
          <w:bCs/>
          <w:color w:val="0070C0"/>
          <w:sz w:val="22"/>
        </w:rPr>
      </w:pPr>
      <w:r w:rsidRPr="00915304">
        <w:rPr>
          <w:rFonts w:asciiTheme="minorEastAsia" w:hAnsiTheme="minorEastAsia" w:hint="eastAsia"/>
          <w:b/>
          <w:bCs/>
          <w:color w:val="0070C0"/>
          <w:sz w:val="22"/>
          <w:highlight w:val="cyan"/>
        </w:rPr>
        <w:t>에코프로 경영관리본부장 박재하입니다.</w:t>
      </w:r>
    </w:p>
    <w:p w14:paraId="0BB598F5" w14:textId="25A65C4F" w:rsidR="003A2E3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>질문주신 주요 원재료 관련 소싱 지역에 대해 말씀드리겠습니다.</w:t>
      </w:r>
    </w:p>
    <w:p w14:paraId="7A300B74" w14:textId="25B35E51" w:rsidR="000D5D92" w:rsidRDefault="000D5D92" w:rsidP="000D5D92">
      <w:pPr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6D3616F9" w14:textId="77777777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</w:p>
    <w:p w14:paraId="50B9B343" w14:textId="4BB44350" w:rsidR="003A2E3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리튬은 </w:t>
      </w:r>
      <w:r w:rsidRPr="00BE2B7B">
        <w:rPr>
          <w:rFonts w:asciiTheme="minorEastAsia" w:hAnsiTheme="minorEastAsia" w:hint="eastAsia"/>
          <w:sz w:val="22"/>
        </w:rPr>
        <w:t>양극재를</w:t>
      </w:r>
      <w:r w:rsidRPr="00BE2B7B">
        <w:rPr>
          <w:rFonts w:asciiTheme="minorEastAsia" w:hAnsiTheme="minorEastAsia"/>
          <w:sz w:val="22"/>
        </w:rPr>
        <w:t xml:space="preserve"> 기준으로 </w:t>
      </w:r>
      <w:r w:rsidR="00AC674A">
        <w:rPr>
          <w:rFonts w:asciiTheme="minorEastAsia" w:hAnsiTheme="minorEastAsia" w:hint="eastAsia"/>
          <w:sz w:val="22"/>
        </w:rPr>
        <w:t>크게</w:t>
      </w:r>
      <w:r w:rsidRPr="00BE2B7B">
        <w:rPr>
          <w:rFonts w:asciiTheme="minorEastAsia" w:hAnsiTheme="minorEastAsia"/>
          <w:sz w:val="22"/>
        </w:rPr>
        <w:t xml:space="preserve"> 두 가지 방식으로 조달하고 있습니다.</w:t>
      </w:r>
    </w:p>
    <w:p w14:paraId="7F1EFD62" w14:textId="2A32AF84" w:rsidR="003A2E3B" w:rsidRPr="00BE2B7B" w:rsidRDefault="003A2E3B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>먼저</w:t>
      </w:r>
      <w:r w:rsidRPr="00BE2B7B">
        <w:rPr>
          <w:rFonts w:asciiTheme="minorEastAsia" w:hAnsiTheme="minorEastAsia"/>
          <w:sz w:val="22"/>
        </w:rPr>
        <w:t xml:space="preserve"> </w:t>
      </w:r>
      <w:r w:rsidR="007D6DEC">
        <w:rPr>
          <w:rFonts w:asciiTheme="minorEastAsia" w:hAnsiTheme="minorEastAsia" w:hint="eastAsia"/>
          <w:sz w:val="22"/>
        </w:rPr>
        <w:t xml:space="preserve">에코프로 이노베이션을 통해 </w:t>
      </w:r>
      <w:r w:rsidR="00AC674A">
        <w:rPr>
          <w:rFonts w:asciiTheme="minorEastAsia" w:hAnsiTheme="minorEastAsia" w:hint="eastAsia"/>
          <w:sz w:val="22"/>
        </w:rPr>
        <w:t>직접</w:t>
      </w:r>
      <w:r w:rsidR="00AC674A">
        <w:rPr>
          <w:rFonts w:asciiTheme="minorEastAsia" w:hAnsiTheme="minorEastAsia"/>
          <w:sz w:val="22"/>
        </w:rPr>
        <w:t xml:space="preserve"> </w:t>
      </w:r>
      <w:r w:rsidR="00AC674A">
        <w:rPr>
          <w:rFonts w:asciiTheme="minorEastAsia" w:hAnsiTheme="minorEastAsia" w:hint="eastAsia"/>
          <w:sz w:val="22"/>
        </w:rPr>
        <w:t>조달하는 방법</w:t>
      </w:r>
      <w:r w:rsidR="007D6DEC">
        <w:rPr>
          <w:rFonts w:asciiTheme="minorEastAsia" w:hAnsiTheme="minorEastAsia" w:hint="eastAsia"/>
          <w:sz w:val="22"/>
        </w:rPr>
        <w:t>이 있습니다.</w:t>
      </w:r>
      <w:r w:rsidRPr="00BE2B7B">
        <w:rPr>
          <w:rFonts w:asciiTheme="minorEastAsia" w:hAnsiTheme="minorEastAsia"/>
          <w:sz w:val="22"/>
        </w:rPr>
        <w:t xml:space="preserve"> 이노베이션은 리사이클 </w:t>
      </w:r>
      <w:r w:rsidR="00166D37">
        <w:rPr>
          <w:rFonts w:asciiTheme="minorEastAsia" w:hAnsiTheme="minorEastAsia" w:hint="eastAsia"/>
          <w:sz w:val="22"/>
        </w:rPr>
        <w:t>공정을 통해 회수한 황산리튬용액(</w:t>
      </w:r>
      <w:r w:rsidRPr="00BE2B7B">
        <w:rPr>
          <w:rFonts w:asciiTheme="minorEastAsia" w:hAnsiTheme="minorEastAsia"/>
          <w:sz w:val="22"/>
        </w:rPr>
        <w:t>LSS</w:t>
      </w:r>
      <w:r w:rsidR="00166D37">
        <w:rPr>
          <w:rFonts w:asciiTheme="minorEastAsia" w:hAnsiTheme="minorEastAsia"/>
          <w:sz w:val="22"/>
        </w:rPr>
        <w:t>)</w:t>
      </w:r>
      <w:r w:rsidRPr="00BE2B7B">
        <w:rPr>
          <w:rFonts w:asciiTheme="minorEastAsia" w:hAnsiTheme="minorEastAsia"/>
          <w:sz w:val="22"/>
        </w:rPr>
        <w:t>을 활용</w:t>
      </w:r>
      <w:r>
        <w:rPr>
          <w:rFonts w:asciiTheme="minorEastAsia" w:hAnsiTheme="minorEastAsia" w:hint="eastAsia"/>
          <w:sz w:val="22"/>
        </w:rPr>
        <w:t>하여</w:t>
      </w:r>
      <w:r w:rsidRPr="00BE2B7B">
        <w:rPr>
          <w:rFonts w:asciiTheme="minorEastAsia" w:hAnsiTheme="minorEastAsia"/>
          <w:sz w:val="22"/>
        </w:rPr>
        <w:t xml:space="preserve"> 원료를 생산하는 방식과 </w:t>
      </w:r>
      <w:r w:rsidRPr="00BE2B7B">
        <w:rPr>
          <w:rFonts w:asciiTheme="minorEastAsia" w:hAnsiTheme="minorEastAsia" w:hint="eastAsia"/>
          <w:sz w:val="22"/>
        </w:rPr>
        <w:t>함께</w:t>
      </w:r>
      <w:r w:rsidRPr="00BE2B7B">
        <w:rPr>
          <w:rFonts w:asciiTheme="minorEastAsia" w:hAnsiTheme="minorEastAsia"/>
          <w:sz w:val="22"/>
        </w:rPr>
        <w:t xml:space="preserve"> </w:t>
      </w:r>
      <w:r w:rsidR="00166D37">
        <w:rPr>
          <w:rFonts w:asciiTheme="minorEastAsia" w:hAnsiTheme="minorEastAsia" w:hint="eastAsia"/>
          <w:sz w:val="22"/>
        </w:rPr>
        <w:t xml:space="preserve">장기공급계약을 통해서 들어오는 </w:t>
      </w:r>
      <w:r w:rsidR="00F3633B" w:rsidRPr="00166D37">
        <w:rPr>
          <w:rFonts w:asciiTheme="minorEastAsia" w:hAnsiTheme="minorEastAsia" w:hint="eastAsia"/>
          <w:sz w:val="22"/>
        </w:rPr>
        <w:t>아르헨티나 산</w:t>
      </w:r>
      <w:r w:rsidR="00F3633B">
        <w:rPr>
          <w:rFonts w:asciiTheme="minorEastAsia" w:hAnsiTheme="minorEastAsia" w:hint="eastAsia"/>
          <w:sz w:val="22"/>
        </w:rPr>
        <w:t xml:space="preserve"> </w:t>
      </w:r>
      <w:r w:rsidRPr="00BE2B7B">
        <w:rPr>
          <w:rFonts w:asciiTheme="minorEastAsia" w:hAnsiTheme="minorEastAsia"/>
          <w:sz w:val="22"/>
        </w:rPr>
        <w:t>탄산리튬</w:t>
      </w:r>
      <w:r w:rsidR="00EC084D">
        <w:rPr>
          <w:rFonts w:asciiTheme="minorEastAsia" w:hAnsiTheme="minorEastAsia" w:hint="eastAsia"/>
          <w:sz w:val="22"/>
        </w:rPr>
        <w:t>(토요타통상</w:t>
      </w:r>
      <w:r w:rsidR="00EC084D">
        <w:rPr>
          <w:rFonts w:asciiTheme="minorEastAsia" w:hAnsiTheme="minorEastAsia"/>
          <w:sz w:val="22"/>
        </w:rPr>
        <w:t>)</w:t>
      </w:r>
      <w:r w:rsidRPr="00BE2B7B">
        <w:rPr>
          <w:rFonts w:asciiTheme="minorEastAsia" w:hAnsiTheme="minorEastAsia"/>
          <w:sz w:val="22"/>
        </w:rPr>
        <w:t xml:space="preserve">을 수산화리튬으로 전환하는 </w:t>
      </w:r>
      <w:r w:rsidR="00166D37">
        <w:rPr>
          <w:rFonts w:asciiTheme="minorEastAsia" w:hAnsiTheme="minorEastAsia" w:hint="eastAsia"/>
          <w:sz w:val="22"/>
        </w:rPr>
        <w:t>방법</w:t>
      </w:r>
      <w:r w:rsidRPr="00BE2B7B">
        <w:rPr>
          <w:rFonts w:asciiTheme="minorEastAsia" w:hAnsiTheme="minorEastAsia"/>
          <w:sz w:val="22"/>
        </w:rPr>
        <w:t>을 사용</w:t>
      </w:r>
      <w:r w:rsidR="00EC084D">
        <w:rPr>
          <w:rFonts w:asciiTheme="minorEastAsia" w:hAnsiTheme="minorEastAsia" w:hint="eastAsia"/>
          <w:sz w:val="22"/>
        </w:rPr>
        <w:t>하고 있습니다.</w:t>
      </w:r>
      <w:r w:rsidRPr="00BE2B7B">
        <w:rPr>
          <w:rFonts w:asciiTheme="minorEastAsia" w:hAnsiTheme="minorEastAsia"/>
          <w:sz w:val="22"/>
        </w:rPr>
        <w:t xml:space="preserve"> </w:t>
      </w:r>
      <w:r w:rsidR="007D6DEC">
        <w:rPr>
          <w:rFonts w:asciiTheme="minorEastAsia" w:hAnsiTheme="minorEastAsia" w:hint="eastAsia"/>
          <w:sz w:val="22"/>
        </w:rPr>
        <w:t xml:space="preserve">이렇게 생산된 리튬을 </w:t>
      </w:r>
      <w:r w:rsidR="00166D37">
        <w:rPr>
          <w:rFonts w:asciiTheme="minorEastAsia" w:hAnsiTheme="minorEastAsia" w:hint="eastAsia"/>
          <w:sz w:val="22"/>
        </w:rPr>
        <w:t>에코프로</w:t>
      </w:r>
      <w:r w:rsidR="00EC084D">
        <w:rPr>
          <w:rFonts w:asciiTheme="minorEastAsia" w:hAnsiTheme="minorEastAsia" w:hint="eastAsia"/>
          <w:sz w:val="22"/>
        </w:rPr>
        <w:t>B</w:t>
      </w:r>
      <w:r w:rsidR="00EC084D">
        <w:rPr>
          <w:rFonts w:asciiTheme="minorEastAsia" w:hAnsiTheme="minorEastAsia"/>
          <w:sz w:val="22"/>
        </w:rPr>
        <w:t>M</w:t>
      </w:r>
      <w:r w:rsidR="00EC084D" w:rsidRPr="00BE2B7B">
        <w:rPr>
          <w:rFonts w:asciiTheme="minorEastAsia" w:hAnsiTheme="minorEastAsia"/>
          <w:sz w:val="22"/>
        </w:rPr>
        <w:t xml:space="preserve">과 </w:t>
      </w:r>
      <w:r w:rsidR="00166D37">
        <w:rPr>
          <w:rFonts w:asciiTheme="minorEastAsia" w:hAnsiTheme="minorEastAsia" w:hint="eastAsia"/>
          <w:sz w:val="22"/>
        </w:rPr>
        <w:t>에코프로</w:t>
      </w:r>
      <w:r w:rsidR="00EC084D">
        <w:rPr>
          <w:rFonts w:asciiTheme="minorEastAsia" w:hAnsiTheme="minorEastAsia"/>
          <w:sz w:val="22"/>
        </w:rPr>
        <w:t>EM</w:t>
      </w:r>
      <w:r w:rsidR="007D6DEC">
        <w:rPr>
          <w:rFonts w:asciiTheme="minorEastAsia" w:hAnsiTheme="minorEastAsia" w:hint="eastAsia"/>
          <w:sz w:val="22"/>
        </w:rPr>
        <w:t>에게 안정적으로 공급하고 있으며</w:t>
      </w:r>
      <w:r w:rsidR="00EC084D" w:rsidRPr="00BE2B7B">
        <w:rPr>
          <w:rFonts w:asciiTheme="minorEastAsia" w:hAnsiTheme="minorEastAsia"/>
          <w:sz w:val="22"/>
        </w:rPr>
        <w:t xml:space="preserve"> </w:t>
      </w:r>
      <w:r w:rsidR="00EC084D">
        <w:rPr>
          <w:rFonts w:asciiTheme="minorEastAsia" w:hAnsiTheme="minorEastAsia" w:hint="eastAsia"/>
          <w:sz w:val="22"/>
        </w:rPr>
        <w:t>외부 고객사에게도 판매하고 있는데,</w:t>
      </w:r>
      <w:r w:rsidR="00EC084D">
        <w:rPr>
          <w:rFonts w:asciiTheme="minorEastAsia" w:hAnsiTheme="minorEastAsia"/>
          <w:sz w:val="22"/>
        </w:rPr>
        <w:t xml:space="preserve"> </w:t>
      </w:r>
      <w:r w:rsidRPr="00BE2B7B">
        <w:rPr>
          <w:rFonts w:asciiTheme="minorEastAsia" w:hAnsiTheme="minorEastAsia"/>
          <w:sz w:val="22"/>
        </w:rPr>
        <w:t xml:space="preserve">최근에는 SK이노베이션과의 공급 계약 체결을 통해 지속적으로 </w:t>
      </w:r>
      <w:r w:rsidR="007D6DEC">
        <w:rPr>
          <w:rFonts w:asciiTheme="minorEastAsia" w:hAnsiTheme="minorEastAsia" w:hint="eastAsia"/>
          <w:sz w:val="22"/>
        </w:rPr>
        <w:t xml:space="preserve">외부 </w:t>
      </w:r>
      <w:r w:rsidRPr="00BE2B7B">
        <w:rPr>
          <w:rFonts w:asciiTheme="minorEastAsia" w:hAnsiTheme="minorEastAsia"/>
          <w:sz w:val="22"/>
        </w:rPr>
        <w:t>판매량을 확대해 나가고 있는 상황입니다.</w:t>
      </w:r>
    </w:p>
    <w:p w14:paraId="62EB95F4" w14:textId="77777777" w:rsidR="003A2E3B" w:rsidRPr="00BE2B7B" w:rsidRDefault="003A2E3B" w:rsidP="003A2E3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E2B7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02E4AD80" w14:textId="77777777" w:rsidR="003A2E3B" w:rsidRPr="00BE2B7B" w:rsidRDefault="003A2E3B" w:rsidP="003A2E3B">
      <w:pPr>
        <w:spacing w:after="0" w:line="276" w:lineRule="auto"/>
        <w:rPr>
          <w:rFonts w:asciiTheme="minorEastAsia" w:hAnsiTheme="minorEastAsia"/>
          <w:sz w:val="22"/>
        </w:rPr>
      </w:pPr>
    </w:p>
    <w:p w14:paraId="19E0C4A5" w14:textId="1D6A6533" w:rsidR="003A2E3B" w:rsidRPr="00BE2B7B" w:rsidRDefault="00EC084D" w:rsidP="003A2E3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그리고 두 번째로 고객사와의 협의 하에 조</w:t>
      </w:r>
      <w:r w:rsidR="007D6DEC">
        <w:rPr>
          <w:rFonts w:asciiTheme="minorEastAsia" w:hAnsiTheme="minorEastAsia" w:hint="eastAsia"/>
          <w:sz w:val="22"/>
        </w:rPr>
        <w:t xml:space="preserve">달처를 </w:t>
      </w:r>
      <w:r>
        <w:rPr>
          <w:rFonts w:asciiTheme="minorEastAsia" w:hAnsiTheme="minorEastAsia" w:hint="eastAsia"/>
          <w:sz w:val="22"/>
        </w:rPr>
        <w:t>지정 받는 방법이 있습니다. 이</w:t>
      </w:r>
      <w:r w:rsidR="003A2E3B" w:rsidRPr="00BE2B7B">
        <w:rPr>
          <w:rFonts w:asciiTheme="minorEastAsia" w:hAnsiTheme="minorEastAsia"/>
          <w:sz w:val="22"/>
        </w:rPr>
        <w:t xml:space="preserve"> 경우</w:t>
      </w:r>
      <w:r>
        <w:rPr>
          <w:rFonts w:asciiTheme="minorEastAsia" w:hAnsiTheme="minorEastAsia" w:hint="eastAsia"/>
          <w:sz w:val="22"/>
        </w:rPr>
        <w:t>에는</w:t>
      </w:r>
      <w:r w:rsidR="003A2E3B" w:rsidRPr="00BE2B7B">
        <w:rPr>
          <w:rFonts w:asciiTheme="minorEastAsia" w:hAnsiTheme="minorEastAsia"/>
          <w:sz w:val="22"/>
        </w:rPr>
        <w:t xml:space="preserve"> 주요 고객사로부터 호주 광산이나 칠레 염호에서 생산된 리튬을 공급받아 사용</w:t>
      </w:r>
      <w:r>
        <w:rPr>
          <w:rFonts w:asciiTheme="minorEastAsia" w:hAnsiTheme="minorEastAsia" w:hint="eastAsia"/>
          <w:sz w:val="22"/>
        </w:rPr>
        <w:t>합니</w:t>
      </w:r>
      <w:r w:rsidR="003A2E3B" w:rsidRPr="00BE2B7B">
        <w:rPr>
          <w:rFonts w:asciiTheme="minorEastAsia" w:hAnsiTheme="minorEastAsia"/>
          <w:sz w:val="22"/>
        </w:rPr>
        <w:t>다</w:t>
      </w:r>
      <w:r w:rsidR="003A2E3B" w:rsidRPr="00BE2B7B">
        <w:rPr>
          <w:rFonts w:asciiTheme="minorEastAsia" w:hAnsiTheme="minorEastAsia" w:hint="eastAsia"/>
          <w:sz w:val="22"/>
        </w:rPr>
        <w:t>. 유럽 등 일부지역은</w:t>
      </w:r>
      <w:r w:rsidR="003A2E3B" w:rsidRPr="00BE2B7B">
        <w:rPr>
          <w:rFonts w:asciiTheme="minorEastAsia" w:hAnsiTheme="minorEastAsia"/>
          <w:sz w:val="22"/>
        </w:rPr>
        <w:t xml:space="preserve"> 고객</w:t>
      </w:r>
      <w:r w:rsidR="003A2E3B" w:rsidRPr="00BE2B7B">
        <w:rPr>
          <w:rFonts w:asciiTheme="minorEastAsia" w:hAnsiTheme="minorEastAsia" w:hint="eastAsia"/>
          <w:sz w:val="22"/>
        </w:rPr>
        <w:t>사의</w:t>
      </w:r>
      <w:r w:rsidR="003A2E3B" w:rsidRPr="00BE2B7B">
        <w:rPr>
          <w:rFonts w:asciiTheme="minorEastAsia" w:hAnsiTheme="minorEastAsia"/>
          <w:sz w:val="22"/>
        </w:rPr>
        <w:t xml:space="preserve"> </w:t>
      </w:r>
      <w:r w:rsidR="003A2E3B" w:rsidRPr="00BE2B7B">
        <w:rPr>
          <w:rFonts w:asciiTheme="minorEastAsia" w:hAnsiTheme="minorEastAsia" w:hint="eastAsia"/>
          <w:sz w:val="22"/>
        </w:rPr>
        <w:t xml:space="preserve">요청에 따라 </w:t>
      </w:r>
      <w:r w:rsidR="003A2E3B" w:rsidRPr="00BE2B7B">
        <w:rPr>
          <w:rFonts w:asciiTheme="minorEastAsia" w:hAnsiTheme="minorEastAsia"/>
          <w:sz w:val="22"/>
        </w:rPr>
        <w:t>중국</w:t>
      </w:r>
      <w:r w:rsidR="003A2E3B" w:rsidRPr="00BE2B7B">
        <w:rPr>
          <w:rFonts w:asciiTheme="minorEastAsia" w:hAnsiTheme="minorEastAsia" w:hint="eastAsia"/>
          <w:sz w:val="22"/>
        </w:rPr>
        <w:t>산</w:t>
      </w:r>
      <w:r w:rsidR="003A2E3B" w:rsidRPr="00BE2B7B">
        <w:rPr>
          <w:rFonts w:asciiTheme="minorEastAsia" w:hAnsiTheme="minorEastAsia"/>
          <w:sz w:val="22"/>
        </w:rPr>
        <w:t xml:space="preserve"> 리튬도 일정 부분 활용 중</w:t>
      </w:r>
      <w:r w:rsidR="003A2E3B" w:rsidRPr="00BE2B7B">
        <w:rPr>
          <w:rFonts w:asciiTheme="minorEastAsia" w:hAnsiTheme="minorEastAsia" w:hint="eastAsia"/>
          <w:sz w:val="22"/>
        </w:rPr>
        <w:t>에 있습니다.</w:t>
      </w:r>
      <w:r w:rsidR="003A2E3B">
        <w:rPr>
          <w:rFonts w:asciiTheme="minorEastAsia" w:hAnsiTheme="minorEastAsia"/>
          <w:sz w:val="22"/>
        </w:rPr>
        <w:t xml:space="preserve"> </w:t>
      </w:r>
      <w:r w:rsidR="003A2E3B" w:rsidRPr="00BE2B7B">
        <w:rPr>
          <w:rFonts w:asciiTheme="minorEastAsia" w:hAnsiTheme="minorEastAsia" w:hint="eastAsia"/>
          <w:sz w:val="22"/>
        </w:rPr>
        <w:t>이상입니다.</w:t>
      </w:r>
    </w:p>
    <w:p w14:paraId="0527523E" w14:textId="5EE4A9CF" w:rsidR="003A2E3B" w:rsidRDefault="003A2E3B" w:rsidP="003A2E3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 w:rsidRPr="00BE2B7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76E83C84" w14:textId="42F37F03" w:rsidR="003A2E3B" w:rsidRDefault="003A2E3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68D9A83B" w14:textId="0117CBEF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AA574BC" w14:textId="77777777" w:rsidR="00AC674A" w:rsidRDefault="00AC674A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598FDBE2" w14:textId="77777777" w:rsidR="003A2E3B" w:rsidRDefault="003A2E3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192A53EA" w14:textId="0BE5F55A" w:rsidR="00A92103" w:rsidRPr="00AB1737" w:rsidRDefault="00A92103" w:rsidP="00AB1737">
      <w:pPr>
        <w:spacing w:after="0" w:line="276" w:lineRule="auto"/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</w:pPr>
      <w:r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lastRenderedPageBreak/>
        <w:t>사전질문2)</w:t>
      </w:r>
      <w:r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 </w:t>
      </w:r>
      <w:r w:rsid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 xml:space="preserve">[MAT]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AI 데이터센터용으로 ESS 수요가 커지고 있고, 탈중국으로 국내 밸류체인이 주목을 받고</w:t>
      </w:r>
      <w:r w:rsidR="003A2E3B"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 xml:space="preserve">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있</w:t>
      </w:r>
      <w:r w:rsidR="003A2E3B" w:rsidRPr="00A47C9C">
        <w:rPr>
          <w:rFonts w:asciiTheme="minorEastAsia" w:hAnsiTheme="minorEastAsia" w:cs="굴림" w:hint="eastAsia"/>
          <w:b/>
          <w:bCs/>
          <w:color w:val="FF0000"/>
          <w:kern w:val="0"/>
          <w:sz w:val="28"/>
          <w:szCs w:val="28"/>
        </w:rPr>
        <w:t xml:space="preserve">는 환경하에 </w:t>
      </w:r>
      <w:r w:rsidR="003A2E3B" w:rsidRPr="00A47C9C">
        <w:rPr>
          <w:rFonts w:asciiTheme="minorEastAsia" w:hAnsiTheme="minorEastAsia" w:cs="굴림"/>
          <w:b/>
          <w:bCs/>
          <w:color w:val="FF0000"/>
          <w:kern w:val="0"/>
          <w:sz w:val="28"/>
          <w:szCs w:val="28"/>
        </w:rPr>
        <w:t>ESS 방향성은?</w:t>
      </w:r>
    </w:p>
    <w:p w14:paraId="07E1F407" w14:textId="757A4041" w:rsidR="00A92103" w:rsidRPr="00B428B0" w:rsidRDefault="00A92103" w:rsidP="00AB1737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두번째 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사전질문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AI 데이터센터용 ESS 수요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확대와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, 탈중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국 밸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류체인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에 대한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이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관심이 높아지는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환경에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서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회사의 </w:t>
      </w:r>
      <w:r w:rsidR="003A2E3B" w:rsidRPr="003A2E3B">
        <w:rPr>
          <w:rFonts w:asciiTheme="minorEastAsia" w:hAnsiTheme="minorEastAsia"/>
          <w:b/>
          <w:bCs/>
          <w:color w:val="385623" w:themeColor="accent6" w:themeShade="80"/>
          <w:sz w:val="22"/>
        </w:rPr>
        <w:t>ESS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준비 상황</w:t>
      </w:r>
      <w:r w:rsidR="003A2E3B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에 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해 </w:t>
      </w:r>
      <w:r w:rsidR="00204EF3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문의 주셨습니다.</w:t>
      </w:r>
      <w:r w:rsidRPr="00B428B0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 w:rsidR="00204EF3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해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당 질문은 에코프로머티리얼즈</w:t>
      </w:r>
      <w:r w:rsidR="00204EF3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서 답변드리겠습니다.</w:t>
      </w:r>
    </w:p>
    <w:p w14:paraId="56A0E44B" w14:textId="025B76FB" w:rsidR="00A92103" w:rsidRDefault="00A92103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4D1DE2A4" w14:textId="42680C0C" w:rsidR="00A92103" w:rsidRDefault="00A92103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31501348" w14:textId="77777777" w:rsidR="00204EF3" w:rsidRDefault="00204EF3" w:rsidP="00AB1737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887FCB">
        <w:rPr>
          <w:rFonts w:asciiTheme="minorEastAsia" w:hAnsiTheme="minorEastAsia" w:hint="eastAsia"/>
          <w:b/>
          <w:bCs/>
          <w:sz w:val="22"/>
          <w:highlight w:val="cyan"/>
        </w:rPr>
        <w:t>에코프로머티리얼즈 경영관리담당 이성준입니다.</w:t>
      </w:r>
    </w:p>
    <w:p w14:paraId="68008C91" w14:textId="77777777" w:rsidR="00204EF3" w:rsidRPr="00EA5CCD" w:rsidRDefault="00204EF3" w:rsidP="00AB1737">
      <w:pPr>
        <w:spacing w:after="0" w:line="276" w:lineRule="auto"/>
        <w:rPr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>질문주신 ESS관련 머티리얼즈의 대응방안에 대해 말씀드리겠습니다.</w:t>
      </w:r>
    </w:p>
    <w:p w14:paraId="781D8797" w14:textId="77777777" w:rsidR="00204EF3" w:rsidRPr="006437B8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FE7A1CB" w14:textId="77777777" w:rsidR="00204EF3" w:rsidRDefault="00204EF3" w:rsidP="00AB1737">
      <w:pPr>
        <w:spacing w:after="0" w:line="276" w:lineRule="auto"/>
        <w:rPr>
          <w:rFonts w:asciiTheme="minorEastAsia" w:hAnsiTheme="minorEastAsia"/>
          <w:b/>
          <w:bCs/>
          <w:color w:val="EE0000"/>
          <w:sz w:val="22"/>
        </w:rPr>
      </w:pPr>
    </w:p>
    <w:p w14:paraId="383149B2" w14:textId="77777777" w:rsidR="00AB1737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전구체의 경우, 당사는</w:t>
      </w:r>
      <w:r w:rsidRPr="00874831">
        <w:rPr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ESS</w:t>
      </w:r>
      <w:r>
        <w:rPr>
          <w:rFonts w:hint="eastAsia"/>
          <w:b/>
          <w:bCs/>
          <w:sz w:val="22"/>
          <w:szCs w:val="24"/>
        </w:rPr>
        <w:t>향으로</w:t>
      </w:r>
      <w:r w:rsidRPr="00874831">
        <w:rPr>
          <w:rFonts w:hint="eastAsia"/>
          <w:b/>
          <w:bCs/>
          <w:sz w:val="22"/>
          <w:szCs w:val="24"/>
        </w:rPr>
        <w:t xml:space="preserve"> 삼원계와 소디움 </w:t>
      </w:r>
      <w:r w:rsidRPr="00874831">
        <w:rPr>
          <w:b/>
          <w:bCs/>
          <w:sz w:val="22"/>
          <w:szCs w:val="24"/>
        </w:rPr>
        <w:t>두 가지 트랙</w:t>
      </w:r>
      <w:r>
        <w:rPr>
          <w:rFonts w:hint="eastAsia"/>
          <w:b/>
          <w:bCs/>
          <w:sz w:val="22"/>
          <w:szCs w:val="24"/>
        </w:rPr>
        <w:t>을</w:t>
      </w:r>
      <w:r w:rsidRPr="00874831">
        <w:rPr>
          <w:b/>
          <w:bCs/>
          <w:sz w:val="22"/>
          <w:szCs w:val="24"/>
        </w:rPr>
        <w:t xml:space="preserve"> 준</w:t>
      </w:r>
      <w:r w:rsidRPr="00874831">
        <w:rPr>
          <w:rFonts w:hint="eastAsia"/>
          <w:b/>
          <w:bCs/>
          <w:sz w:val="22"/>
          <w:szCs w:val="24"/>
        </w:rPr>
        <w:t>비중에 있습니다.</w:t>
      </w:r>
      <w:r>
        <w:rPr>
          <w:rFonts w:hint="eastAsia"/>
          <w:b/>
          <w:bCs/>
          <w:sz w:val="22"/>
          <w:szCs w:val="24"/>
        </w:rPr>
        <w:t>먼저</w:t>
      </w:r>
      <w:r w:rsidRPr="00874831">
        <w:rPr>
          <w:rFonts w:hint="eastAsia"/>
          <w:b/>
          <w:bCs/>
          <w:sz w:val="22"/>
          <w:szCs w:val="24"/>
        </w:rPr>
        <w:t xml:space="preserve"> 삼원계 전구체의 경우, 북미향 외부 고객사를 대상으로</w:t>
      </w:r>
      <w:r w:rsidRPr="00874831">
        <w:rPr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퀄</w:t>
      </w:r>
      <w:r w:rsidRPr="00874831">
        <w:rPr>
          <w:b/>
          <w:bCs/>
          <w:sz w:val="22"/>
          <w:szCs w:val="24"/>
        </w:rPr>
        <w:t>테스트를 진행</w:t>
      </w:r>
      <w:r w:rsidRPr="00874831">
        <w:rPr>
          <w:rFonts w:hint="eastAsia"/>
          <w:b/>
          <w:bCs/>
          <w:sz w:val="22"/>
          <w:szCs w:val="24"/>
        </w:rPr>
        <w:t>중에 있습니다</w:t>
      </w:r>
      <w:r w:rsidRPr="00874831">
        <w:rPr>
          <w:b/>
          <w:bCs/>
          <w:sz w:val="22"/>
          <w:szCs w:val="24"/>
        </w:rPr>
        <w:t>.</w:t>
      </w:r>
      <w:r w:rsidRPr="00874831">
        <w:rPr>
          <w:rFonts w:hint="eastAsia"/>
          <w:b/>
          <w:bCs/>
          <w:sz w:val="22"/>
          <w:szCs w:val="24"/>
        </w:rPr>
        <w:t xml:space="preserve"> 최근 해당 고객사는 빠르게 증가하는 ESS 수요에 대응하기 위하여 기존의 전기차 라인을 ESS로 전환할 계획</w:t>
      </w:r>
      <w:r>
        <w:rPr>
          <w:rFonts w:hint="eastAsia"/>
          <w:b/>
          <w:bCs/>
          <w:sz w:val="22"/>
          <w:szCs w:val="24"/>
        </w:rPr>
        <w:t>에 있고</w:t>
      </w:r>
      <w:r w:rsidRPr="00874831">
        <w:rPr>
          <w:rFonts w:hint="eastAsia"/>
          <w:b/>
          <w:bCs/>
          <w:sz w:val="22"/>
          <w:szCs w:val="24"/>
        </w:rPr>
        <w:t xml:space="preserve">, </w:t>
      </w:r>
      <w:r>
        <w:rPr>
          <w:rFonts w:hint="eastAsia"/>
          <w:b/>
          <w:bCs/>
          <w:sz w:val="22"/>
          <w:szCs w:val="24"/>
        </w:rPr>
        <w:t xml:space="preserve">고객사는 OBBB법안에 따른 </w:t>
      </w:r>
      <w:r w:rsidRPr="00874831">
        <w:rPr>
          <w:rFonts w:hint="eastAsia"/>
          <w:b/>
          <w:bCs/>
          <w:sz w:val="22"/>
          <w:szCs w:val="24"/>
        </w:rPr>
        <w:t>생산세액공제인 AMPC를 수령하기 위해서 탈중국 소재 중 특히 전구체가 필수적인 상황입니다.</w:t>
      </w:r>
      <w:r>
        <w:rPr>
          <w:rFonts w:hint="eastAsia"/>
          <w:b/>
          <w:bCs/>
          <w:sz w:val="22"/>
          <w:szCs w:val="24"/>
        </w:rPr>
        <w:t xml:space="preserve"> 머티리얼즈의 </w:t>
      </w:r>
      <w:r w:rsidRPr="00874831">
        <w:rPr>
          <w:rFonts w:hint="eastAsia"/>
          <w:b/>
          <w:bCs/>
          <w:sz w:val="22"/>
          <w:szCs w:val="24"/>
        </w:rPr>
        <w:t>ESS용 전구체</w:t>
      </w:r>
      <w:r w:rsidR="00AB1737">
        <w:rPr>
          <w:rFonts w:hint="eastAsia"/>
          <w:b/>
          <w:bCs/>
          <w:sz w:val="22"/>
          <w:szCs w:val="24"/>
        </w:rPr>
        <w:t>는</w:t>
      </w:r>
      <w:r w:rsidRPr="00874831">
        <w:rPr>
          <w:rFonts w:hint="eastAsia"/>
          <w:b/>
          <w:bCs/>
          <w:sz w:val="22"/>
          <w:szCs w:val="24"/>
        </w:rPr>
        <w:t xml:space="preserve"> 차년도부터 공급을 할 수 있을</w:t>
      </w:r>
      <w:r>
        <w:rPr>
          <w:rFonts w:hint="eastAsia"/>
          <w:b/>
          <w:bCs/>
          <w:sz w:val="22"/>
          <w:szCs w:val="24"/>
        </w:rPr>
        <w:t xml:space="preserve"> </w:t>
      </w:r>
      <w:r w:rsidRPr="00874831">
        <w:rPr>
          <w:rFonts w:hint="eastAsia"/>
          <w:b/>
          <w:bCs/>
          <w:sz w:val="22"/>
          <w:szCs w:val="24"/>
        </w:rPr>
        <w:t>것으로 전망합니다.</w:t>
      </w:r>
    </w:p>
    <w:p w14:paraId="4E972ECC" w14:textId="6C594823" w:rsidR="00204EF3" w:rsidRDefault="00204EF3" w:rsidP="00AB1737">
      <w:pPr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8EB2373" w14:textId="77777777" w:rsidR="00204EF3" w:rsidRPr="002A6A80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</w:p>
    <w:p w14:paraId="0FBBB65E" w14:textId="69FCB444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 w:rsidRPr="00874831">
        <w:rPr>
          <w:rFonts w:hint="eastAsia"/>
          <w:b/>
          <w:bCs/>
          <w:sz w:val="22"/>
          <w:szCs w:val="24"/>
        </w:rPr>
        <w:t>캡티브 고객사와 셀사와 협업하여 국내 ESS 프로젝트향 출하도 준비하고 있습니다. 해당 프로젝트는 올해</w:t>
      </w:r>
      <w:r w:rsidRPr="00874831">
        <w:rPr>
          <w:b/>
          <w:bCs/>
          <w:sz w:val="22"/>
          <w:szCs w:val="24"/>
        </w:rPr>
        <w:t xml:space="preserve"> 정부가 추진한 ESS 1조원 입찰에서 해당 Cell사가 80%를 차지했으며 내년부터는 입찰규모가 더 커질</w:t>
      </w:r>
      <w:r w:rsidRPr="00874831">
        <w:rPr>
          <w:rFonts w:hint="eastAsia"/>
          <w:b/>
          <w:bCs/>
          <w:sz w:val="22"/>
          <w:szCs w:val="24"/>
        </w:rPr>
        <w:t xml:space="preserve"> 것으로 전망하고 있어 판매량 확보에 추가적인 기여할 것으로 전망하고 있습니다.</w:t>
      </w:r>
    </w:p>
    <w:p w14:paraId="2F4FE17B" w14:textId="77777777" w:rsidR="00204EF3" w:rsidRPr="00F076B3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68A0167" w14:textId="77777777" w:rsidR="00204EF3" w:rsidRPr="007149F6" w:rsidRDefault="00204EF3" w:rsidP="00AB1737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17649E78" w14:textId="52F90649" w:rsidR="00204EF3" w:rsidRDefault="00AB1737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 xml:space="preserve">그리고 </w:t>
      </w:r>
      <w:r w:rsidR="00204EF3">
        <w:rPr>
          <w:rFonts w:hint="eastAsia"/>
          <w:b/>
          <w:bCs/>
          <w:sz w:val="22"/>
          <w:szCs w:val="24"/>
        </w:rPr>
        <w:t xml:space="preserve">중장기적으로 </w:t>
      </w:r>
      <w:r w:rsidR="00204EF3" w:rsidRPr="00874831">
        <w:rPr>
          <w:rFonts w:hint="eastAsia"/>
          <w:b/>
          <w:bCs/>
          <w:sz w:val="22"/>
          <w:szCs w:val="24"/>
        </w:rPr>
        <w:t xml:space="preserve">당사는 </w:t>
      </w:r>
      <w:r w:rsidR="00204EF3" w:rsidRPr="00874831">
        <w:rPr>
          <w:b/>
          <w:bCs/>
          <w:sz w:val="22"/>
          <w:szCs w:val="24"/>
        </w:rPr>
        <w:t>소듐이온배터리(SIB)</w:t>
      </w:r>
      <w:r w:rsidR="00204EF3" w:rsidRPr="00874831">
        <w:rPr>
          <w:rFonts w:hint="eastAsia"/>
          <w:b/>
          <w:bCs/>
          <w:sz w:val="22"/>
          <w:szCs w:val="24"/>
        </w:rPr>
        <w:t>용</w:t>
      </w:r>
      <w:r w:rsidR="00204EF3" w:rsidRPr="00874831">
        <w:rPr>
          <w:b/>
          <w:bCs/>
          <w:sz w:val="22"/>
          <w:szCs w:val="24"/>
        </w:rPr>
        <w:t xml:space="preserve"> 전구체</w:t>
      </w:r>
      <w:r w:rsidR="00204EF3" w:rsidRPr="00874831">
        <w:rPr>
          <w:rFonts w:hint="eastAsia"/>
          <w:b/>
          <w:bCs/>
          <w:sz w:val="22"/>
          <w:szCs w:val="24"/>
        </w:rPr>
        <w:t>를 준비하고 있습니다.</w:t>
      </w:r>
      <w:r w:rsidR="00204EF3" w:rsidRPr="00874831">
        <w:rPr>
          <w:b/>
          <w:bCs/>
          <w:sz w:val="22"/>
          <w:szCs w:val="24"/>
        </w:rPr>
        <w:t xml:space="preserve"> </w:t>
      </w:r>
      <w:r w:rsidR="00204EF3" w:rsidRPr="00874831">
        <w:rPr>
          <w:rFonts w:hint="eastAsia"/>
          <w:b/>
          <w:bCs/>
          <w:sz w:val="22"/>
          <w:szCs w:val="24"/>
        </w:rPr>
        <w:t>해당 전구체는</w:t>
      </w:r>
      <w:r>
        <w:rPr>
          <w:rFonts w:hint="eastAsia"/>
          <w:b/>
          <w:bCs/>
          <w:sz w:val="22"/>
          <w:szCs w:val="24"/>
        </w:rPr>
        <w:t xml:space="preserve"> </w:t>
      </w:r>
      <w:r w:rsidR="00204EF3" w:rsidRPr="00874831">
        <w:rPr>
          <w:b/>
          <w:bCs/>
          <w:sz w:val="22"/>
          <w:szCs w:val="24"/>
        </w:rPr>
        <w:t>ESS뿐만 아니라 EV(전기차) 시장</w:t>
      </w:r>
      <w:r w:rsidR="00204EF3" w:rsidRPr="00874831">
        <w:rPr>
          <w:rFonts w:hint="eastAsia"/>
          <w:b/>
          <w:bCs/>
          <w:sz w:val="22"/>
          <w:szCs w:val="24"/>
        </w:rPr>
        <w:t xml:space="preserve"> 둘</w:t>
      </w:r>
      <w:r>
        <w:rPr>
          <w:rFonts w:hint="eastAsia"/>
          <w:b/>
          <w:bCs/>
          <w:sz w:val="22"/>
          <w:szCs w:val="24"/>
        </w:rPr>
        <w:t xml:space="preserve"> </w:t>
      </w:r>
      <w:r w:rsidR="00204EF3" w:rsidRPr="00874831">
        <w:rPr>
          <w:rFonts w:hint="eastAsia"/>
          <w:b/>
          <w:bCs/>
          <w:sz w:val="22"/>
          <w:szCs w:val="24"/>
        </w:rPr>
        <w:t xml:space="preserve">다를 바라보고 </w:t>
      </w:r>
      <w:r w:rsidR="00204EF3">
        <w:rPr>
          <w:rFonts w:hint="eastAsia"/>
          <w:b/>
          <w:bCs/>
          <w:sz w:val="22"/>
          <w:szCs w:val="24"/>
        </w:rPr>
        <w:t>준비하고 있으며</w:t>
      </w:r>
      <w:r w:rsidR="00204EF3" w:rsidRPr="00874831">
        <w:rPr>
          <w:rFonts w:hint="eastAsia"/>
          <w:b/>
          <w:bCs/>
          <w:sz w:val="22"/>
          <w:szCs w:val="24"/>
        </w:rPr>
        <w:t xml:space="preserve">, </w:t>
      </w:r>
      <w:r w:rsidR="00204EF3">
        <w:rPr>
          <w:rFonts w:hint="eastAsia"/>
          <w:b/>
          <w:bCs/>
          <w:sz w:val="22"/>
          <w:szCs w:val="24"/>
        </w:rPr>
        <w:t xml:space="preserve">구체적으로는 </w:t>
      </w:r>
      <w:r w:rsidR="00204EF3" w:rsidRPr="00874831">
        <w:rPr>
          <w:rFonts w:hint="eastAsia"/>
          <w:b/>
          <w:bCs/>
          <w:sz w:val="22"/>
          <w:szCs w:val="24"/>
        </w:rPr>
        <w:t>가족사와의</w:t>
      </w:r>
      <w:r w:rsidR="00204EF3" w:rsidRPr="00874831">
        <w:rPr>
          <w:b/>
          <w:bCs/>
          <w:sz w:val="22"/>
          <w:szCs w:val="24"/>
        </w:rPr>
        <w:t xml:space="preserve"> 긴밀</w:t>
      </w:r>
      <w:r w:rsidR="00204EF3" w:rsidRPr="00874831">
        <w:rPr>
          <w:rFonts w:hint="eastAsia"/>
          <w:b/>
          <w:bCs/>
          <w:sz w:val="22"/>
          <w:szCs w:val="24"/>
        </w:rPr>
        <w:t>한</w:t>
      </w:r>
      <w:r w:rsidR="00204EF3" w:rsidRPr="00874831">
        <w:rPr>
          <w:b/>
          <w:bCs/>
          <w:sz w:val="22"/>
          <w:szCs w:val="24"/>
        </w:rPr>
        <w:t xml:space="preserve"> 협력</w:t>
      </w:r>
      <w:r w:rsidR="00204EF3" w:rsidRPr="00874831">
        <w:rPr>
          <w:rFonts w:hint="eastAsia"/>
          <w:b/>
          <w:bCs/>
          <w:sz w:val="22"/>
          <w:szCs w:val="24"/>
        </w:rPr>
        <w:t xml:space="preserve">을 통해 </w:t>
      </w:r>
      <w:r w:rsidR="00204EF3" w:rsidRPr="00874831">
        <w:rPr>
          <w:b/>
          <w:bCs/>
          <w:sz w:val="22"/>
          <w:szCs w:val="24"/>
        </w:rPr>
        <w:t>NFM(니켈-철-망간) 전구체를 개발하고 있</w:t>
      </w:r>
      <w:r w:rsidR="00204EF3" w:rsidRPr="00874831">
        <w:rPr>
          <w:rFonts w:hint="eastAsia"/>
          <w:b/>
          <w:bCs/>
          <w:sz w:val="22"/>
          <w:szCs w:val="24"/>
        </w:rPr>
        <w:t>습니다.</w:t>
      </w:r>
    </w:p>
    <w:p w14:paraId="0A20111A" w14:textId="77777777" w:rsidR="00204EF3" w:rsidRPr="00F076B3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04D1A35" w14:textId="77777777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</w:p>
    <w:p w14:paraId="0FF1E1A7" w14:textId="77777777" w:rsidR="00AB1737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 w:rsidRPr="00874831">
        <w:rPr>
          <w:rFonts w:hint="eastAsia"/>
          <w:b/>
          <w:bCs/>
          <w:sz w:val="22"/>
          <w:szCs w:val="24"/>
        </w:rPr>
        <w:lastRenderedPageBreak/>
        <w:t>현재 시점에서는 본격적인 상용화는 지연되고 있으나,</w:t>
      </w:r>
      <w:r>
        <w:rPr>
          <w:rFonts w:hint="eastAsia"/>
          <w:b/>
          <w:bCs/>
          <w:sz w:val="22"/>
          <w:szCs w:val="24"/>
        </w:rPr>
        <w:t xml:space="preserve"> 향후 LFP 대비 20%이상 배터리 가격이 저렴할 것으로 전망하며, 중국 밸류체인 위주로 형성된 ESS LFP 배터리의 전구체 이슈 또한 해결할 수 있어</w:t>
      </w:r>
      <w:r w:rsidR="00AB1737">
        <w:rPr>
          <w:rFonts w:hint="eastAsia"/>
          <w:b/>
          <w:bCs/>
          <w:sz w:val="22"/>
          <w:szCs w:val="24"/>
        </w:rPr>
        <w:t>서</w:t>
      </w:r>
      <w:r>
        <w:rPr>
          <w:rFonts w:hint="eastAsia"/>
          <w:b/>
          <w:bCs/>
          <w:sz w:val="22"/>
          <w:szCs w:val="24"/>
        </w:rPr>
        <w:t xml:space="preserve"> 탈중국에 용이하게 대응할 수 있을 것으로 전망하고 있습니다. 당사는 가족사와 함께 </w:t>
      </w:r>
      <w:r w:rsidRPr="00874831">
        <w:rPr>
          <w:rFonts w:hint="eastAsia"/>
          <w:b/>
          <w:bCs/>
          <w:sz w:val="22"/>
          <w:szCs w:val="24"/>
        </w:rPr>
        <w:t xml:space="preserve">2027년을 양산 목표로 </w:t>
      </w:r>
      <w:r>
        <w:rPr>
          <w:rFonts w:hint="eastAsia"/>
          <w:b/>
          <w:bCs/>
          <w:sz w:val="22"/>
          <w:szCs w:val="24"/>
        </w:rPr>
        <w:t>면밀한 협의를 진행중</w:t>
      </w:r>
      <w:r w:rsidR="00AB1737">
        <w:rPr>
          <w:rFonts w:hint="eastAsia"/>
          <w:b/>
          <w:bCs/>
          <w:sz w:val="22"/>
          <w:szCs w:val="24"/>
        </w:rPr>
        <w:t>에 있습니다.</w:t>
      </w:r>
    </w:p>
    <w:p w14:paraId="0921EED2" w14:textId="4D6A8BC0" w:rsidR="00204EF3" w:rsidRDefault="00204EF3" w:rsidP="00AB1737">
      <w:pPr>
        <w:spacing w:after="0" w:line="276" w:lineRule="auto"/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이상입니다.</w:t>
      </w:r>
    </w:p>
    <w:p w14:paraId="75D3A8F4" w14:textId="77777777" w:rsidR="00204EF3" w:rsidRPr="006437B8" w:rsidRDefault="00204EF3" w:rsidP="00AB1737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AC7FD7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CA2EF9E" w14:textId="3A22F3FD" w:rsidR="00204EF3" w:rsidRDefault="00204EF3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69F711B7" w14:textId="466F8D65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C372102" w14:textId="4E5E5041" w:rsidR="00BB2664" w:rsidRPr="00A53589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8"/>
          <w:szCs w:val="28"/>
        </w:rPr>
      </w:pPr>
      <w:r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>사전질문3)</w:t>
      </w:r>
      <w:r>
        <w:rPr>
          <w:rFonts w:asciiTheme="majorHAnsi" w:eastAsiaTheme="majorHAnsi" w:hAnsiTheme="majorHAnsi"/>
          <w:b/>
          <w:bCs/>
          <w:color w:val="FF0000"/>
          <w:sz w:val="28"/>
          <w:szCs w:val="28"/>
        </w:rPr>
        <w:t xml:space="preserve"> </w:t>
      </w:r>
      <w:r w:rsidRPr="00A53589"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 xml:space="preserve">(HN) </w:t>
      </w:r>
      <w:r>
        <w:rPr>
          <w:rFonts w:asciiTheme="majorHAnsi" w:eastAsiaTheme="majorHAnsi" w:hAnsiTheme="majorHAnsi" w:hint="eastAsia"/>
          <w:b/>
          <w:bCs/>
          <w:color w:val="FF0000"/>
          <w:sz w:val="28"/>
          <w:szCs w:val="28"/>
        </w:rPr>
        <w:t>올해 플랜트 사업 난황, 신규 수주 가능성</w:t>
      </w:r>
      <w:r>
        <w:rPr>
          <w:rFonts w:asciiTheme="majorHAnsi" w:eastAsiaTheme="majorHAnsi" w:hAnsiTheme="majorHAnsi"/>
          <w:b/>
          <w:bCs/>
          <w:color w:val="FF0000"/>
          <w:sz w:val="28"/>
          <w:szCs w:val="28"/>
        </w:rPr>
        <w:t>?</w:t>
      </w:r>
    </w:p>
    <w:p w14:paraId="22CD4328" w14:textId="1E736EDE" w:rsidR="00BB2664" w:rsidRPr="00B428B0" w:rsidRDefault="00BB2664" w:rsidP="00BB2664">
      <w:pPr>
        <w:spacing w:after="0" w:line="276" w:lineRule="auto"/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</w:pP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[김지선 수석]</w:t>
      </w:r>
      <w:r w:rsidRPr="00B428B0">
        <w:rPr>
          <w:rFonts w:asciiTheme="minorEastAsia" w:hAnsiTheme="minor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세번째 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사전질문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은</w:t>
      </w:r>
      <w:r w:rsidRPr="00B428B0"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 xml:space="preserve"> </w:t>
      </w:r>
      <w:r>
        <w:rPr>
          <w:rFonts w:asciiTheme="minorEastAsia" w:hAnsiTheme="minorEastAsia" w:hint="eastAsia"/>
          <w:b/>
          <w:bCs/>
          <w:color w:val="385623" w:themeColor="accent6" w:themeShade="80"/>
          <w:sz w:val="22"/>
        </w:rPr>
        <w:t>환경 플랜트사업의 신규 수주 가능성에 대해 문의주셨습니다.</w:t>
      </w:r>
      <w:r w:rsidRPr="00B428B0">
        <w:rPr>
          <w:rFonts w:asciiTheme="minorEastAsia" w:hAnsiTheme="minorEastAsia" w:cs="굴림"/>
          <w:b/>
          <w:bCs/>
          <w:color w:val="385623" w:themeColor="accent6" w:themeShade="80"/>
          <w:kern w:val="0"/>
          <w:sz w:val="22"/>
        </w:rPr>
        <w:t xml:space="preserve"> 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해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당 질문은 에코프로머티리얼즈</w:t>
      </w:r>
      <w:r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에</w:t>
      </w:r>
      <w:r w:rsidRPr="00B428B0">
        <w:rPr>
          <w:rFonts w:asciiTheme="minorEastAsia" w:hAnsiTheme="minorEastAsia" w:cs="굴림" w:hint="eastAsia"/>
          <w:b/>
          <w:bCs/>
          <w:color w:val="385623" w:themeColor="accent6" w:themeShade="80"/>
          <w:kern w:val="0"/>
          <w:sz w:val="22"/>
        </w:rPr>
        <w:t>서 답변드리겠습니다.</w:t>
      </w:r>
    </w:p>
    <w:p w14:paraId="02378D71" w14:textId="37960F74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4E515F99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</w:p>
    <w:p w14:paraId="59FA025F" w14:textId="2839D948" w:rsidR="00BB2664" w:rsidRPr="0066748C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color w:val="FF0000"/>
          <w:sz w:val="22"/>
        </w:rPr>
      </w:pPr>
      <w:r w:rsidRPr="0066748C">
        <w:rPr>
          <w:rFonts w:asciiTheme="majorHAnsi" w:eastAsiaTheme="majorHAnsi" w:hAnsiTheme="majorHAnsi" w:hint="eastAsia"/>
          <w:b/>
          <w:bCs/>
          <w:sz w:val="22"/>
          <w:highlight w:val="green"/>
        </w:rPr>
        <w:t>에코프로에이치엔 경영관리팀장 최진형입니다.</w:t>
      </w:r>
    </w:p>
    <w:p w14:paraId="6739DCA3" w14:textId="7FECFCF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플랜트 사업의 신규 수주 가능성에 대해서 말씀드리겠습니다.</w:t>
      </w:r>
    </w:p>
    <w:p w14:paraId="3849CB33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b/>
          <w:bCs/>
          <w:sz w:val="22"/>
          <w:highlight w:val="green"/>
        </w:rPr>
      </w:pPr>
      <w:r w:rsidRPr="00DB3D36">
        <w:rPr>
          <w:rFonts w:asciiTheme="minorEastAsia" w:hAnsiTheme="minorEastAsia" w:hint="eastAsia"/>
          <w:b/>
          <w:bCs/>
          <w:sz w:val="22"/>
          <w:shd w:val="clear" w:color="auto" w:fill="C00000"/>
        </w:rPr>
        <w:t>(영문 답변)</w:t>
      </w:r>
    </w:p>
    <w:p w14:paraId="24464ECD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31D24929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올해 현재까지의 플랜트 사업은 반도체,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석유/제철 등 전방 고객사들의 투자속도 조절로 인해서 매출이 슬로우한 모습을 보이고 있습니다.</w:t>
      </w:r>
    </w:p>
    <w:p w14:paraId="6B4D6B9B" w14:textId="17C0BF14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그렇지만 내년에는 반도체 시장이 활성화되기 시작하면서 </w:t>
      </w:r>
      <w:r w:rsidRPr="002C4D9A">
        <w:rPr>
          <w:rFonts w:asciiTheme="majorHAnsi" w:eastAsiaTheme="majorHAnsi" w:hAnsiTheme="majorHAnsi" w:hint="eastAsia"/>
          <w:sz w:val="22"/>
        </w:rPr>
        <w:t>국내 및 해외 반도체 향</w:t>
      </w:r>
      <w:r>
        <w:rPr>
          <w:rFonts w:asciiTheme="majorHAnsi" w:eastAsiaTheme="majorHAnsi" w:hAnsiTheme="majorHAnsi" w:hint="eastAsia"/>
          <w:sz w:val="22"/>
        </w:rPr>
        <w:t xml:space="preserve">으로 온실가스 저감 설비 추가 </w:t>
      </w:r>
      <w:r w:rsidRPr="002C4D9A">
        <w:rPr>
          <w:rFonts w:asciiTheme="majorHAnsi" w:eastAsiaTheme="majorHAnsi" w:hAnsiTheme="majorHAnsi" w:hint="eastAsia"/>
          <w:sz w:val="22"/>
        </w:rPr>
        <w:t>수주가 이어질 것으로 예</w:t>
      </w:r>
      <w:r>
        <w:rPr>
          <w:rFonts w:asciiTheme="majorHAnsi" w:eastAsiaTheme="majorHAnsi" w:hAnsiTheme="majorHAnsi" w:hint="eastAsia"/>
          <w:sz w:val="22"/>
        </w:rPr>
        <w:t>상을 하고 있습니다.</w:t>
      </w:r>
    </w:p>
    <w:p w14:paraId="3929AFE3" w14:textId="77777777" w:rsidR="00AC674A" w:rsidRDefault="00AC674A" w:rsidP="00AC674A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920F46">
        <w:rPr>
          <w:rFonts w:asciiTheme="majorHAnsi" w:eastAsiaTheme="majorHAnsi" w:hAnsiTheme="majorHAnsi" w:hint="eastAsia"/>
          <w:sz w:val="22"/>
          <w:shd w:val="clear" w:color="auto" w:fill="C00000"/>
        </w:rPr>
        <w:t>(영문 답변</w:t>
      </w:r>
      <w:r>
        <w:rPr>
          <w:rFonts w:asciiTheme="majorHAnsi" w:eastAsiaTheme="majorHAnsi" w:hAnsiTheme="majorHAnsi"/>
          <w:sz w:val="22"/>
          <w:shd w:val="clear" w:color="auto" w:fill="C00000"/>
        </w:rPr>
        <w:t>)</w:t>
      </w:r>
    </w:p>
    <w:p w14:paraId="45F3E875" w14:textId="77777777" w:rsidR="00AC674A" w:rsidRDefault="00AC674A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</w:p>
    <w:p w14:paraId="1425FE9D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 xml:space="preserve">미세먼지 저감 사업은 국내 </w:t>
      </w:r>
      <w:r w:rsidRPr="00AE333B">
        <w:rPr>
          <w:rFonts w:asciiTheme="majorHAnsi" w:eastAsiaTheme="majorHAnsi" w:hAnsiTheme="majorHAnsi"/>
          <w:sz w:val="22"/>
        </w:rPr>
        <w:t>전력수급계획에</w:t>
      </w:r>
      <w:r>
        <w:rPr>
          <w:rFonts w:asciiTheme="majorHAnsi" w:eastAsiaTheme="majorHAnsi" w:hAnsiTheme="majorHAnsi" w:hint="eastAsia"/>
          <w:sz w:val="22"/>
        </w:rPr>
        <w:t xml:space="preserve"> 따라서</w:t>
      </w:r>
      <w:r w:rsidRPr="00AE333B"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통영 및 광양에</w:t>
      </w:r>
      <w:r w:rsidRPr="00CD52A6">
        <w:rPr>
          <w:rFonts w:asciiTheme="majorHAnsi" w:eastAsiaTheme="majorHAnsi" w:hAnsiTheme="majorHAnsi"/>
          <w:sz w:val="22"/>
        </w:rPr>
        <w:t xml:space="preserve"> 직분사 기술을 활용한 발전소 </w:t>
      </w:r>
      <w:r>
        <w:rPr>
          <w:rFonts w:asciiTheme="majorHAnsi" w:eastAsiaTheme="majorHAnsi" w:hAnsiTheme="majorHAnsi" w:hint="eastAsia"/>
          <w:sz w:val="22"/>
        </w:rPr>
        <w:t>영업을</w:t>
      </w:r>
      <w:r w:rsidRPr="00AE333B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현재 </w:t>
      </w:r>
      <w:r w:rsidRPr="00AE333B">
        <w:rPr>
          <w:rFonts w:asciiTheme="majorHAnsi" w:eastAsiaTheme="majorHAnsi" w:hAnsiTheme="majorHAnsi" w:hint="eastAsia"/>
          <w:sz w:val="22"/>
        </w:rPr>
        <w:t>활발하게 진행하</w:t>
      </w:r>
      <w:r>
        <w:rPr>
          <w:rFonts w:asciiTheme="majorHAnsi" w:eastAsiaTheme="majorHAnsi" w:hAnsiTheme="majorHAnsi" w:hint="eastAsia"/>
          <w:sz w:val="22"/>
        </w:rPr>
        <w:t>고 있기 때문에, 해당 분야에서 수주가 나올 가능성이 높다고 보고 있습니다.</w:t>
      </w:r>
    </w:p>
    <w:p w14:paraId="10A596B1" w14:textId="77777777" w:rsidR="00BB2664" w:rsidRDefault="00BB2664" w:rsidP="00BB2664">
      <w:pPr>
        <w:adjustRightInd w:val="0"/>
        <w:spacing w:after="0" w:line="276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sz w:val="22"/>
        </w:rPr>
        <w:t>이상입니다.</w:t>
      </w:r>
    </w:p>
    <w:p w14:paraId="3B92CCFB" w14:textId="77777777" w:rsidR="00BB2664" w:rsidRDefault="00BB2664" w:rsidP="00BB2664">
      <w:pPr>
        <w:spacing w:after="0" w:line="276" w:lineRule="auto"/>
        <w:rPr>
          <w:rFonts w:asciiTheme="majorHAnsi" w:eastAsiaTheme="majorHAnsi" w:hAnsiTheme="majorHAnsi"/>
          <w:sz w:val="22"/>
        </w:rPr>
      </w:pPr>
      <w:r w:rsidRPr="00920F46">
        <w:rPr>
          <w:rFonts w:asciiTheme="majorHAnsi" w:eastAsiaTheme="majorHAnsi" w:hAnsiTheme="majorHAnsi" w:hint="eastAsia"/>
          <w:sz w:val="22"/>
          <w:shd w:val="clear" w:color="auto" w:fill="C00000"/>
        </w:rPr>
        <w:t>(영문 답변</w:t>
      </w:r>
      <w:r>
        <w:rPr>
          <w:rFonts w:asciiTheme="majorHAnsi" w:eastAsiaTheme="majorHAnsi" w:hAnsiTheme="majorHAnsi"/>
          <w:sz w:val="22"/>
          <w:shd w:val="clear" w:color="auto" w:fill="C00000"/>
        </w:rPr>
        <w:t>)</w:t>
      </w:r>
    </w:p>
    <w:p w14:paraId="40903575" w14:textId="775F9434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6B520C4" w14:textId="77777777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9F8E35D" w14:textId="77777777" w:rsidR="00BB2664" w:rsidRDefault="00BB2664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4BA129DB" w14:textId="3BC23181" w:rsidR="00AB1737" w:rsidRDefault="00AB1737" w:rsidP="00AB1737">
      <w:pPr>
        <w:spacing w:after="0" w:line="276" w:lineRule="auto"/>
        <w:rPr>
          <w:rFonts w:asciiTheme="minorEastAsia" w:hAnsiTheme="minorEastAsia"/>
          <w:b/>
          <w:bCs/>
          <w:color w:val="0000FF"/>
          <w:sz w:val="32"/>
          <w:szCs w:val="32"/>
        </w:rPr>
      </w:pPr>
      <w:r>
        <w:rPr>
          <w:rFonts w:asciiTheme="minorEastAsia" w:hAnsiTheme="minorEastAsia"/>
          <w:b/>
          <w:bCs/>
          <w:color w:val="0000FF"/>
          <w:sz w:val="32"/>
          <w:szCs w:val="32"/>
        </w:rPr>
        <w:lastRenderedPageBreak/>
        <w:t>&lt;</w:t>
      </w:r>
      <w:r>
        <w:rPr>
          <w:rFonts w:asciiTheme="minorEastAsia" w:hAnsiTheme="minorEastAsia" w:hint="eastAsia"/>
          <w:b/>
          <w:bCs/>
          <w:color w:val="0000FF"/>
          <w:sz w:val="32"/>
          <w:szCs w:val="32"/>
        </w:rPr>
        <w:t>현장질의&gt;</w:t>
      </w:r>
    </w:p>
    <w:p w14:paraId="4E02A2B7" w14:textId="0893D124" w:rsidR="00204EF3" w:rsidRDefault="00204EF3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4CA0EC01" w14:textId="4192DFA3" w:rsidR="00B94B0B" w:rsidRPr="007149F6" w:rsidRDefault="00A47C9C" w:rsidP="00B94B0B">
      <w:pPr>
        <w:spacing w:after="0" w:line="276" w:lineRule="auto"/>
        <w:rPr>
          <w:rFonts w:asciiTheme="minorEastAsia" w:hAnsiTheme="minorEastAsia"/>
          <w:b/>
          <w:bCs/>
          <w:sz w:val="28"/>
          <w:szCs w:val="28"/>
        </w:rPr>
      </w:pP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1</w:t>
      </w: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[MAT] 작년 초에 수주 공시한 미국 OEM 관련 진행상황 업데이트 가능한지?</w:t>
      </w:r>
    </w:p>
    <w:p w14:paraId="548AB1B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  <w:highlight w:val="cyan"/>
        </w:rPr>
      </w:pPr>
    </w:p>
    <w:p w14:paraId="67D07AAA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  <w:highlight w:val="cyan"/>
        </w:rPr>
        <w:t>에코프로머티리얼즈 경영관리담당 이성준입니다.</w:t>
      </w:r>
      <w:r w:rsidRPr="00B94B0B">
        <w:rPr>
          <w:rFonts w:asciiTheme="minorEastAsia" w:hAnsiTheme="minorEastAsia"/>
          <w:b/>
          <w:bCs/>
          <w:sz w:val="22"/>
        </w:rPr>
        <w:t xml:space="preserve"> </w:t>
      </w:r>
    </w:p>
    <w:p w14:paraId="43FECD02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질문주신 미국 OEM관련 진행상황에 대해 답변 드리겠습니다.</w:t>
      </w:r>
    </w:p>
    <w:p w14:paraId="57DB197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027838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0B6DCA3F" w14:textId="2EF1FB0F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먼저 미국 OEM의 직납</w:t>
      </w:r>
      <w:r>
        <w:rPr>
          <w:rFonts w:asciiTheme="minorEastAsia" w:hAnsiTheme="minorEastAsia" w:hint="eastAsia"/>
          <w:b/>
          <w:bCs/>
          <w:sz w:val="22"/>
        </w:rPr>
        <w:t>과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관련해서는, 현재 타겟하고 있는 차종의 판매부진으로 </w:t>
      </w:r>
      <w:r>
        <w:rPr>
          <w:rFonts w:asciiTheme="minorEastAsia" w:hAnsiTheme="minorEastAsia" w:hint="eastAsia"/>
          <w:b/>
          <w:bCs/>
          <w:sz w:val="22"/>
        </w:rPr>
        <w:t>납품이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지연되고 있는 상황입니다. 다만, 내년도에는 출하</w:t>
      </w:r>
      <w:r>
        <w:rPr>
          <w:rFonts w:asciiTheme="minorEastAsia" w:hAnsiTheme="minorEastAsia" w:hint="eastAsia"/>
          <w:b/>
          <w:bCs/>
          <w:sz w:val="22"/>
        </w:rPr>
        <w:t xml:space="preserve">를 </w:t>
      </w:r>
      <w:r w:rsidRPr="00B94B0B">
        <w:rPr>
          <w:rFonts w:asciiTheme="minorEastAsia" w:hAnsiTheme="minorEastAsia" w:hint="eastAsia"/>
          <w:b/>
          <w:bCs/>
          <w:sz w:val="22"/>
        </w:rPr>
        <w:t>하는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것으로 목표로 하고 있으며, 소립전구체 기준으로는 내년도 출하 목표, 대립기준으로는 내후년을 목표로 고객사와 면밀한 소통을 하고 있습니다.</w:t>
      </w:r>
    </w:p>
    <w:p w14:paraId="349A30F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0DF493B4" w14:textId="70D13C01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(사이버트럭,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옵티머스,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세미트럭 등 테슬라 인하우스 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4680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프로젝트,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사이버캡 포함여부가 아직 불확실,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포함되면 내년부터 판매량이 많이 늘어날 전망,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1~2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백만대 이야기 되는중,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 xml:space="preserve">최소 </w:t>
      </w:r>
      <w:r w:rsidRPr="00B94B0B">
        <w:rPr>
          <w:rFonts w:asciiTheme="minorEastAsia" w:hAnsiTheme="minorEastAsia"/>
          <w:b/>
          <w:bCs/>
          <w:sz w:val="22"/>
          <w:highlight w:val="yellow"/>
        </w:rPr>
        <w:t>1~20</w:t>
      </w:r>
      <w:r w:rsidRPr="00B94B0B">
        <w:rPr>
          <w:rFonts w:asciiTheme="minorEastAsia" w:hAnsiTheme="minorEastAsia" w:hint="eastAsia"/>
          <w:b/>
          <w:bCs/>
          <w:sz w:val="22"/>
          <w:highlight w:val="yellow"/>
        </w:rPr>
        <w:t>만대)</w:t>
      </w:r>
    </w:p>
    <w:p w14:paraId="0AA34796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4FE0B2D" w14:textId="17687A61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 xml:space="preserve">기존 프로젝트와 별개로, 머티리얼즈는 직납 외 방법으로 아시아 셀업체를 통해서 해당 OEM향 전구체 납품을 준비중에 있습니다. 당사는 해당프로젝트에 대해 내년도 3분기에서 4분기를 납품목표로 고객사와 협의중에 있으며, </w:t>
      </w:r>
      <w:r>
        <w:rPr>
          <w:rFonts w:asciiTheme="minorEastAsia" w:hAnsiTheme="minorEastAsia" w:hint="eastAsia"/>
          <w:b/>
          <w:bCs/>
          <w:sz w:val="22"/>
        </w:rPr>
        <w:t>실현 될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경우 큰</w:t>
      </w:r>
      <w:r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폭의 실적개선에 도움을 줄 수 있을 것으로 전망하고 있습니다.</w:t>
      </w:r>
    </w:p>
    <w:p w14:paraId="37EAA306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3F7CF9B7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3884C7D5" w14:textId="2C67AA9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그 외</w:t>
      </w:r>
      <w:r>
        <w:rPr>
          <w:rFonts w:asciiTheme="minorEastAsia" w:hAnsiTheme="minorEastAsia" w:hint="eastAsia"/>
          <w:b/>
          <w:bCs/>
          <w:sz w:val="22"/>
        </w:rPr>
        <w:t>에</w:t>
      </w:r>
      <w:r w:rsidRPr="00B94B0B">
        <w:rPr>
          <w:rFonts w:asciiTheme="minorEastAsia" w:hAnsiTheme="minorEastAsia" w:hint="eastAsia"/>
          <w:b/>
          <w:bCs/>
          <w:sz w:val="22"/>
        </w:rPr>
        <w:t>도 최근 OBBB법안에 따른 해당 고객사의 탈중국 밸류체인 탈피 니즈가 강력한 상황이어서, 추가적인 프로젝트에 대해서도 논의를 지속하고 있습니다.</w:t>
      </w:r>
    </w:p>
    <w:p w14:paraId="423BB944" w14:textId="205453CF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추후 좋은 소식 들려드릴 수 있도록 하겠습니다.</w:t>
      </w:r>
      <w:r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이상입니다</w:t>
      </w:r>
      <w:r w:rsidRPr="00B94B0B">
        <w:rPr>
          <w:rFonts w:asciiTheme="minorEastAsia" w:hAnsiTheme="minorEastAsia"/>
          <w:b/>
          <w:bCs/>
          <w:sz w:val="22"/>
        </w:rPr>
        <w:t>.</w:t>
      </w:r>
    </w:p>
    <w:p w14:paraId="6DF973A3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29CB0D20" w14:textId="20082A31" w:rsid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08E31BCF" w14:textId="2C240D9C" w:rsid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E2AF77B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71853D9E" w14:textId="3A9A4B2E" w:rsidR="00B94B0B" w:rsidRPr="00A47C9C" w:rsidRDefault="00A47C9C" w:rsidP="00B94B0B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2</w:t>
      </w:r>
      <w:r w:rsidRPr="00A47C9C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="00B94B0B" w:rsidRP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MAT] GEN, 인니산 MHP는 PFE에 해당하지는 않는지?</w:t>
      </w:r>
    </w:p>
    <w:p w14:paraId="6BD6232C" w14:textId="6A9A2757" w:rsidR="00B94B0B" w:rsidRPr="003E288F" w:rsidRDefault="003E288F" w:rsidP="00B94B0B">
      <w:pPr>
        <w:spacing w:after="0" w:line="276" w:lineRule="auto"/>
        <w:rPr>
          <w:rFonts w:asciiTheme="minorEastAsia" w:hAnsiTheme="minorEastAsia"/>
          <w:b/>
          <w:bCs/>
          <w:color w:val="BFBFBF" w:themeColor="background1" w:themeShade="BF"/>
          <w:sz w:val="22"/>
        </w:rPr>
      </w:pPr>
      <w:r w:rsidRPr="003E288F">
        <w:rPr>
          <w:rFonts w:asciiTheme="minorEastAsia" w:hAnsiTheme="minorEastAsia" w:hint="eastAsia"/>
          <w:b/>
          <w:bCs/>
          <w:color w:val="BFBFBF" w:themeColor="background1" w:themeShade="BF"/>
          <w:sz w:val="22"/>
        </w:rPr>
        <w:t>(생략)</w:t>
      </w:r>
      <w:r w:rsidRPr="003E288F">
        <w:rPr>
          <w:rFonts w:asciiTheme="minorEastAsia" w:hAnsiTheme="minorEastAsia"/>
          <w:b/>
          <w:bCs/>
          <w:color w:val="BFBFBF" w:themeColor="background1" w:themeShade="BF"/>
          <w:sz w:val="22"/>
        </w:rPr>
        <w:t xml:space="preserve"> </w:t>
      </w:r>
      <w:r w:rsidR="00B94B0B" w:rsidRPr="003E288F">
        <w:rPr>
          <w:rFonts w:asciiTheme="minorEastAsia" w:hAnsiTheme="minorEastAsia" w:hint="eastAsia"/>
          <w:b/>
          <w:bCs/>
          <w:color w:val="BFBFBF" w:themeColor="background1" w:themeShade="BF"/>
          <w:sz w:val="22"/>
        </w:rPr>
        <w:t>에코프로머티리얼즈 경영관리담당 이성준입니다.</w:t>
      </w:r>
      <w:r w:rsidR="00B94B0B" w:rsidRPr="003E288F">
        <w:rPr>
          <w:rFonts w:asciiTheme="minorEastAsia" w:hAnsiTheme="minorEastAsia"/>
          <w:b/>
          <w:bCs/>
          <w:color w:val="BFBFBF" w:themeColor="background1" w:themeShade="BF"/>
          <w:sz w:val="22"/>
        </w:rPr>
        <w:t xml:space="preserve"> </w:t>
      </w:r>
    </w:p>
    <w:p w14:paraId="74F0BC66" w14:textId="4F1C4E95" w:rsidR="003E288F" w:rsidRDefault="003E288F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>
        <w:rPr>
          <w:rFonts w:asciiTheme="minorEastAsia" w:hAnsiTheme="minorEastAsia" w:hint="eastAsia"/>
          <w:b/>
          <w:bCs/>
          <w:sz w:val="22"/>
        </w:rPr>
        <w:t xml:space="preserve">그리고 이어서 </w:t>
      </w:r>
      <w:r>
        <w:rPr>
          <w:rFonts w:asciiTheme="minorEastAsia" w:hAnsiTheme="minorEastAsia"/>
          <w:b/>
          <w:bCs/>
          <w:sz w:val="22"/>
        </w:rPr>
        <w:t>GEN</w:t>
      </w:r>
      <w:r>
        <w:rPr>
          <w:rFonts w:asciiTheme="minorEastAsia" w:hAnsiTheme="minorEastAsia" w:hint="eastAsia"/>
          <w:b/>
          <w:bCs/>
          <w:sz w:val="22"/>
        </w:rPr>
        <w:t xml:space="preserve">의 </w:t>
      </w:r>
      <w:r>
        <w:rPr>
          <w:rFonts w:asciiTheme="minorEastAsia" w:hAnsiTheme="minorEastAsia"/>
          <w:b/>
          <w:bCs/>
          <w:sz w:val="22"/>
        </w:rPr>
        <w:t xml:space="preserve">PFE </w:t>
      </w:r>
      <w:r>
        <w:rPr>
          <w:rFonts w:asciiTheme="minorEastAsia" w:hAnsiTheme="minorEastAsia" w:hint="eastAsia"/>
          <w:b/>
          <w:bCs/>
          <w:sz w:val="22"/>
        </w:rPr>
        <w:t>적용 가능성 여부에 대해서 추가 답변드리겠습니다.</w:t>
      </w:r>
    </w:p>
    <w:p w14:paraId="0BFF9B59" w14:textId="67F76A6A" w:rsidR="000D5D92" w:rsidRDefault="000D5D92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383C6776" w14:textId="3F888F5D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당사는</w:t>
      </w:r>
      <w:r w:rsidRPr="00B94B0B"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지주사와 함께</w:t>
      </w:r>
      <w:r w:rsidRPr="00B94B0B">
        <w:rPr>
          <w:rFonts w:asciiTheme="minorEastAsia" w:hAnsiTheme="minorEastAsia"/>
          <w:b/>
          <w:bCs/>
          <w:sz w:val="22"/>
        </w:rPr>
        <w:t xml:space="preserve"> 인도네시아 그린에코니켈 제련소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지</w:t>
      </w:r>
      <w:r w:rsidRPr="00B94B0B">
        <w:rPr>
          <w:rFonts w:asciiTheme="minorEastAsia" w:hAnsiTheme="minorEastAsia"/>
          <w:b/>
          <w:bCs/>
          <w:sz w:val="22"/>
        </w:rPr>
        <w:t>분 38%</w:t>
      </w:r>
      <w:r w:rsidRPr="00B94B0B">
        <w:rPr>
          <w:rFonts w:asciiTheme="minorEastAsia" w:hAnsiTheme="minorEastAsia" w:hint="eastAsia"/>
          <w:b/>
          <w:bCs/>
          <w:sz w:val="22"/>
        </w:rPr>
        <w:t>를 확보하였으며</w:t>
      </w:r>
      <w:r w:rsidRPr="00B94B0B">
        <w:rPr>
          <w:rFonts w:asciiTheme="minorEastAsia" w:hAnsiTheme="minorEastAsia"/>
          <w:b/>
          <w:bCs/>
          <w:sz w:val="22"/>
        </w:rPr>
        <w:t xml:space="preserve">, 지주사와 함께 주요 경영권을 확보하였습니다. </w:t>
      </w:r>
    </w:p>
    <w:p w14:paraId="13D3705B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/>
          <w:b/>
          <w:bCs/>
          <w:sz w:val="22"/>
        </w:rPr>
        <w:t xml:space="preserve">나머지 지분의 경우, GEM을 포함한 복수의 중국계 회사가 약 52%, </w:t>
      </w:r>
      <w:r w:rsidRPr="00B94B0B">
        <w:rPr>
          <w:rFonts w:asciiTheme="minorEastAsia" w:hAnsiTheme="minorEastAsia" w:hint="eastAsia"/>
          <w:b/>
          <w:bCs/>
          <w:sz w:val="22"/>
        </w:rPr>
        <w:t>그 외 기타 지역의 법인이 1</w:t>
      </w:r>
      <w:r w:rsidRPr="00B94B0B">
        <w:rPr>
          <w:rFonts w:asciiTheme="minorEastAsia" w:hAnsiTheme="minorEastAsia"/>
          <w:b/>
          <w:bCs/>
          <w:sz w:val="22"/>
        </w:rPr>
        <w:t>0%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를 </w:t>
      </w:r>
      <w:r w:rsidRPr="00B94B0B">
        <w:rPr>
          <w:rFonts w:asciiTheme="minorEastAsia" w:hAnsiTheme="minorEastAsia"/>
          <w:b/>
          <w:bCs/>
          <w:sz w:val="22"/>
        </w:rPr>
        <w:t>보유하고 있습니다.</w:t>
      </w:r>
    </w:p>
    <w:p w14:paraId="165D7EFE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1BDDA46D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</w:p>
    <w:p w14:paraId="20F9AE62" w14:textId="2F50A38C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현재</w:t>
      </w:r>
      <w:r w:rsidRPr="00B94B0B">
        <w:rPr>
          <w:rFonts w:asciiTheme="minorEastAsia" w:hAnsiTheme="minorEastAsia"/>
          <w:b/>
          <w:bCs/>
          <w:sz w:val="22"/>
        </w:rPr>
        <w:t xml:space="preserve"> 미국의</w:t>
      </w:r>
      <w:r w:rsidRPr="00B94B0B">
        <w:rPr>
          <w:rFonts w:asciiTheme="minorEastAsia" w:hAnsiTheme="minorEastAsia" w:hint="eastAsia"/>
          <w:b/>
          <w:bCs/>
          <w:sz w:val="22"/>
        </w:rPr>
        <w:t xml:space="preserve"> </w:t>
      </w:r>
      <w:r w:rsidRPr="00B94B0B">
        <w:rPr>
          <w:rFonts w:asciiTheme="minorEastAsia" w:hAnsiTheme="minorEastAsia"/>
          <w:b/>
          <w:bCs/>
          <w:sz w:val="22"/>
        </w:rPr>
        <w:t>PFE 규정에 따르면, 단일 외국 법인 기준으로는 25%, 복수 외국 법인 기준으로는 40%를 초과하지 않아야 합니다. 본 규정을 준수하기 위</w:t>
      </w:r>
      <w:r w:rsidR="00166D37">
        <w:rPr>
          <w:rFonts w:asciiTheme="minorEastAsia" w:hAnsiTheme="minorEastAsia" w:hint="eastAsia"/>
          <w:b/>
          <w:bCs/>
          <w:sz w:val="22"/>
        </w:rPr>
        <w:t>하여</w:t>
      </w:r>
      <w:r w:rsidRPr="00B94B0B">
        <w:rPr>
          <w:rFonts w:asciiTheme="minorEastAsia" w:hAnsiTheme="minorEastAsia"/>
          <w:b/>
          <w:bCs/>
          <w:sz w:val="22"/>
        </w:rPr>
        <w:t xml:space="preserve"> 중국계 지분</w:t>
      </w:r>
      <w:r w:rsidR="00166D37">
        <w:rPr>
          <w:rFonts w:asciiTheme="minorEastAsia" w:hAnsiTheme="minorEastAsia" w:hint="eastAsia"/>
          <w:b/>
          <w:bCs/>
          <w:sz w:val="22"/>
        </w:rPr>
        <w:t>을 낮추는 계획을 추진하고 있으며</w:t>
      </w:r>
      <w:r w:rsidRPr="00B94B0B">
        <w:rPr>
          <w:rFonts w:asciiTheme="minorEastAsia" w:hAnsiTheme="minorEastAsia"/>
          <w:b/>
          <w:bCs/>
          <w:sz w:val="22"/>
        </w:rPr>
        <w:t xml:space="preserve">, 이를 통해 PFE 요건을 </w:t>
      </w:r>
      <w:r w:rsidRPr="00B94B0B">
        <w:rPr>
          <w:rFonts w:asciiTheme="minorEastAsia" w:hAnsiTheme="minorEastAsia" w:hint="eastAsia"/>
          <w:b/>
          <w:bCs/>
          <w:sz w:val="22"/>
        </w:rPr>
        <w:t>충족할 예정에 있습니다.</w:t>
      </w:r>
    </w:p>
    <w:p w14:paraId="1DFCB2FC" w14:textId="018A5A25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또한</w:t>
      </w:r>
      <w:r w:rsidRPr="00B94B0B">
        <w:rPr>
          <w:rFonts w:asciiTheme="minorEastAsia" w:hAnsiTheme="minorEastAsia"/>
          <w:b/>
          <w:bCs/>
          <w:sz w:val="22"/>
        </w:rPr>
        <w:t>, 향후 SFE 및 FIE 규정 변경과 같은 대외적인 환경 변화가 발생할 경우, 북미 시장 진출 및 사업의 안정성을 위해 유연하고 선제적으로 대응할 방침입니다.</w:t>
      </w:r>
      <w:r>
        <w:rPr>
          <w:rFonts w:asciiTheme="minorEastAsia" w:hAnsiTheme="minorEastAsia"/>
          <w:b/>
          <w:bCs/>
          <w:sz w:val="22"/>
        </w:rPr>
        <w:t xml:space="preserve"> </w:t>
      </w:r>
      <w:r w:rsidRPr="00B94B0B">
        <w:rPr>
          <w:rFonts w:asciiTheme="minorEastAsia" w:hAnsiTheme="minorEastAsia" w:hint="eastAsia"/>
          <w:b/>
          <w:bCs/>
          <w:sz w:val="22"/>
        </w:rPr>
        <w:t>이상입니다.</w:t>
      </w:r>
    </w:p>
    <w:p w14:paraId="026B32C9" w14:textId="77777777" w:rsidR="00B94B0B" w:rsidRPr="00B94B0B" w:rsidRDefault="00B94B0B" w:rsidP="00B94B0B">
      <w:pPr>
        <w:wordWrap/>
        <w:spacing w:after="0" w:line="276" w:lineRule="auto"/>
        <w:rPr>
          <w:rFonts w:asciiTheme="minorEastAsia" w:hAnsiTheme="minorEastAsia"/>
          <w:sz w:val="22"/>
          <w:shd w:val="clear" w:color="auto" w:fill="C00000"/>
        </w:rPr>
      </w:pPr>
      <w:r w:rsidRPr="00B94B0B">
        <w:rPr>
          <w:rFonts w:asciiTheme="minorEastAsia" w:hAnsiTheme="minorEastAsia" w:hint="eastAsia"/>
          <w:sz w:val="22"/>
          <w:shd w:val="clear" w:color="auto" w:fill="C00000"/>
        </w:rPr>
        <w:t>(영문 답변)</w:t>
      </w:r>
    </w:p>
    <w:p w14:paraId="6587F633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sz w:val="22"/>
        </w:rPr>
      </w:pPr>
    </w:p>
    <w:p w14:paraId="2BFCF0AD" w14:textId="77777777" w:rsidR="00B94B0B" w:rsidRPr="00B94B0B" w:rsidRDefault="00B94B0B" w:rsidP="00B94B0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B94B0B">
        <w:rPr>
          <w:rFonts w:asciiTheme="minorEastAsia" w:hAnsiTheme="minorEastAsia" w:hint="eastAsia"/>
          <w:b/>
          <w:bCs/>
          <w:sz w:val="22"/>
        </w:rPr>
        <w:t>※ GEN 지분율</w:t>
      </w:r>
    </w:p>
    <w:tbl>
      <w:tblPr>
        <w:tblW w:w="880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40"/>
        <w:gridCol w:w="6080"/>
        <w:gridCol w:w="1380"/>
      </w:tblGrid>
      <w:tr w:rsidR="00B94B0B" w:rsidRPr="00B94B0B" w14:paraId="49F634B0" w14:textId="77777777" w:rsidTr="00A778D6">
        <w:trPr>
          <w:trHeight w:val="34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A9E7C7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지역명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2D8959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회사명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FADCD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지분율(%)</w:t>
            </w:r>
          </w:p>
        </w:tc>
      </w:tr>
      <w:tr w:rsidR="00B94B0B" w:rsidRPr="00B94B0B" w14:paraId="3ED24E4C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019F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0938F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New Horizon International Holding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9C0B2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23.2</w:t>
            </w:r>
          </w:p>
        </w:tc>
      </w:tr>
      <w:tr w:rsidR="00B94B0B" w:rsidRPr="00B94B0B" w14:paraId="5E554363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2871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529CA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GEM Hong Kong International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0F935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5.8</w:t>
            </w:r>
          </w:p>
        </w:tc>
      </w:tr>
      <w:tr w:rsidR="00B94B0B" w:rsidRPr="00B94B0B" w14:paraId="635C4E8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724B4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7CAE9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Green Engineering Technology (Jingmen) Partnership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04FD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2.0</w:t>
            </w:r>
          </w:p>
        </w:tc>
      </w:tr>
      <w:tr w:rsidR="00B94B0B" w:rsidRPr="00B94B0B" w14:paraId="100BD2A0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D6B1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D16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H&amp;K International Investment Holdings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78FFE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13.0</w:t>
            </w:r>
          </w:p>
        </w:tc>
      </w:tr>
      <w:tr w:rsidR="00B94B0B" w:rsidRPr="00B94B0B" w14:paraId="4A24B6B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C0550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중국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A8F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Quality International Engineering Co., Limited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258C8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8.0</w:t>
            </w:r>
          </w:p>
        </w:tc>
      </w:tr>
      <w:tr w:rsidR="00B94B0B" w:rsidRPr="00B94B0B" w14:paraId="175B7FD7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25DF2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싱가포르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B1A75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Darrow International Pte.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2B29F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10.0</w:t>
            </w:r>
          </w:p>
        </w:tc>
      </w:tr>
      <w:tr w:rsidR="00B94B0B" w:rsidRPr="00B94B0B" w14:paraId="09C98E94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41B2C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32613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EcoPro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7E7D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10.0</w:t>
            </w:r>
          </w:p>
        </w:tc>
      </w:tr>
      <w:tr w:rsidR="00B94B0B" w:rsidRPr="00B94B0B" w14:paraId="65CED5B5" w14:textId="77777777" w:rsidTr="00A778D6">
        <w:trPr>
          <w:trHeight w:val="34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7F56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한국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4C93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ind w:firstLineChars="100" w:firstLine="220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EcoPro Materials Co., Ltd.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89EBE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28.0</w:t>
            </w:r>
          </w:p>
        </w:tc>
      </w:tr>
      <w:tr w:rsidR="00B94B0B" w:rsidRPr="00B94B0B" w14:paraId="038F1DFC" w14:textId="77777777" w:rsidTr="00A778D6">
        <w:trPr>
          <w:trHeight w:val="340"/>
        </w:trPr>
        <w:tc>
          <w:tcPr>
            <w:tcW w:w="7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AE9762B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합계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71B4C" w14:textId="77777777" w:rsidR="00B94B0B" w:rsidRPr="00B94B0B" w:rsidRDefault="00B94B0B" w:rsidP="00B94B0B">
            <w:pPr>
              <w:widowControl/>
              <w:wordWrap/>
              <w:autoSpaceDE/>
              <w:autoSpaceDN/>
              <w:spacing w:after="0" w:line="276" w:lineRule="auto"/>
              <w:jc w:val="righ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B94B0B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100.0</w:t>
            </w:r>
          </w:p>
        </w:tc>
      </w:tr>
    </w:tbl>
    <w:p w14:paraId="760F8652" w14:textId="77777777" w:rsidR="00B94B0B" w:rsidRPr="00D5645B" w:rsidRDefault="00B94B0B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AA12BBF" w14:textId="4C42EAD1" w:rsidR="005B126E" w:rsidRPr="00D5645B" w:rsidRDefault="005B126E" w:rsidP="005B126E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lastRenderedPageBreak/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3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염가매수차익이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MAT에선 영업외수익, 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에코프로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>에선 영업수익으로 분류되는 이유는?</w:t>
      </w:r>
    </w:p>
    <w:p w14:paraId="6C1632A1" w14:textId="75578BF3" w:rsidR="005B126E" w:rsidRPr="00D5645B" w:rsidRDefault="005B126E" w:rsidP="00C00B38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4AE4BCF3" w14:textId="77777777" w:rsidR="005B126E" w:rsidRPr="00D5645B" w:rsidRDefault="005B126E" w:rsidP="005B126E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에코프로 경영관리본부장 박재하입니다.</w:t>
      </w:r>
    </w:p>
    <w:p w14:paraId="0D1D669E" w14:textId="090E4F4C" w:rsidR="00BE2B7B" w:rsidRDefault="00A47C9C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질문주신 내용 중 먼저</w:t>
      </w:r>
      <w:r>
        <w:rPr>
          <w:rFonts w:asciiTheme="minorEastAsia" w:hAnsiTheme="minorEastAsia"/>
          <w:sz w:val="22"/>
        </w:rPr>
        <w:t xml:space="preserve"> </w:t>
      </w:r>
      <w:r w:rsidR="00BE2B7B">
        <w:rPr>
          <w:rFonts w:asciiTheme="minorEastAsia" w:hAnsiTheme="minorEastAsia" w:hint="eastAsia"/>
          <w:sz w:val="22"/>
        </w:rPr>
        <w:t xml:space="preserve">염가매수차익의 </w:t>
      </w:r>
      <w:r w:rsidR="00B94B0B">
        <w:rPr>
          <w:rFonts w:asciiTheme="minorEastAsia" w:hAnsiTheme="minorEastAsia" w:hint="eastAsia"/>
          <w:sz w:val="22"/>
        </w:rPr>
        <w:t>이익</w:t>
      </w:r>
      <w:r w:rsidR="00BE2B7B">
        <w:rPr>
          <w:rFonts w:asciiTheme="minorEastAsia" w:hAnsiTheme="minorEastAsia" w:hint="eastAsia"/>
          <w:sz w:val="22"/>
        </w:rPr>
        <w:t xml:space="preserve"> 분류에 대해서 말</w:t>
      </w:r>
      <w:r w:rsidR="00BE2B7B" w:rsidRPr="00BE2B7B">
        <w:rPr>
          <w:rFonts w:asciiTheme="minorEastAsia" w:hAnsiTheme="minorEastAsia" w:hint="eastAsia"/>
          <w:sz w:val="22"/>
        </w:rPr>
        <w:t>씀드리겠습니다.</w:t>
      </w:r>
    </w:p>
    <w:p w14:paraId="0504CC69" w14:textId="51C63919" w:rsidR="000D5D92" w:rsidRDefault="000D5D92" w:rsidP="000D5D92">
      <w:pPr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3C894D79" w14:textId="77777777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</w:p>
    <w:p w14:paraId="3AA0EE5A" w14:textId="4A3C79E7" w:rsidR="005B126E" w:rsidRPr="00D5645B" w:rsidRDefault="005B126E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D5645B">
        <w:rPr>
          <w:rFonts w:asciiTheme="minorEastAsia" w:hAnsiTheme="minorEastAsia" w:hint="eastAsia"/>
          <w:sz w:val="22"/>
        </w:rPr>
        <w:t xml:space="preserve">에코프로는 </w:t>
      </w:r>
      <w:r w:rsidR="0058082F" w:rsidRPr="00D5645B">
        <w:rPr>
          <w:rFonts w:asciiTheme="minorEastAsia" w:hAnsiTheme="minorEastAsia" w:hint="eastAsia"/>
          <w:sz w:val="22"/>
        </w:rPr>
        <w:t>잘 알려진 바와 같이,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Pr="00D5645B">
        <w:rPr>
          <w:rFonts w:asciiTheme="minorEastAsia" w:hAnsiTheme="minorEastAsia" w:hint="eastAsia"/>
          <w:sz w:val="22"/>
        </w:rPr>
        <w:t>지주</w:t>
      </w:r>
      <w:r w:rsidR="0058082F" w:rsidRPr="00D5645B">
        <w:rPr>
          <w:rFonts w:asciiTheme="minorEastAsia" w:hAnsiTheme="minorEastAsia" w:hint="eastAsia"/>
          <w:sz w:val="22"/>
        </w:rPr>
        <w:t>회</w:t>
      </w:r>
      <w:r w:rsidRPr="00D5645B">
        <w:rPr>
          <w:rFonts w:asciiTheme="minorEastAsia" w:hAnsiTheme="minorEastAsia" w:hint="eastAsia"/>
          <w:sz w:val="22"/>
        </w:rPr>
        <w:t xml:space="preserve">사로서 </w:t>
      </w:r>
      <w:r w:rsidR="0058082F" w:rsidRPr="00D5645B">
        <w:rPr>
          <w:rFonts w:asciiTheme="minorEastAsia" w:hAnsiTheme="minorEastAsia" w:hint="eastAsia"/>
          <w:sz w:val="22"/>
        </w:rPr>
        <w:t>투자 관련 사업을 주요 목적으로 하고 있습니다.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그 중에는 지분의 투자와 관리,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지분법이익과 배당수익 확보,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그리고 이와 연계된 투자 수익 창출 등의 사업영역이 포함됩니다.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염가매수차익 역시 이러한 투자 활동의 일환으로 에코프로의 영업에 포함됩니다.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한편,</w:t>
      </w:r>
      <w:r w:rsidR="0058082F" w:rsidRPr="00D5645B">
        <w:rPr>
          <w:rFonts w:asciiTheme="minorEastAsia" w:hAnsiTheme="minorEastAsia"/>
          <w:sz w:val="22"/>
        </w:rPr>
        <w:t xml:space="preserve"> MAT</w:t>
      </w:r>
      <w:r w:rsidR="0058082F" w:rsidRPr="00D5645B">
        <w:rPr>
          <w:rFonts w:asciiTheme="minorEastAsia" w:hAnsiTheme="minorEastAsia" w:hint="eastAsia"/>
          <w:sz w:val="22"/>
        </w:rPr>
        <w:t>는 현재는 전구체 사업을 주로 영위하는 회사이기 때문에,</w:t>
      </w:r>
      <w:r w:rsidR="0058082F" w:rsidRPr="00D5645B">
        <w:rPr>
          <w:rFonts w:asciiTheme="minorEastAsia" w:hAnsiTheme="minorEastAsia"/>
          <w:sz w:val="22"/>
        </w:rPr>
        <w:t xml:space="preserve"> </w:t>
      </w:r>
      <w:r w:rsidR="0058082F" w:rsidRPr="00D5645B">
        <w:rPr>
          <w:rFonts w:asciiTheme="minorEastAsia" w:hAnsiTheme="minorEastAsia" w:hint="eastAsia"/>
          <w:sz w:val="22"/>
        </w:rPr>
        <w:t>지분 투자와 관련된 수익은 영업외수익으로 분류하고 있습니다.</w:t>
      </w:r>
    </w:p>
    <w:p w14:paraId="00F1C9E5" w14:textId="77777777" w:rsidR="00D5645B" w:rsidRPr="00D5645B" w:rsidRDefault="00D5645B" w:rsidP="00D5645B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71E99C7" w14:textId="77777777" w:rsidR="00BA2074" w:rsidRPr="00D5645B" w:rsidRDefault="00BA2074" w:rsidP="001E698E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1E96180C" w14:textId="3E373C3A" w:rsidR="0058082F" w:rsidRPr="00D5645B" w:rsidRDefault="0058082F" w:rsidP="0058082F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4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염가매수차익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 차후에도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추가 발생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할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가능성</w:t>
      </w:r>
      <w:r w:rsidRPr="00D5645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</w:t>
      </w:r>
      <w:r w:rsidRPr="00D5645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있는지?</w:t>
      </w:r>
    </w:p>
    <w:p w14:paraId="589271D1" w14:textId="0EA7A80C" w:rsidR="00D5645B" w:rsidRPr="00A47C9C" w:rsidRDefault="00A47C9C" w:rsidP="00D5645B">
      <w:pPr>
        <w:spacing w:after="0" w:line="276" w:lineRule="auto"/>
        <w:rPr>
          <w:rFonts w:asciiTheme="minorEastAsia" w:hAnsiTheme="minorEastAsia"/>
          <w:b/>
          <w:bCs/>
          <w:color w:val="A6A6A6" w:themeColor="background1" w:themeShade="A6"/>
          <w:sz w:val="22"/>
        </w:rPr>
      </w:pPr>
      <w:r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(생략)</w:t>
      </w:r>
      <w:r w:rsidRPr="00A47C9C">
        <w:rPr>
          <w:rFonts w:asciiTheme="minorEastAsia" w:hAnsiTheme="minorEastAsia"/>
          <w:b/>
          <w:bCs/>
          <w:color w:val="A6A6A6" w:themeColor="background1" w:themeShade="A6"/>
          <w:sz w:val="22"/>
        </w:rPr>
        <w:t xml:space="preserve"> </w:t>
      </w:r>
      <w:r w:rsidR="00D5645B" w:rsidRPr="00A47C9C">
        <w:rPr>
          <w:rFonts w:asciiTheme="minorEastAsia" w:hAnsiTheme="minorEastAsia" w:hint="eastAsia"/>
          <w:b/>
          <w:bCs/>
          <w:color w:val="A6A6A6" w:themeColor="background1" w:themeShade="A6"/>
          <w:sz w:val="22"/>
        </w:rPr>
        <w:t>에코프로 경영관리본부장 박재하입니다.</w:t>
      </w:r>
    </w:p>
    <w:p w14:paraId="49AC28AE" w14:textId="3047D043" w:rsidR="00BE2B7B" w:rsidRDefault="00A47C9C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그리고 이어서, </w:t>
      </w:r>
      <w:r w:rsidR="00BE2B7B">
        <w:rPr>
          <w:rFonts w:asciiTheme="minorEastAsia" w:hAnsiTheme="minorEastAsia" w:hint="eastAsia"/>
          <w:sz w:val="22"/>
        </w:rPr>
        <w:t>염가매수차익의 추가 발생 가능성에 대해</w:t>
      </w:r>
      <w:r>
        <w:rPr>
          <w:rFonts w:asciiTheme="minorEastAsia" w:hAnsiTheme="minorEastAsia" w:hint="eastAsia"/>
          <w:sz w:val="22"/>
        </w:rPr>
        <w:t>서</w:t>
      </w:r>
      <w:r w:rsidR="000D5D92">
        <w:rPr>
          <w:rFonts w:asciiTheme="minorEastAsia" w:hAnsiTheme="minorEastAsia" w:hint="eastAsia"/>
          <w:sz w:val="22"/>
        </w:rPr>
        <w:t>도</w:t>
      </w:r>
      <w:r w:rsidR="00BE2B7B" w:rsidRPr="00BE2B7B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답변</w:t>
      </w:r>
      <w:r w:rsidR="00BE2B7B" w:rsidRPr="00BE2B7B">
        <w:rPr>
          <w:rFonts w:asciiTheme="minorEastAsia" w:hAnsiTheme="minorEastAsia" w:hint="eastAsia"/>
          <w:sz w:val="22"/>
        </w:rPr>
        <w:t>드리겠습니다.</w:t>
      </w:r>
    </w:p>
    <w:p w14:paraId="65977BD3" w14:textId="7F764010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27412BCA" w14:textId="53C50DB8" w:rsidR="00367FD2" w:rsidRDefault="00D5645B" w:rsidP="00A4383E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회계 기준에</w:t>
      </w:r>
      <w:r w:rsidR="00367FD2">
        <w:rPr>
          <w:rFonts w:asciiTheme="minorEastAsia" w:hAnsiTheme="minorEastAsia" w:hint="eastAsia"/>
          <w:sz w:val="22"/>
        </w:rPr>
        <w:t xml:space="preserve"> 따르면,</w:t>
      </w:r>
      <w:r w:rsid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인수</w:t>
      </w:r>
      <w:r w:rsidR="00367FD2">
        <w:rPr>
          <w:rFonts w:asciiTheme="minorEastAsia" w:hAnsiTheme="minorEastAsia" w:hint="eastAsia"/>
          <w:sz w:val="22"/>
        </w:rPr>
        <w:t>한</w:t>
      </w:r>
      <w:r>
        <w:rPr>
          <w:rFonts w:asciiTheme="minorEastAsia" w:hAnsiTheme="minorEastAsia" w:hint="eastAsia"/>
          <w:sz w:val="22"/>
        </w:rPr>
        <w:t xml:space="preserve"> 지분의 순자산 공정가치가 인수대가보다 </w:t>
      </w:r>
      <w:r w:rsidR="00367FD2">
        <w:rPr>
          <w:rFonts w:asciiTheme="minorEastAsia" w:hAnsiTheme="minorEastAsia" w:hint="eastAsia"/>
          <w:sz w:val="22"/>
        </w:rPr>
        <w:t>높게</w:t>
      </w:r>
      <w:r>
        <w:rPr>
          <w:rFonts w:asciiTheme="minorEastAsia" w:hAnsiTheme="minorEastAsia" w:hint="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>평가</w:t>
      </w:r>
      <w:r>
        <w:rPr>
          <w:rFonts w:asciiTheme="minorEastAsia" w:hAnsiTheme="minorEastAsia" w:hint="eastAsia"/>
          <w:sz w:val="22"/>
        </w:rPr>
        <w:t xml:space="preserve">되는 경우 </w:t>
      </w:r>
      <w:r w:rsidR="00367FD2">
        <w:rPr>
          <w:rFonts w:asciiTheme="minorEastAsia" w:hAnsiTheme="minorEastAsia" w:hint="eastAsia"/>
          <w:sz w:val="22"/>
        </w:rPr>
        <w:t xml:space="preserve">그 차액은 </w:t>
      </w:r>
      <w:r>
        <w:rPr>
          <w:rFonts w:asciiTheme="minorEastAsia" w:hAnsiTheme="minorEastAsia" w:hint="eastAsia"/>
          <w:sz w:val="22"/>
        </w:rPr>
        <w:t>당기수익으로 처리하도록 하고 있</w:t>
      </w:r>
      <w:r w:rsidR="00367FD2">
        <w:rPr>
          <w:rFonts w:asciiTheme="minorEastAsia" w:hAnsiTheme="minorEastAsia" w:hint="eastAsia"/>
          <w:sz w:val="22"/>
        </w:rPr>
        <w:t>으며</w:t>
      </w:r>
      <w:r>
        <w:rPr>
          <w:rFonts w:asciiTheme="minorEastAsia" w:hAnsiTheme="minorEastAsia" w:hint="eastAsia"/>
          <w:sz w:val="22"/>
        </w:rPr>
        <w:t>,</w:t>
      </w:r>
      <w:r w:rsidR="00367FD2">
        <w:rPr>
          <w:rFonts w:asciiTheme="minorEastAsia" w:hAnsiTheme="minor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>이를 염가매수차익</w:t>
      </w:r>
      <w:r w:rsidR="003673B6">
        <w:rPr>
          <w:rFonts w:asciiTheme="minorEastAsia" w:hAnsiTheme="minorEastAsia" w:hint="eastAsia"/>
          <w:sz w:val="22"/>
        </w:rPr>
        <w:t>으로 인식</w:t>
      </w:r>
      <w:r w:rsidR="00367FD2">
        <w:rPr>
          <w:rFonts w:asciiTheme="minorEastAsia" w:hAnsiTheme="minorEastAsia" w:hint="eastAsia"/>
          <w:sz w:val="22"/>
        </w:rPr>
        <w:t>합</w:t>
      </w:r>
      <w:r>
        <w:rPr>
          <w:rFonts w:asciiTheme="minorEastAsia" w:hAnsiTheme="minorEastAsia" w:hint="eastAsia"/>
          <w:sz w:val="22"/>
        </w:rPr>
        <w:t>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앞서 말씀드</w:t>
      </w:r>
      <w:r w:rsidR="00367FD2">
        <w:rPr>
          <w:rFonts w:asciiTheme="minorEastAsia" w:hAnsiTheme="minorEastAsia" w:hint="eastAsia"/>
          <w:sz w:val="22"/>
        </w:rPr>
        <w:t>린 바와 같이,</w:t>
      </w:r>
      <w:r>
        <w:rPr>
          <w:rFonts w:asciiTheme="minorEastAsia" w:hAnsiTheme="minorEastAsia"/>
          <w:sz w:val="22"/>
        </w:rPr>
        <w:t xml:space="preserve"> </w:t>
      </w:r>
      <w:r w:rsidR="00367FD2">
        <w:rPr>
          <w:rFonts w:asciiTheme="minorEastAsia" w:hAnsiTheme="minorEastAsia" w:hint="eastAsia"/>
          <w:sz w:val="22"/>
        </w:rPr>
        <w:t xml:space="preserve">당사 </w:t>
      </w:r>
      <w:r>
        <w:rPr>
          <w:rFonts w:asciiTheme="minorEastAsia" w:hAnsiTheme="minorEastAsia" w:hint="eastAsia"/>
          <w:sz w:val="22"/>
        </w:rPr>
        <w:t xml:space="preserve">인니 프로젝트의 제련소들은 </w:t>
      </w:r>
      <w:r w:rsidRPr="00D5645B">
        <w:rPr>
          <w:rFonts w:asciiTheme="minorEastAsia" w:hAnsiTheme="minorEastAsia" w:hint="eastAsia"/>
          <w:sz w:val="22"/>
        </w:rPr>
        <w:t>값싼</w:t>
      </w:r>
      <w:r w:rsidRPr="00D5645B">
        <w:rPr>
          <w:rFonts w:asciiTheme="minorEastAsia" w:hAnsiTheme="minorEastAsia"/>
          <w:sz w:val="22"/>
        </w:rPr>
        <w:t xml:space="preserve"> 니켈 원광과 우수한 제련기술</w:t>
      </w:r>
      <w:r w:rsidR="00367FD2">
        <w:rPr>
          <w:rFonts w:asciiTheme="minorEastAsia" w:hAnsiTheme="minorEastAsia" w:hint="eastAsia"/>
          <w:sz w:val="22"/>
        </w:rPr>
        <w:t>을 기반으로</w:t>
      </w:r>
      <w:r w:rsidRPr="00D5645B">
        <w:rPr>
          <w:rFonts w:asciiTheme="minorEastAsia" w:hAnsiTheme="minorEastAsia"/>
          <w:sz w:val="22"/>
        </w:rPr>
        <w:t xml:space="preserve"> 높은 이익률</w:t>
      </w:r>
      <w:r w:rsidR="00367FD2">
        <w:rPr>
          <w:rFonts w:asciiTheme="minorEastAsia" w:hAnsiTheme="minorEastAsia" w:hint="eastAsia"/>
          <w:sz w:val="22"/>
        </w:rPr>
        <w:t>이 기대되는</w:t>
      </w:r>
      <w:r w:rsidRPr="00D5645B">
        <w:rPr>
          <w:rFonts w:asciiTheme="minorEastAsia" w:hAnsiTheme="minorEastAsia"/>
          <w:sz w:val="22"/>
        </w:rPr>
        <w:t xml:space="preserve"> 법인</w:t>
      </w:r>
      <w:r w:rsidR="00367FD2">
        <w:rPr>
          <w:rFonts w:asciiTheme="minorEastAsia" w:hAnsiTheme="minorEastAsia" w:hint="eastAsia"/>
          <w:sz w:val="22"/>
        </w:rPr>
        <w:t>이고,</w:t>
      </w:r>
      <w:r w:rsidR="00367FD2">
        <w:rPr>
          <w:rFonts w:asciiTheme="minorEastAsia" w:hAnsiTheme="minorEastAsia"/>
          <w:sz w:val="22"/>
        </w:rPr>
        <w:t xml:space="preserve"> </w:t>
      </w:r>
      <w:r w:rsidR="00926CCA">
        <w:rPr>
          <w:rFonts w:asciiTheme="minorEastAsia" w:hAnsiTheme="minorEastAsia" w:hint="eastAsia"/>
          <w:sz w:val="22"/>
        </w:rPr>
        <w:t xml:space="preserve">중국 </w:t>
      </w:r>
      <w:r w:rsidR="00367FD2">
        <w:rPr>
          <w:rFonts w:asciiTheme="minorEastAsia" w:hAnsiTheme="minorEastAsia"/>
          <w:sz w:val="22"/>
        </w:rPr>
        <w:t>GEM</w:t>
      </w:r>
      <w:r w:rsidR="00367FD2">
        <w:rPr>
          <w:rFonts w:asciiTheme="minorEastAsia" w:hAnsiTheme="minorEastAsia" w:hint="eastAsia"/>
          <w:sz w:val="22"/>
        </w:rPr>
        <w:t>과의 장기적인 파트너쉽과 미래 전략을 바탕으로 투자가 진행되고 있습니다.</w:t>
      </w:r>
    </w:p>
    <w:p w14:paraId="5B6CA1EB" w14:textId="77777777" w:rsidR="00367FD2" w:rsidRPr="00D5645B" w:rsidRDefault="00367FD2" w:rsidP="00367FD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532206D3" w14:textId="77777777" w:rsidR="00367FD2" w:rsidRDefault="00367FD2" w:rsidP="00367FD2">
      <w:pPr>
        <w:spacing w:after="0" w:line="276" w:lineRule="auto"/>
        <w:rPr>
          <w:rFonts w:asciiTheme="minorEastAsia" w:hAnsiTheme="minorEastAsia"/>
          <w:sz w:val="22"/>
        </w:rPr>
      </w:pPr>
    </w:p>
    <w:p w14:paraId="6A42C540" w14:textId="2A27F5FC" w:rsidR="0058082F" w:rsidRPr="00D5645B" w:rsidRDefault="00367FD2" w:rsidP="00367FD2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  <w:r>
        <w:rPr>
          <w:rFonts w:asciiTheme="minorEastAsia" w:hAnsiTheme="minorEastAsia"/>
          <w:sz w:val="22"/>
        </w:rPr>
        <w:t xml:space="preserve"> 2</w:t>
      </w:r>
      <w:r>
        <w:rPr>
          <w:rFonts w:asciiTheme="minorEastAsia" w:hAnsiTheme="minorEastAsia" w:hint="eastAsia"/>
          <w:sz w:val="22"/>
        </w:rPr>
        <w:t>단계</w:t>
      </w:r>
      <w:r w:rsidR="00D5645B" w:rsidRPr="00D5645B">
        <w:rPr>
          <w:rFonts w:asciiTheme="minorEastAsia" w:hAnsiTheme="minorEastAsia"/>
          <w:sz w:val="22"/>
        </w:rPr>
        <w:t xml:space="preserve"> </w:t>
      </w:r>
      <w:r w:rsidRPr="00367FD2">
        <w:rPr>
          <w:rFonts w:asciiTheme="minorEastAsia" w:hAnsiTheme="minorEastAsia"/>
          <w:sz w:val="22"/>
        </w:rPr>
        <w:t>IGIP</w:t>
      </w:r>
      <w:r>
        <w:rPr>
          <w:rFonts w:asciiTheme="minorEastAsia" w:hAnsiTheme="minorEastAsia" w:hint="eastAsia"/>
          <w:sz w:val="22"/>
        </w:rPr>
        <w:t>도</w:t>
      </w:r>
      <w:r w:rsidRPr="00367FD2">
        <w:rPr>
          <w:rFonts w:asciiTheme="minorEastAsia" w:hAnsiTheme="minorEastAsia"/>
          <w:sz w:val="22"/>
        </w:rPr>
        <w:t xml:space="preserve"> 투자</w:t>
      </w:r>
      <w:r w:rsidR="00926CCA">
        <w:rPr>
          <w:rFonts w:asciiTheme="minorEastAsia" w:hAnsiTheme="minorEastAsia" w:hint="eastAsia"/>
          <w:sz w:val="22"/>
        </w:rPr>
        <w:t>가</w:t>
      </w:r>
      <w:r w:rsidRPr="00367FD2">
        <w:rPr>
          <w:rFonts w:asciiTheme="minorEastAsia" w:hAnsiTheme="minorEastAsia"/>
          <w:sz w:val="22"/>
        </w:rPr>
        <w:t xml:space="preserve"> 순차적으로 진행</w:t>
      </w:r>
      <w:r>
        <w:rPr>
          <w:rFonts w:asciiTheme="minorEastAsia" w:hAnsiTheme="minorEastAsia" w:hint="eastAsia"/>
          <w:sz w:val="22"/>
        </w:rPr>
        <w:t>되는 과정에서,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만약 </w:t>
      </w:r>
      <w:r w:rsidRPr="00367FD2">
        <w:rPr>
          <w:rFonts w:asciiTheme="minorEastAsia" w:hAnsiTheme="minorEastAsia"/>
          <w:sz w:val="22"/>
        </w:rPr>
        <w:t>회계 기준에 따</w:t>
      </w:r>
      <w:r>
        <w:rPr>
          <w:rFonts w:asciiTheme="minorEastAsia" w:hAnsiTheme="minorEastAsia" w:hint="eastAsia"/>
          <w:sz w:val="22"/>
        </w:rPr>
        <w:t>라 이러한</w:t>
      </w:r>
      <w:r w:rsidRPr="00367FD2">
        <w:rPr>
          <w:rFonts w:asciiTheme="minorEastAsia" w:hAnsiTheme="minorEastAsia"/>
          <w:sz w:val="22"/>
        </w:rPr>
        <w:t xml:space="preserve"> 가치가 </w:t>
      </w:r>
      <w:r w:rsidR="00BA2074">
        <w:rPr>
          <w:rFonts w:asciiTheme="minorEastAsia" w:hAnsiTheme="minorEastAsia" w:hint="eastAsia"/>
          <w:sz w:val="22"/>
        </w:rPr>
        <w:t>추가로</w:t>
      </w:r>
      <w:r w:rsidRPr="00367FD2">
        <w:rPr>
          <w:rFonts w:asciiTheme="minorEastAsia" w:hAnsiTheme="minorEastAsia"/>
          <w:sz w:val="22"/>
        </w:rPr>
        <w:t xml:space="preserve"> 식별된다면, </w:t>
      </w:r>
      <w:r>
        <w:rPr>
          <w:rFonts w:asciiTheme="minorEastAsia" w:hAnsiTheme="minorEastAsia" w:hint="eastAsia"/>
          <w:sz w:val="22"/>
        </w:rPr>
        <w:t xml:space="preserve">해당 </w:t>
      </w:r>
      <w:r w:rsidRPr="00367FD2">
        <w:rPr>
          <w:rFonts w:asciiTheme="minorEastAsia" w:hAnsiTheme="minorEastAsia"/>
          <w:sz w:val="22"/>
        </w:rPr>
        <w:t>이익</w:t>
      </w:r>
      <w:r w:rsidR="00BA2074">
        <w:rPr>
          <w:rFonts w:asciiTheme="minorEastAsia" w:hAnsiTheme="minorEastAsia" w:hint="eastAsia"/>
          <w:sz w:val="22"/>
        </w:rPr>
        <w:t>이</w:t>
      </w:r>
      <w:r>
        <w:rPr>
          <w:rFonts w:asciiTheme="minorEastAsia" w:hAnsiTheme="minorEastAsia" w:hint="eastAsia"/>
          <w:sz w:val="22"/>
        </w:rPr>
        <w:t xml:space="preserve"> </w:t>
      </w:r>
      <w:r w:rsidRPr="00367FD2">
        <w:rPr>
          <w:rFonts w:asciiTheme="minorEastAsia" w:hAnsiTheme="minorEastAsia"/>
          <w:sz w:val="22"/>
        </w:rPr>
        <w:t>인식될 수</w:t>
      </w:r>
      <w:r w:rsidR="00926CCA">
        <w:rPr>
          <w:rFonts w:asciiTheme="minorEastAsia" w:hAnsiTheme="minorEastAsia" w:hint="eastAsia"/>
          <w:sz w:val="22"/>
        </w:rPr>
        <w:t>도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있습</w:t>
      </w:r>
      <w:r w:rsidRPr="00367FD2">
        <w:rPr>
          <w:rFonts w:asciiTheme="minorEastAsia" w:hAnsiTheme="minorEastAsia"/>
          <w:sz w:val="22"/>
        </w:rPr>
        <w:t>니다. 이</w:t>
      </w:r>
      <w:r>
        <w:rPr>
          <w:rFonts w:asciiTheme="minorEastAsia" w:hAnsiTheme="minorEastAsia" w:hint="eastAsia"/>
          <w:sz w:val="22"/>
        </w:rPr>
        <w:t>러한 경우,</w:t>
      </w:r>
      <w:r w:rsidRPr="00367FD2"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당사의 </w:t>
      </w:r>
      <w:r w:rsidRPr="00367FD2">
        <w:rPr>
          <w:rFonts w:asciiTheme="minorEastAsia" w:hAnsiTheme="minorEastAsia"/>
          <w:sz w:val="22"/>
        </w:rPr>
        <w:t>인</w:t>
      </w:r>
      <w:r w:rsidR="00926CCA">
        <w:rPr>
          <w:rFonts w:asciiTheme="minorEastAsia" w:hAnsiTheme="minorEastAsia" w:hint="eastAsia"/>
          <w:sz w:val="22"/>
        </w:rPr>
        <w:t>도네시아</w:t>
      </w:r>
      <w:r w:rsidRPr="00367FD2">
        <w:rPr>
          <w:rFonts w:asciiTheme="minorEastAsia" w:hAnsiTheme="minorEastAsia"/>
          <w:sz w:val="22"/>
        </w:rPr>
        <w:t xml:space="preserve"> 투자가 얼마나 우수한 투자였는지</w:t>
      </w:r>
      <w:r>
        <w:rPr>
          <w:rFonts w:asciiTheme="minorEastAsia" w:hAnsiTheme="minorEastAsia" w:hint="eastAsia"/>
          <w:sz w:val="22"/>
        </w:rPr>
        <w:t>를</w:t>
      </w:r>
      <w:r w:rsidRPr="00367FD2">
        <w:rPr>
          <w:rFonts w:asciiTheme="minorEastAsia" w:hAnsiTheme="minorEastAsia"/>
          <w:sz w:val="22"/>
        </w:rPr>
        <w:t xml:space="preserve"> 외부에서도 </w:t>
      </w:r>
      <w:r>
        <w:rPr>
          <w:rFonts w:asciiTheme="minorEastAsia" w:hAnsiTheme="minorEastAsia" w:hint="eastAsia"/>
          <w:sz w:val="22"/>
        </w:rPr>
        <w:t xml:space="preserve">객관적으로 </w:t>
      </w:r>
      <w:r w:rsidR="00BA2074">
        <w:rPr>
          <w:rFonts w:asciiTheme="minorEastAsia" w:hAnsiTheme="minorEastAsia" w:hint="eastAsia"/>
          <w:sz w:val="22"/>
        </w:rPr>
        <w:t xml:space="preserve">다시 한 번 </w:t>
      </w:r>
      <w:r w:rsidRPr="00367FD2">
        <w:rPr>
          <w:rFonts w:asciiTheme="minorEastAsia" w:hAnsiTheme="minorEastAsia"/>
          <w:sz w:val="22"/>
        </w:rPr>
        <w:t>확인할 수 있는 계기가 될 것</w:t>
      </w:r>
      <w:r>
        <w:rPr>
          <w:rFonts w:asciiTheme="minorEastAsia" w:hAnsiTheme="minorEastAsia" w:hint="eastAsia"/>
          <w:sz w:val="22"/>
        </w:rPr>
        <w:t>으로 생각됩니다.</w:t>
      </w:r>
      <w:r w:rsidR="00A47C9C">
        <w:rPr>
          <w:rFonts w:asciiTheme="minorEastAsia" w:hAnsiTheme="minorEastAsia"/>
          <w:sz w:val="22"/>
        </w:rPr>
        <w:t xml:space="preserve"> </w:t>
      </w:r>
      <w:r w:rsidR="00A47C9C">
        <w:rPr>
          <w:rFonts w:asciiTheme="minorEastAsia" w:hAnsiTheme="minorEastAsia" w:hint="eastAsia"/>
          <w:sz w:val="22"/>
        </w:rPr>
        <w:t>이상입니다.</w:t>
      </w:r>
    </w:p>
    <w:p w14:paraId="0EF6C11C" w14:textId="77777777" w:rsidR="00367FD2" w:rsidRPr="00D5645B" w:rsidRDefault="00367FD2" w:rsidP="00367FD2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25670205" w14:textId="680E50EA" w:rsidR="00367FD2" w:rsidRPr="00367FD2" w:rsidRDefault="00367FD2" w:rsidP="00367FD2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lastRenderedPageBreak/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5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PRS 자금</w:t>
      </w:r>
      <w:r w:rsidR="006D0606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의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사용 계획은 어떻게 되는지?</w:t>
      </w:r>
    </w:p>
    <w:p w14:paraId="6CF8E161" w14:textId="59D3EF04" w:rsidR="00920A22" w:rsidRPr="00367FD2" w:rsidRDefault="00920A22" w:rsidP="001E698E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A87DF48" w14:textId="10CB98E9" w:rsidR="006D0606" w:rsidRPr="00D5645B" w:rsidRDefault="006D0606" w:rsidP="006D0606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 xml:space="preserve">에코프로 </w:t>
      </w:r>
      <w:r w:rsidR="00166D37">
        <w:rPr>
          <w:rFonts w:asciiTheme="minorEastAsia" w:hAnsiTheme="minorEastAsia" w:hint="eastAsia"/>
          <w:b/>
          <w:bCs/>
          <w:sz w:val="22"/>
          <w:highlight w:val="cyan"/>
        </w:rPr>
        <w:t>재경실</w:t>
      </w: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 xml:space="preserve">장 </w:t>
      </w:r>
      <w:r w:rsidR="00166D37">
        <w:rPr>
          <w:rFonts w:asciiTheme="minorEastAsia" w:hAnsiTheme="minorEastAsia" w:hint="eastAsia"/>
          <w:b/>
          <w:bCs/>
          <w:sz w:val="22"/>
          <w:highlight w:val="cyan"/>
        </w:rPr>
        <w:t>김순주</w:t>
      </w: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입니다.</w:t>
      </w:r>
    </w:p>
    <w:p w14:paraId="13D0899E" w14:textId="4E0D7527" w:rsidR="00BE2B7B" w:rsidRDefault="00BE2B7B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 xml:space="preserve">질문주신 </w:t>
      </w:r>
      <w:r>
        <w:rPr>
          <w:rFonts w:asciiTheme="minorEastAsia" w:hAnsiTheme="minorEastAsia" w:hint="eastAsia"/>
          <w:sz w:val="22"/>
        </w:rPr>
        <w:t>P</w:t>
      </w:r>
      <w:r>
        <w:rPr>
          <w:rFonts w:asciiTheme="minorEastAsia" w:hAnsiTheme="minorEastAsia"/>
          <w:sz w:val="22"/>
        </w:rPr>
        <w:t xml:space="preserve">RS </w:t>
      </w:r>
      <w:r>
        <w:rPr>
          <w:rFonts w:asciiTheme="minorEastAsia" w:hAnsiTheme="minorEastAsia" w:hint="eastAsia"/>
          <w:sz w:val="22"/>
        </w:rPr>
        <w:t>자금의 사용계획</w:t>
      </w:r>
      <w:r w:rsidRPr="00BE2B7B">
        <w:rPr>
          <w:rFonts w:asciiTheme="minorEastAsia" w:hAnsiTheme="minorEastAsia" w:hint="eastAsia"/>
          <w:sz w:val="22"/>
        </w:rPr>
        <w:t xml:space="preserve"> 대해 말씀드리겠습니다.</w:t>
      </w:r>
    </w:p>
    <w:p w14:paraId="755438B3" w14:textId="3024854F" w:rsidR="000D5D92" w:rsidRDefault="000D5D92" w:rsidP="000D5D92">
      <w:pPr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041AE2E6" w14:textId="77777777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</w:p>
    <w:p w14:paraId="3EDA796E" w14:textId="50DE69C6" w:rsidR="00D614B7" w:rsidRDefault="00D614B7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이</w:t>
      </w:r>
      <w:r w:rsidR="007A234F">
        <w:rPr>
          <w:rFonts w:asciiTheme="minorEastAsia" w:hAnsiTheme="minorEastAsia" w:hint="eastAsia"/>
          <w:sz w:val="22"/>
        </w:rPr>
        <w:t>번 P</w:t>
      </w:r>
      <w:r w:rsidR="007A234F">
        <w:rPr>
          <w:rFonts w:asciiTheme="minorEastAsia" w:hAnsiTheme="minorEastAsia"/>
          <w:sz w:val="22"/>
        </w:rPr>
        <w:t>RS</w:t>
      </w:r>
      <w:r w:rsidR="007A234F">
        <w:rPr>
          <w:rFonts w:asciiTheme="minorEastAsia" w:hAnsiTheme="minorEastAsia" w:hint="eastAsia"/>
          <w:sz w:val="22"/>
        </w:rPr>
        <w:t>를 통한 재원 마련은 크게 당사의 미래를 위한 전략적 투자,</w:t>
      </w:r>
      <w:r w:rsidR="007A234F">
        <w:rPr>
          <w:rFonts w:asciiTheme="minorEastAsia" w:hAnsiTheme="minorEastAsia"/>
          <w:sz w:val="22"/>
        </w:rPr>
        <w:t xml:space="preserve"> </w:t>
      </w:r>
      <w:r w:rsidR="007A234F">
        <w:rPr>
          <w:rFonts w:asciiTheme="minorEastAsia" w:hAnsiTheme="minorEastAsia" w:hint="eastAsia"/>
          <w:sz w:val="22"/>
        </w:rPr>
        <w:t>그리고 재무 건전성 유지라는 목적 하에 추진</w:t>
      </w:r>
      <w:r>
        <w:rPr>
          <w:rFonts w:asciiTheme="minorEastAsia" w:hAnsiTheme="minorEastAsia" w:hint="eastAsia"/>
          <w:sz w:val="22"/>
        </w:rPr>
        <w:t>되었</w:t>
      </w:r>
      <w:r w:rsidR="007A234F">
        <w:rPr>
          <w:rFonts w:asciiTheme="minorEastAsia" w:hAnsiTheme="minorEastAsia" w:hint="eastAsia"/>
          <w:sz w:val="22"/>
        </w:rPr>
        <w:t xml:space="preserve">습니다. 당초 계획대로 약 </w:t>
      </w:r>
      <w:r w:rsidR="007A234F">
        <w:rPr>
          <w:rFonts w:asciiTheme="minorEastAsia" w:hAnsiTheme="minorEastAsia"/>
          <w:sz w:val="22"/>
        </w:rPr>
        <w:t>8</w:t>
      </w:r>
      <w:r w:rsidR="007A234F">
        <w:rPr>
          <w:rFonts w:asciiTheme="minorEastAsia" w:hAnsiTheme="minorEastAsia" w:hint="eastAsia"/>
          <w:sz w:val="22"/>
        </w:rPr>
        <w:t xml:space="preserve">천억원 </w:t>
      </w:r>
      <w:r>
        <w:rPr>
          <w:rFonts w:asciiTheme="minorEastAsia" w:hAnsiTheme="minorEastAsia" w:hint="eastAsia"/>
          <w:sz w:val="22"/>
        </w:rPr>
        <w:t>규모</w:t>
      </w:r>
      <w:r w:rsidR="007A234F">
        <w:rPr>
          <w:rFonts w:asciiTheme="minorEastAsia" w:hAnsiTheme="minorEastAsia" w:hint="eastAsia"/>
          <w:sz w:val="22"/>
        </w:rPr>
        <w:t>의 자금</w:t>
      </w:r>
      <w:r>
        <w:rPr>
          <w:rFonts w:asciiTheme="minorEastAsia" w:hAnsiTheme="minorEastAsia" w:hint="eastAsia"/>
          <w:sz w:val="22"/>
        </w:rPr>
        <w:t>을 안정적으로 확보할 수 있었고,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이를 통해 </w:t>
      </w:r>
      <w:r w:rsidR="007A234F">
        <w:rPr>
          <w:rFonts w:asciiTheme="minorEastAsia" w:hAnsiTheme="minorEastAsia" w:hint="eastAsia"/>
          <w:sz w:val="22"/>
        </w:rPr>
        <w:t>소기의 목적을 달성하는데 어려움이 없게 되어</w:t>
      </w:r>
      <w:r>
        <w:rPr>
          <w:rFonts w:asciiTheme="minorEastAsia" w:hAnsiTheme="minorEastAsia" w:hint="eastAsia"/>
          <w:sz w:val="22"/>
        </w:rPr>
        <w:t>서</w:t>
      </w:r>
      <w:r w:rsidR="007A234F">
        <w:rPr>
          <w:rFonts w:asciiTheme="minorEastAsia" w:hAnsiTheme="minorEastAsia" w:hint="eastAsia"/>
          <w:sz w:val="22"/>
        </w:rPr>
        <w:t xml:space="preserve"> 다행으로 생각합니다.</w:t>
      </w:r>
    </w:p>
    <w:p w14:paraId="56572D02" w14:textId="77777777" w:rsidR="003E288F" w:rsidRPr="00D5645B" w:rsidRDefault="003E288F" w:rsidP="003E288F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F8CC464" w14:textId="77777777" w:rsidR="003E288F" w:rsidRPr="003E288F" w:rsidRDefault="003E288F" w:rsidP="009D0F2B">
      <w:pPr>
        <w:spacing w:after="0" w:line="276" w:lineRule="auto"/>
        <w:rPr>
          <w:rFonts w:asciiTheme="minorEastAsia" w:hAnsiTheme="minorEastAsia"/>
          <w:sz w:val="22"/>
        </w:rPr>
      </w:pPr>
    </w:p>
    <w:p w14:paraId="3200EA93" w14:textId="16639E13" w:rsidR="00926CCA" w:rsidRDefault="007A234F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우선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이 중 </w:t>
      </w:r>
      <w:r w:rsidR="00926CCA">
        <w:rPr>
          <w:rFonts w:asciiTheme="minorEastAsia" w:hAnsiTheme="minorEastAsia" w:hint="eastAsia"/>
          <w:sz w:val="22"/>
        </w:rPr>
        <w:t xml:space="preserve">약 </w:t>
      </w:r>
      <w:r w:rsidR="00926CCA">
        <w:rPr>
          <w:rFonts w:asciiTheme="minorEastAsia" w:hAnsiTheme="minorEastAsia"/>
          <w:sz w:val="22"/>
        </w:rPr>
        <w:t>2</w:t>
      </w:r>
      <w:r w:rsidR="00926CCA">
        <w:rPr>
          <w:rFonts w:asciiTheme="minorEastAsia" w:hAnsiTheme="minorEastAsia" w:hint="eastAsia"/>
          <w:sz w:val="22"/>
        </w:rPr>
        <w:t xml:space="preserve">천억원은 </w:t>
      </w:r>
      <w:r w:rsidR="00D614B7">
        <w:rPr>
          <w:rFonts w:asciiTheme="minorEastAsia" w:hAnsiTheme="minorEastAsia" w:hint="eastAsia"/>
          <w:sz w:val="22"/>
        </w:rPr>
        <w:t>내년</w:t>
      </w:r>
      <w:r>
        <w:rPr>
          <w:rFonts w:asciiTheme="minorEastAsia" w:hAnsiTheme="minorEastAsia" w:hint="eastAsia"/>
          <w:sz w:val="22"/>
        </w:rPr>
        <w:t xml:space="preserve"> </w:t>
      </w:r>
      <w:r w:rsidR="00926CCA">
        <w:rPr>
          <w:rFonts w:asciiTheme="minorEastAsia" w:hAnsiTheme="minorEastAsia" w:hint="eastAsia"/>
          <w:sz w:val="22"/>
        </w:rPr>
        <w:t>인</w:t>
      </w:r>
      <w:r>
        <w:rPr>
          <w:rFonts w:asciiTheme="minorEastAsia" w:hAnsiTheme="minorEastAsia" w:hint="eastAsia"/>
          <w:sz w:val="22"/>
        </w:rPr>
        <w:t>도네시아 프로젝트에</w:t>
      </w:r>
      <w:r w:rsidR="00926CCA">
        <w:rPr>
          <w:rFonts w:asciiTheme="minorEastAsia" w:hAnsiTheme="minorEastAsia" w:hint="eastAsia"/>
          <w:sz w:val="22"/>
        </w:rPr>
        <w:t xml:space="preserve"> 투자</w:t>
      </w:r>
      <w:r w:rsidR="00D614B7">
        <w:rPr>
          <w:rFonts w:asciiTheme="minorEastAsia" w:hAnsiTheme="minorEastAsia" w:hint="eastAsia"/>
          <w:sz w:val="22"/>
        </w:rPr>
        <w:t>금으로 사용</w:t>
      </w:r>
      <w:r>
        <w:rPr>
          <w:rFonts w:asciiTheme="minorEastAsia" w:hAnsiTheme="minorEastAsia" w:hint="eastAsia"/>
          <w:sz w:val="22"/>
        </w:rPr>
        <w:t>하고,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일부는 내년</w:t>
      </w:r>
      <w:r w:rsidR="00D614B7">
        <w:rPr>
          <w:rFonts w:asciiTheme="minorEastAsia" w:hAnsiTheme="minorEastAsia" w:hint="eastAsia"/>
          <w:sz w:val="22"/>
        </w:rPr>
        <w:t>에 도래할</w:t>
      </w:r>
      <w:r>
        <w:rPr>
          <w:rFonts w:asciiTheme="minorEastAsia" w:hAnsiTheme="minorEastAsia" w:hint="eastAsia"/>
          <w:sz w:val="22"/>
        </w:rPr>
        <w:t xml:space="preserve"> 차환 수요에 대비해서 유동성에 문제가 없도록 할 예정입니다.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그리고 </w:t>
      </w:r>
      <w:r w:rsidR="00D614B7">
        <w:rPr>
          <w:rFonts w:asciiTheme="minorEastAsia" w:hAnsiTheme="minorEastAsia" w:hint="eastAsia"/>
          <w:sz w:val="22"/>
        </w:rPr>
        <w:t xml:space="preserve">남은 금액은 </w:t>
      </w:r>
      <w:r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 xml:space="preserve">개년도 가족사 자금수지 계획에 따라 </w:t>
      </w:r>
      <w:r w:rsidR="00D614B7">
        <w:rPr>
          <w:rFonts w:asciiTheme="minorEastAsia" w:hAnsiTheme="minorEastAsia" w:hint="eastAsia"/>
          <w:sz w:val="22"/>
        </w:rPr>
        <w:t xml:space="preserve">효율적으로 </w:t>
      </w:r>
      <w:r>
        <w:rPr>
          <w:rFonts w:asciiTheme="minorEastAsia" w:hAnsiTheme="minorEastAsia" w:hint="eastAsia"/>
          <w:sz w:val="22"/>
        </w:rPr>
        <w:t>운용하고</w:t>
      </w:r>
      <w:r>
        <w:rPr>
          <w:rFonts w:asciiTheme="minorEastAsia" w:hAnsiTheme="minorEastAsia"/>
          <w:sz w:val="22"/>
        </w:rPr>
        <w:t xml:space="preserve">, </w:t>
      </w:r>
      <w:r w:rsidR="00D614B7">
        <w:rPr>
          <w:rFonts w:asciiTheme="minorEastAsia" w:hAnsiTheme="minorEastAsia" w:hint="eastAsia"/>
          <w:sz w:val="22"/>
        </w:rPr>
        <w:t xml:space="preserve">또 </w:t>
      </w:r>
      <w:r>
        <w:rPr>
          <w:rFonts w:asciiTheme="minorEastAsia" w:hAnsiTheme="minorEastAsia" w:hint="eastAsia"/>
          <w:sz w:val="22"/>
        </w:rPr>
        <w:t xml:space="preserve">추가로 이번 </w:t>
      </w:r>
      <w:r>
        <w:rPr>
          <w:rFonts w:asciiTheme="minorEastAsia" w:hAnsiTheme="minorEastAsia"/>
          <w:sz w:val="22"/>
        </w:rPr>
        <w:t>PRS</w:t>
      </w:r>
      <w:r>
        <w:rPr>
          <w:rFonts w:asciiTheme="minorEastAsia" w:hAnsiTheme="minorEastAsia" w:hint="eastAsia"/>
          <w:sz w:val="22"/>
        </w:rPr>
        <w:t>로 인해 발생한 법인세도 지방세</w:t>
      </w:r>
      <w:r w:rsidR="00D614B7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포함 약 </w:t>
      </w:r>
      <w:r>
        <w:rPr>
          <w:rFonts w:asciiTheme="minorEastAsia" w:hAnsiTheme="minorEastAsia"/>
          <w:sz w:val="22"/>
        </w:rPr>
        <w:t>2</w:t>
      </w:r>
      <w:r>
        <w:rPr>
          <w:rFonts w:asciiTheme="minorEastAsia" w:hAnsiTheme="minorEastAsia" w:hint="eastAsia"/>
          <w:sz w:val="22"/>
        </w:rPr>
        <w:t>천억원 가량</w:t>
      </w:r>
      <w:r w:rsidR="00D614B7">
        <w:rPr>
          <w:rFonts w:asciiTheme="minorEastAsia" w:hAnsiTheme="minorEastAsia" w:hint="eastAsia"/>
          <w:sz w:val="22"/>
        </w:rPr>
        <w:t>이</w:t>
      </w:r>
      <w:r>
        <w:rPr>
          <w:rFonts w:asciiTheme="minorEastAsia" w:hAnsiTheme="minorEastAsia" w:hint="eastAsia"/>
          <w:sz w:val="22"/>
        </w:rPr>
        <w:t xml:space="preserve"> 내년에 납부</w:t>
      </w:r>
      <w:r w:rsidR="00D614B7">
        <w:rPr>
          <w:rFonts w:asciiTheme="minorEastAsia" w:hAnsiTheme="minorEastAsia" w:hint="eastAsia"/>
          <w:sz w:val="22"/>
        </w:rPr>
        <w:t>될</w:t>
      </w:r>
      <w:r>
        <w:rPr>
          <w:rFonts w:asciiTheme="minorEastAsia" w:hAnsiTheme="minorEastAsia" w:hint="eastAsia"/>
          <w:sz w:val="22"/>
        </w:rPr>
        <w:t xml:space="preserve"> </w:t>
      </w:r>
      <w:r w:rsidR="00D614B7">
        <w:rPr>
          <w:rFonts w:asciiTheme="minorEastAsia" w:hAnsiTheme="minorEastAsia" w:hint="eastAsia"/>
          <w:sz w:val="22"/>
        </w:rPr>
        <w:t>것으로 예상하고 있습니다.</w:t>
      </w:r>
      <w:r w:rsidR="00166D37">
        <w:rPr>
          <w:rFonts w:asciiTheme="minorEastAsia" w:hAnsiTheme="minorEastAsia"/>
          <w:sz w:val="22"/>
        </w:rPr>
        <w:t xml:space="preserve"> </w:t>
      </w:r>
      <w:r w:rsidR="00166D37">
        <w:rPr>
          <w:rFonts w:asciiTheme="minorEastAsia" w:hAnsiTheme="minorEastAsia" w:hint="eastAsia"/>
          <w:sz w:val="22"/>
        </w:rPr>
        <w:t>이상입니다.</w:t>
      </w:r>
    </w:p>
    <w:p w14:paraId="072193C0" w14:textId="77777777" w:rsidR="006D0606" w:rsidRPr="00D5645B" w:rsidRDefault="006D0606" w:rsidP="006D0606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716789C9" w14:textId="77777777" w:rsidR="00D614B7" w:rsidRDefault="00D614B7" w:rsidP="001E698E">
      <w:pPr>
        <w:spacing w:after="0" w:line="276" w:lineRule="auto"/>
        <w:rPr>
          <w:rFonts w:asciiTheme="minorEastAsia" w:hAnsiTheme="minorEastAsia"/>
          <w:sz w:val="22"/>
        </w:rPr>
      </w:pPr>
    </w:p>
    <w:p w14:paraId="19751920" w14:textId="084304AB" w:rsidR="00367FD2" w:rsidRPr="00367FD2" w:rsidRDefault="00367FD2" w:rsidP="00367FD2">
      <w:pPr>
        <w:spacing w:after="0" w:line="276" w:lineRule="auto"/>
        <w:ind w:left="330" w:hangingChars="118" w:hanging="330"/>
        <w:rPr>
          <w:rFonts w:asciiTheme="minorEastAsia" w:hAnsiTheme="minorEastAsia"/>
          <w:b/>
          <w:bCs/>
          <w:color w:val="FF0000"/>
          <w:sz w:val="28"/>
          <w:szCs w:val="28"/>
        </w:rPr>
      </w:pP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>Q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6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. </w:t>
      </w:r>
      <w:r w:rsidR="00A47C9C"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 w:rsidR="00A47C9C"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감가상각</w:t>
      </w:r>
      <w:r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내용연수 변경 금액 효과는?</w:t>
      </w:r>
    </w:p>
    <w:p w14:paraId="60C44CCE" w14:textId="65C3665B" w:rsidR="00367FD2" w:rsidRPr="00367FD2" w:rsidRDefault="00367FD2" w:rsidP="00367FD2">
      <w:pPr>
        <w:spacing w:after="0" w:line="276" w:lineRule="auto"/>
        <w:ind w:left="260" w:hangingChars="118" w:hanging="260"/>
        <w:rPr>
          <w:rFonts w:asciiTheme="minorEastAsia" w:hAnsiTheme="minorEastAsia"/>
          <w:b/>
          <w:bCs/>
          <w:color w:val="FF0000"/>
          <w:sz w:val="22"/>
        </w:rPr>
      </w:pPr>
    </w:p>
    <w:p w14:paraId="705DB466" w14:textId="423DE32D" w:rsidR="00A47C9C" w:rsidRPr="00A47C9C" w:rsidRDefault="00166D37" w:rsidP="00A47C9C">
      <w:pPr>
        <w:spacing w:after="0" w:line="276" w:lineRule="auto"/>
        <w:rPr>
          <w:rFonts w:asciiTheme="minorEastAsia" w:hAnsiTheme="minorEastAsia"/>
          <w:b/>
          <w:bCs/>
          <w:color w:val="A6A6A6" w:themeColor="background1" w:themeShade="A6"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에코프로 경영관리본부장 박재하입니다.</w:t>
      </w:r>
    </w:p>
    <w:p w14:paraId="75A496A9" w14:textId="167F31B4" w:rsidR="00BE2B7B" w:rsidRDefault="00A47C9C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문의</w:t>
      </w:r>
      <w:r w:rsidR="00BE2B7B" w:rsidRPr="00BE2B7B">
        <w:rPr>
          <w:rFonts w:asciiTheme="minorEastAsia" w:hAnsiTheme="minorEastAsia" w:hint="eastAsia"/>
          <w:sz w:val="22"/>
        </w:rPr>
        <w:t xml:space="preserve">주신 </w:t>
      </w:r>
      <w:r w:rsidR="00BE2B7B">
        <w:rPr>
          <w:rFonts w:asciiTheme="minorEastAsia" w:hAnsiTheme="minorEastAsia" w:hint="eastAsia"/>
          <w:sz w:val="22"/>
        </w:rPr>
        <w:t xml:space="preserve">감가상각 </w:t>
      </w:r>
      <w:r w:rsidR="00D06202">
        <w:rPr>
          <w:rFonts w:asciiTheme="minorEastAsia" w:hAnsiTheme="minorEastAsia" w:hint="eastAsia"/>
          <w:sz w:val="22"/>
        </w:rPr>
        <w:t>관련</w:t>
      </w:r>
      <w:r w:rsidR="00BE2B7B">
        <w:rPr>
          <w:rFonts w:asciiTheme="minorEastAsia" w:hAnsiTheme="minorEastAsia" w:hint="eastAsia"/>
          <w:sz w:val="22"/>
        </w:rPr>
        <w:t xml:space="preserve"> 내</w:t>
      </w:r>
      <w:r w:rsidR="00D06202">
        <w:rPr>
          <w:rFonts w:asciiTheme="minorEastAsia" w:hAnsiTheme="minorEastAsia" w:hint="eastAsia"/>
          <w:sz w:val="22"/>
        </w:rPr>
        <w:t>용</w:t>
      </w:r>
      <w:r w:rsidR="00BE2B7B">
        <w:rPr>
          <w:rFonts w:asciiTheme="minorEastAsia" w:hAnsiTheme="minorEastAsia" w:hint="eastAsia"/>
          <w:sz w:val="22"/>
        </w:rPr>
        <w:t>에 대해</w:t>
      </w:r>
      <w:r>
        <w:rPr>
          <w:rFonts w:asciiTheme="minorEastAsia" w:hAnsiTheme="minorEastAsia" w:hint="eastAsia"/>
          <w:sz w:val="22"/>
        </w:rPr>
        <w:t>서</w:t>
      </w:r>
      <w:r w:rsidR="00BE2B7B" w:rsidRPr="00BE2B7B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답변</w:t>
      </w:r>
      <w:r w:rsidR="00BE2B7B" w:rsidRPr="00BE2B7B">
        <w:rPr>
          <w:rFonts w:asciiTheme="minorEastAsia" w:hAnsiTheme="minorEastAsia" w:hint="eastAsia"/>
          <w:sz w:val="22"/>
        </w:rPr>
        <w:t>드리겠습니다.</w:t>
      </w:r>
    </w:p>
    <w:p w14:paraId="28A276F2" w14:textId="7BB9F05C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143AA400" w14:textId="12B18543" w:rsidR="00367FD2" w:rsidRPr="00D52E17" w:rsidRDefault="006D0606" w:rsidP="00926CCA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감가상각 내용연수 변경은 회계</w:t>
      </w:r>
      <w:r w:rsidR="00FC1E7D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추정의 변경</w:t>
      </w:r>
      <w:r w:rsidR="00FC1E7D">
        <w:rPr>
          <w:rFonts w:asciiTheme="minorEastAsia" w:hAnsiTheme="minorEastAsia" w:hint="eastAsia"/>
          <w:sz w:val="22"/>
        </w:rPr>
        <w:t>에 해당하여</w:t>
      </w:r>
      <w:r>
        <w:rPr>
          <w:rFonts w:asciiTheme="minorEastAsia" w:hAnsiTheme="minorEastAsia" w:hint="eastAsia"/>
          <w:sz w:val="22"/>
        </w:rPr>
        <w:t xml:space="preserve">, </w:t>
      </w:r>
      <w:r w:rsidR="00FC1E7D">
        <w:rPr>
          <w:rFonts w:asciiTheme="minorEastAsia" w:hAnsiTheme="minorEastAsia" w:hint="eastAsia"/>
          <w:sz w:val="22"/>
        </w:rPr>
        <w:t xml:space="preserve">회계 기준상 </w:t>
      </w:r>
      <w:r>
        <w:rPr>
          <w:rFonts w:asciiTheme="minorEastAsia" w:hAnsiTheme="minorEastAsia" w:hint="eastAsia"/>
          <w:sz w:val="22"/>
        </w:rPr>
        <w:t>전진적으로 처리하도록 되어 있</w:t>
      </w:r>
      <w:r w:rsidR="00FC1E7D">
        <w:rPr>
          <w:rFonts w:asciiTheme="minorEastAsia" w:hAnsiTheme="minorEastAsia" w:hint="eastAsia"/>
          <w:sz w:val="22"/>
        </w:rPr>
        <w:t>습니다.</w:t>
      </w:r>
      <w:r>
        <w:rPr>
          <w:rFonts w:asciiTheme="minorEastAsia" w:hAnsiTheme="minorEastAsia" w:hint="eastAsia"/>
          <w:sz w:val="22"/>
        </w:rPr>
        <w:t xml:space="preserve"> </w:t>
      </w:r>
      <w:r w:rsidR="00FC1E7D">
        <w:rPr>
          <w:rFonts w:asciiTheme="minorEastAsia" w:hAnsiTheme="minorEastAsia" w:hint="eastAsia"/>
          <w:sz w:val="22"/>
        </w:rPr>
        <w:t xml:space="preserve">따라서 </w:t>
      </w:r>
      <w:r>
        <w:rPr>
          <w:rFonts w:asciiTheme="minorEastAsia" w:hAnsiTheme="minorEastAsia" w:hint="eastAsia"/>
          <w:sz w:val="22"/>
        </w:rPr>
        <w:t>당기</w:t>
      </w:r>
      <w:r w:rsidR="00FC1E7D">
        <w:rPr>
          <w:rFonts w:asciiTheme="minorEastAsia" w:hAnsiTheme="minorEastAsia" w:hint="eastAsia"/>
          <w:sz w:val="22"/>
        </w:rPr>
        <w:t>에 귀속되는</w:t>
      </w:r>
      <w:r>
        <w:rPr>
          <w:rFonts w:asciiTheme="minorEastAsia" w:hAnsiTheme="minorEastAsia" w:hint="eastAsia"/>
          <w:sz w:val="22"/>
        </w:rPr>
        <w:t xml:space="preserve"> 변동 효과는 </w:t>
      </w:r>
      <w:r w:rsidR="00926CCA">
        <w:rPr>
          <w:rFonts w:asciiTheme="minorEastAsia" w:hAnsiTheme="minorEastAsia"/>
          <w:sz w:val="22"/>
        </w:rPr>
        <w:t>4</w:t>
      </w:r>
      <w:r w:rsidR="00926CCA">
        <w:rPr>
          <w:rFonts w:asciiTheme="minorEastAsia" w:hAnsiTheme="minorEastAsia" w:hint="eastAsia"/>
          <w:sz w:val="22"/>
        </w:rPr>
        <w:t>분기</w:t>
      </w:r>
      <w:r>
        <w:rPr>
          <w:rFonts w:asciiTheme="minorEastAsia" w:hAnsiTheme="minorEastAsia" w:hint="eastAsia"/>
          <w:sz w:val="22"/>
        </w:rPr>
        <w:t>에 인식하고,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내년부터</w:t>
      </w:r>
      <w:r w:rsidR="00FC1E7D">
        <w:rPr>
          <w:rFonts w:asciiTheme="minorEastAsia" w:hAnsiTheme="minorEastAsia" w:hint="eastAsia"/>
          <w:sz w:val="22"/>
        </w:rPr>
        <w:t>는</w:t>
      </w:r>
      <w:r>
        <w:rPr>
          <w:rFonts w:asciiTheme="minorEastAsia" w:hAnsiTheme="minorEastAsia" w:hint="eastAsia"/>
          <w:sz w:val="22"/>
        </w:rPr>
        <w:t xml:space="preserve"> 변경된 내용연수</w:t>
      </w:r>
      <w:r w:rsidR="00FC1E7D">
        <w:rPr>
          <w:rFonts w:asciiTheme="minorEastAsia" w:hAnsiTheme="minorEastAsia" w:hint="eastAsia"/>
          <w:sz w:val="22"/>
        </w:rPr>
        <w:t>를 기준으로</w:t>
      </w:r>
      <w:r>
        <w:rPr>
          <w:rFonts w:asciiTheme="minorEastAsia" w:hAnsiTheme="minorEastAsia" w:hint="eastAsia"/>
          <w:sz w:val="22"/>
        </w:rPr>
        <w:t xml:space="preserve"> </w:t>
      </w:r>
      <w:r w:rsidR="00926CCA">
        <w:rPr>
          <w:rFonts w:asciiTheme="minorEastAsia" w:hAnsiTheme="minorEastAsia" w:hint="eastAsia"/>
          <w:sz w:val="22"/>
        </w:rPr>
        <w:t xml:space="preserve">잔존가액을 </w:t>
      </w:r>
      <w:r>
        <w:rPr>
          <w:rFonts w:asciiTheme="minorEastAsia" w:hAnsiTheme="minorEastAsia" w:hint="eastAsia"/>
          <w:sz w:val="22"/>
        </w:rPr>
        <w:t>상각하게 될 예정입니다.</w:t>
      </w:r>
      <w:r w:rsidR="00D06202">
        <w:rPr>
          <w:rFonts w:asciiTheme="minorEastAsia" w:hAnsiTheme="minorEastAsia"/>
          <w:sz w:val="22"/>
        </w:rPr>
        <w:t xml:space="preserve"> </w:t>
      </w:r>
      <w:r w:rsidR="00D52E17">
        <w:rPr>
          <w:rFonts w:asciiTheme="minorEastAsia" w:hAnsiTheme="minorEastAsia" w:hint="eastAsia"/>
          <w:sz w:val="22"/>
        </w:rPr>
        <w:t xml:space="preserve">다만 </w:t>
      </w:r>
      <w:r w:rsidR="00FC1E7D" w:rsidRPr="00D52E17">
        <w:rPr>
          <w:rFonts w:asciiTheme="minorEastAsia" w:hAnsiTheme="minorEastAsia" w:hint="eastAsia"/>
          <w:sz w:val="22"/>
        </w:rPr>
        <w:t>현재 관련 업무가 진행 중이므로 지금 구체적인 숫자를 말씀드릴 수는 없고,</w:t>
      </w:r>
      <w:r w:rsidR="00FC1E7D" w:rsidRPr="00D52E17">
        <w:rPr>
          <w:rFonts w:asciiTheme="minorEastAsia" w:hAnsiTheme="minorEastAsia"/>
          <w:sz w:val="22"/>
        </w:rPr>
        <w:t xml:space="preserve"> </w:t>
      </w:r>
      <w:r w:rsidRPr="00D52E17">
        <w:rPr>
          <w:rFonts w:asciiTheme="minorEastAsia" w:hAnsiTheme="minorEastAsia" w:hint="eastAsia"/>
          <w:sz w:val="22"/>
        </w:rPr>
        <w:t xml:space="preserve">다음 분기에 </w:t>
      </w:r>
      <w:r w:rsidR="00D52E17">
        <w:rPr>
          <w:rFonts w:asciiTheme="minorEastAsia" w:hAnsiTheme="minorEastAsia" w:hint="eastAsia"/>
          <w:sz w:val="22"/>
        </w:rPr>
        <w:t>추가로 말씀드리도록 하겠습니다.</w:t>
      </w:r>
    </w:p>
    <w:p w14:paraId="789D6F72" w14:textId="77777777" w:rsidR="00FC1E7D" w:rsidRPr="00D5645B" w:rsidRDefault="00FC1E7D" w:rsidP="00FC1E7D">
      <w:pPr>
        <w:wordWrap/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64AD8929" w14:textId="7073DB09" w:rsidR="00A47C9C" w:rsidRDefault="00A47C9C" w:rsidP="00367FD2">
      <w:pPr>
        <w:spacing w:after="0" w:line="276" w:lineRule="auto"/>
        <w:ind w:left="260" w:hangingChars="118" w:hanging="260"/>
        <w:rPr>
          <w:rFonts w:asciiTheme="minorEastAsia" w:hAnsiTheme="minorEastAsia"/>
          <w:sz w:val="22"/>
        </w:rPr>
      </w:pPr>
    </w:p>
    <w:p w14:paraId="316B0FBF" w14:textId="77777777" w:rsidR="00A47C9C" w:rsidRDefault="00A47C9C" w:rsidP="00367FD2">
      <w:pPr>
        <w:spacing w:after="0" w:line="276" w:lineRule="auto"/>
        <w:ind w:left="260" w:hangingChars="118" w:hanging="260"/>
        <w:rPr>
          <w:rFonts w:asciiTheme="minorEastAsia" w:hAnsiTheme="minorEastAsia"/>
          <w:sz w:val="22"/>
        </w:rPr>
      </w:pPr>
    </w:p>
    <w:p w14:paraId="74F77A37" w14:textId="40F2F8D2" w:rsidR="00BE2B7B" w:rsidRPr="00367FD2" w:rsidRDefault="00A47C9C" w:rsidP="00A47C9C">
      <w:pPr>
        <w:spacing w:after="0" w:line="276" w:lineRule="auto"/>
        <w:rPr>
          <w:rFonts w:asciiTheme="minorEastAsia" w:hAnsiTheme="minorEastAsia"/>
          <w:b/>
          <w:bCs/>
          <w:color w:val="FF0000"/>
          <w:sz w:val="28"/>
          <w:szCs w:val="28"/>
        </w:rPr>
      </w:pPr>
      <w:r>
        <w:rPr>
          <w:rFonts w:asciiTheme="minorEastAsia" w:hAnsiTheme="minorEastAsia"/>
          <w:b/>
          <w:bCs/>
          <w:color w:val="FF0000"/>
          <w:sz w:val="28"/>
          <w:szCs w:val="28"/>
        </w:rPr>
        <w:t>(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예비응답)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>
        <w:rPr>
          <w:rFonts w:asciiTheme="minorEastAsia" w:hAnsiTheme="minorEastAsia"/>
          <w:b/>
          <w:bCs/>
          <w:color w:val="FF0000"/>
          <w:sz w:val="28"/>
          <w:szCs w:val="28"/>
        </w:rPr>
        <w:t>[</w:t>
      </w:r>
      <w:r w:rsidR="00BE2B7B" w:rsidRPr="00367FD2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지주사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]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CATL 회장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이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방한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하여</w:t>
      </w:r>
      <w:r w:rsidR="00BE2B7B" w:rsidRPr="00367FD2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에코프로와 회동한다는 기사</w:t>
      </w:r>
      <w:r>
        <w:rPr>
          <w:rFonts w:asciiTheme="minorEastAsia" w:hAnsiTheme="minorEastAsia" w:hint="eastAsia"/>
          <w:b/>
          <w:bCs/>
          <w:color w:val="FF0000"/>
          <w:sz w:val="28"/>
          <w:szCs w:val="28"/>
        </w:rPr>
        <w:t>가있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는데 사실인지?</w:t>
      </w:r>
      <w:r w:rsidR="00BE2B7B">
        <w:rPr>
          <w:rFonts w:asciiTheme="minorEastAsia" w:hAnsiTheme="minorEastAsia"/>
          <w:b/>
          <w:bCs/>
          <w:color w:val="FF0000"/>
          <w:sz w:val="28"/>
          <w:szCs w:val="28"/>
        </w:rPr>
        <w:t xml:space="preserve"> </w:t>
      </w:r>
      <w:r w:rsidR="00BE2B7B">
        <w:rPr>
          <w:rFonts w:asciiTheme="minorEastAsia" w:hAnsiTheme="minorEastAsia" w:hint="eastAsia"/>
          <w:b/>
          <w:bCs/>
          <w:color w:val="FF0000"/>
          <w:sz w:val="28"/>
          <w:szCs w:val="28"/>
        </w:rPr>
        <w:t>사실이라면 무슨 내용인지?</w:t>
      </w:r>
    </w:p>
    <w:p w14:paraId="55187E93" w14:textId="77777777" w:rsidR="00BE2B7B" w:rsidRPr="00367FD2" w:rsidRDefault="00BE2B7B" w:rsidP="00BE2B7B">
      <w:pPr>
        <w:spacing w:after="0" w:line="276" w:lineRule="auto"/>
        <w:rPr>
          <w:rFonts w:asciiTheme="minorEastAsia" w:hAnsiTheme="minorEastAsia"/>
          <w:b/>
          <w:bCs/>
          <w:color w:val="0000FF"/>
          <w:sz w:val="22"/>
        </w:rPr>
      </w:pPr>
    </w:p>
    <w:p w14:paraId="27BCAB24" w14:textId="77777777" w:rsidR="00BE2B7B" w:rsidRPr="00D5645B" w:rsidRDefault="00BE2B7B" w:rsidP="00BE2B7B">
      <w:pPr>
        <w:spacing w:after="0" w:line="276" w:lineRule="auto"/>
        <w:rPr>
          <w:rFonts w:asciiTheme="minorEastAsia" w:hAnsiTheme="minorEastAsia"/>
          <w:b/>
          <w:bCs/>
          <w:sz w:val="22"/>
        </w:rPr>
      </w:pPr>
      <w:r w:rsidRPr="00D5645B">
        <w:rPr>
          <w:rFonts w:asciiTheme="minorEastAsia" w:hAnsiTheme="minorEastAsia" w:hint="eastAsia"/>
          <w:b/>
          <w:bCs/>
          <w:sz w:val="22"/>
          <w:highlight w:val="cyan"/>
        </w:rPr>
        <w:t>에코프로 경영관리본부장 박재하입니다.</w:t>
      </w:r>
    </w:p>
    <w:p w14:paraId="0BFE4079" w14:textId="24470F4B" w:rsidR="00BE2B7B" w:rsidRDefault="00BE2B7B" w:rsidP="00BE2B7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BE2B7B">
        <w:rPr>
          <w:rFonts w:asciiTheme="minorEastAsia" w:hAnsiTheme="minorEastAsia" w:hint="eastAsia"/>
          <w:sz w:val="22"/>
        </w:rPr>
        <w:t xml:space="preserve">질문주신 </w:t>
      </w:r>
      <w:r>
        <w:rPr>
          <w:rFonts w:asciiTheme="minorEastAsia" w:hAnsiTheme="minorEastAsia" w:hint="eastAsia"/>
          <w:sz w:val="22"/>
        </w:rPr>
        <w:t>기사와 관련한 내용에 대해</w:t>
      </w:r>
      <w:r w:rsidRPr="00BE2B7B">
        <w:rPr>
          <w:rFonts w:asciiTheme="minorEastAsia" w:hAnsiTheme="minorEastAsia" w:hint="eastAsia"/>
          <w:sz w:val="22"/>
        </w:rPr>
        <w:t xml:space="preserve"> 말씀드리겠습니다.</w:t>
      </w:r>
    </w:p>
    <w:p w14:paraId="552271F5" w14:textId="257AA94F" w:rsidR="000D5D92" w:rsidRDefault="000D5D92" w:rsidP="000D5D92">
      <w:pPr>
        <w:spacing w:after="0" w:line="276" w:lineRule="auto"/>
        <w:rPr>
          <w:rFonts w:asciiTheme="minorEastAsia" w:hAnsiTheme="minorEastAsia"/>
          <w:sz w:val="22"/>
        </w:rPr>
      </w:pPr>
      <w:r w:rsidRPr="00F765A4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</w:p>
    <w:p w14:paraId="48E6FDF7" w14:textId="77777777" w:rsidR="00BE2B7B" w:rsidRDefault="00BE2B7B" w:rsidP="00BE2B7B">
      <w:pPr>
        <w:spacing w:after="0" w:line="276" w:lineRule="auto"/>
        <w:ind w:firstLineChars="100" w:firstLine="220"/>
        <w:rPr>
          <w:rFonts w:asciiTheme="minorEastAsia" w:hAnsiTheme="minorEastAsia"/>
          <w:sz w:val="22"/>
        </w:rPr>
      </w:pPr>
      <w:r w:rsidRPr="00D5553A">
        <w:rPr>
          <w:rFonts w:asciiTheme="minorEastAsia" w:hAnsiTheme="minorEastAsia" w:hint="eastAsia"/>
          <w:sz w:val="22"/>
        </w:rPr>
        <w:t>에코프로는</w:t>
      </w:r>
      <w:r w:rsidRPr="00D5553A">
        <w:rPr>
          <w:rFonts w:asciiTheme="minorEastAsia" w:hAnsiTheme="minorEastAsia"/>
          <w:sz w:val="22"/>
        </w:rPr>
        <w:t xml:space="preserve"> 국내외 다양한 고객들과 </w:t>
      </w:r>
      <w:r>
        <w:rPr>
          <w:rFonts w:asciiTheme="minorEastAsia" w:hAnsiTheme="minorEastAsia" w:hint="eastAsia"/>
          <w:sz w:val="22"/>
        </w:rPr>
        <w:t>상시</w:t>
      </w:r>
      <w:r w:rsidRPr="00D5553A">
        <w:rPr>
          <w:rFonts w:asciiTheme="minorEastAsia" w:hAnsiTheme="minorEastAsia"/>
          <w:sz w:val="22"/>
        </w:rPr>
        <w:t xml:space="preserve"> 소통하며, 협업 구조를 </w:t>
      </w:r>
      <w:r>
        <w:rPr>
          <w:rFonts w:asciiTheme="minorEastAsia" w:hAnsiTheme="minorEastAsia" w:hint="eastAsia"/>
          <w:sz w:val="22"/>
        </w:rPr>
        <w:t>만들어가고 있습</w:t>
      </w:r>
      <w:r w:rsidRPr="00D5553A">
        <w:rPr>
          <w:rFonts w:asciiTheme="minorEastAsia" w:hAnsiTheme="minorEastAsia"/>
          <w:sz w:val="22"/>
        </w:rPr>
        <w:t>니다.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특히</w:t>
      </w:r>
      <w:r w:rsidRPr="00D5553A">
        <w:rPr>
          <w:rFonts w:asciiTheme="minorEastAsia" w:hAnsiTheme="minorEastAsia"/>
          <w:sz w:val="22"/>
        </w:rPr>
        <w:t xml:space="preserve"> 곧 준공식을 앞두고 있는 헝가리 공장 바로 옆에는 CATL의 공장이 위치해 있어,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글로벌</w:t>
      </w:r>
      <w:r w:rsidRPr="00D5553A">
        <w:rPr>
          <w:rFonts w:asciiTheme="minorEastAsia" w:hAnsiTheme="minorEastAsia"/>
          <w:sz w:val="22"/>
        </w:rPr>
        <w:t xml:space="preserve"> 고객과의 시너지를 기대할 수 있는 좋은 환경이 조성되어 있습니다.</w:t>
      </w:r>
      <w:r>
        <w:rPr>
          <w:rFonts w:asciiTheme="minorEastAsia" w:hAnsiTheme="minor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 xml:space="preserve">지속적으로 </w:t>
      </w:r>
      <w:r w:rsidRPr="00D5553A">
        <w:rPr>
          <w:rFonts w:asciiTheme="minorEastAsia" w:hAnsiTheme="minorEastAsia" w:hint="eastAsia"/>
          <w:sz w:val="22"/>
        </w:rPr>
        <w:t>고객</w:t>
      </w:r>
      <w:r w:rsidRPr="00D5553A">
        <w:rPr>
          <w:rFonts w:asciiTheme="minorEastAsia" w:hAnsiTheme="minorEastAsia"/>
          <w:sz w:val="22"/>
        </w:rPr>
        <w:t xml:space="preserve"> 다변화를 위해서 많은 노력을 기울이고 있</w:t>
      </w:r>
      <w:r>
        <w:rPr>
          <w:rFonts w:asciiTheme="minorEastAsia" w:hAnsiTheme="minorEastAsia" w:hint="eastAsia"/>
          <w:sz w:val="22"/>
        </w:rPr>
        <w:t>고,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배터리사</w:t>
      </w:r>
      <w:r>
        <w:rPr>
          <w:rFonts w:asciiTheme="minorEastAsia" w:hAnsiTheme="minorEastAsia" w:hint="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뿐만</w:t>
      </w:r>
      <w:r w:rsidRPr="00D5553A">
        <w:rPr>
          <w:rFonts w:asciiTheme="minorEastAsia" w:hAnsiTheme="minorEastAsia"/>
          <w:sz w:val="22"/>
        </w:rPr>
        <w:t xml:space="preserve"> 아니라 자동차 OEM사와의 접점도 꾸준히 확대하고 있</w:t>
      </w:r>
      <w:r>
        <w:rPr>
          <w:rFonts w:asciiTheme="minorEastAsia" w:hAnsiTheme="minorEastAsia" w:hint="eastAsia"/>
          <w:sz w:val="22"/>
        </w:rPr>
        <w:t>는 만큼,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이러한</w:t>
      </w:r>
      <w:r w:rsidRPr="00D5553A">
        <w:rPr>
          <w:rFonts w:asciiTheme="minorEastAsia" w:hAnsiTheme="minorEastAsia"/>
          <w:sz w:val="22"/>
        </w:rPr>
        <w:t xml:space="preserve"> 노력들이 조만간 좋은 성과로 이어질 것으로 기대하고 있습니다.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다만</w:t>
      </w:r>
      <w:r w:rsidRPr="00D5553A">
        <w:rPr>
          <w:rFonts w:asciiTheme="minorEastAsia" w:hAnsiTheme="minorEastAsia"/>
          <w:sz w:val="22"/>
        </w:rPr>
        <w:t>, 특정 기업과의 비즈니스 미팅 내용은 공개적으로 말씀드릴 수 없다는 점,</w:t>
      </w:r>
      <w:r>
        <w:rPr>
          <w:rFonts w:asciiTheme="minorEastAsia" w:hAnsiTheme="minorEastAsia"/>
          <w:sz w:val="22"/>
        </w:rPr>
        <w:t xml:space="preserve"> </w:t>
      </w:r>
      <w:r w:rsidRPr="00D5553A">
        <w:rPr>
          <w:rFonts w:asciiTheme="minorEastAsia" w:hAnsiTheme="minorEastAsia" w:hint="eastAsia"/>
          <w:sz w:val="22"/>
        </w:rPr>
        <w:t>너그럽게</w:t>
      </w:r>
      <w:r w:rsidRPr="00D5553A">
        <w:rPr>
          <w:rFonts w:asciiTheme="minorEastAsia" w:hAnsiTheme="minorEastAsia"/>
          <w:sz w:val="22"/>
        </w:rPr>
        <w:t xml:space="preserve"> 양해 부탁드립니다.</w:t>
      </w:r>
    </w:p>
    <w:p w14:paraId="6B1F3A5A" w14:textId="60A9BE8D" w:rsidR="00BE2B7B" w:rsidRPr="00D5645B" w:rsidRDefault="00BE2B7B" w:rsidP="00BE2B7B">
      <w:pPr>
        <w:spacing w:after="0" w:line="276" w:lineRule="auto"/>
        <w:rPr>
          <w:rFonts w:asciiTheme="minorEastAsia" w:hAnsiTheme="minorEastAsia"/>
          <w:color w:val="FFFFFF" w:themeColor="background1"/>
          <w:sz w:val="22"/>
          <w:shd w:val="clear" w:color="auto" w:fill="C00000"/>
        </w:rPr>
      </w:pPr>
      <w:r w:rsidRPr="00D5645B">
        <w:rPr>
          <w:rFonts w:asciiTheme="minorEastAsia" w:hAnsiTheme="minorEastAsia" w:hint="eastAsia"/>
          <w:color w:val="FFFFFF" w:themeColor="background1"/>
          <w:sz w:val="22"/>
          <w:shd w:val="clear" w:color="auto" w:fill="C00000"/>
        </w:rPr>
        <w:t>(영문 답변)</w:t>
      </w:r>
      <w:bookmarkEnd w:id="0"/>
      <w:bookmarkEnd w:id="1"/>
    </w:p>
    <w:sectPr w:rsidR="00BE2B7B" w:rsidRPr="00D564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9A033" w14:textId="77777777" w:rsidR="00641628" w:rsidRDefault="00641628" w:rsidP="000212B9">
      <w:pPr>
        <w:spacing w:after="0" w:line="240" w:lineRule="auto"/>
      </w:pPr>
      <w:r>
        <w:separator/>
      </w:r>
    </w:p>
  </w:endnote>
  <w:endnote w:type="continuationSeparator" w:id="0">
    <w:p w14:paraId="1ECFDF02" w14:textId="77777777" w:rsidR="00641628" w:rsidRDefault="00641628" w:rsidP="00021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324BE" w14:textId="77777777" w:rsidR="00641628" w:rsidRDefault="00641628" w:rsidP="000212B9">
      <w:pPr>
        <w:spacing w:after="0" w:line="240" w:lineRule="auto"/>
      </w:pPr>
      <w:r>
        <w:separator/>
      </w:r>
    </w:p>
  </w:footnote>
  <w:footnote w:type="continuationSeparator" w:id="0">
    <w:p w14:paraId="40315603" w14:textId="77777777" w:rsidR="00641628" w:rsidRDefault="00641628" w:rsidP="00021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29D3"/>
    <w:multiLevelType w:val="hybridMultilevel"/>
    <w:tmpl w:val="AEE2C012"/>
    <w:lvl w:ilvl="0" w:tplc="92F435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90934B7"/>
    <w:multiLevelType w:val="hybridMultilevel"/>
    <w:tmpl w:val="9B92AF56"/>
    <w:lvl w:ilvl="0" w:tplc="A66ADAE2">
      <w:start w:val="1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243A1049"/>
    <w:multiLevelType w:val="hybridMultilevel"/>
    <w:tmpl w:val="703AC31A"/>
    <w:lvl w:ilvl="0" w:tplc="CBCCFD06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00"/>
      </w:pPr>
    </w:lvl>
    <w:lvl w:ilvl="2" w:tplc="0409001B" w:tentative="1">
      <w:start w:val="1"/>
      <w:numFmt w:val="lowerRoman"/>
      <w:lvlText w:val="%3."/>
      <w:lvlJc w:val="right"/>
      <w:pPr>
        <w:ind w:left="1480" w:hanging="400"/>
      </w:pPr>
    </w:lvl>
    <w:lvl w:ilvl="3" w:tplc="0409000F" w:tentative="1">
      <w:start w:val="1"/>
      <w:numFmt w:val="decimal"/>
      <w:lvlText w:val="%4."/>
      <w:lvlJc w:val="left"/>
      <w:pPr>
        <w:ind w:left="1880" w:hanging="400"/>
      </w:pPr>
    </w:lvl>
    <w:lvl w:ilvl="4" w:tplc="04090019" w:tentative="1">
      <w:start w:val="1"/>
      <w:numFmt w:val="upperLetter"/>
      <w:lvlText w:val="%5."/>
      <w:lvlJc w:val="left"/>
      <w:pPr>
        <w:ind w:left="2280" w:hanging="400"/>
      </w:pPr>
    </w:lvl>
    <w:lvl w:ilvl="5" w:tplc="0409001B" w:tentative="1">
      <w:start w:val="1"/>
      <w:numFmt w:val="lowerRoman"/>
      <w:lvlText w:val="%6."/>
      <w:lvlJc w:val="right"/>
      <w:pPr>
        <w:ind w:left="2680" w:hanging="400"/>
      </w:pPr>
    </w:lvl>
    <w:lvl w:ilvl="6" w:tplc="0409000F" w:tentative="1">
      <w:start w:val="1"/>
      <w:numFmt w:val="decimal"/>
      <w:lvlText w:val="%7."/>
      <w:lvlJc w:val="left"/>
      <w:pPr>
        <w:ind w:left="3080" w:hanging="400"/>
      </w:pPr>
    </w:lvl>
    <w:lvl w:ilvl="7" w:tplc="04090019" w:tentative="1">
      <w:start w:val="1"/>
      <w:numFmt w:val="upperLetter"/>
      <w:lvlText w:val="%8."/>
      <w:lvlJc w:val="left"/>
      <w:pPr>
        <w:ind w:left="3480" w:hanging="400"/>
      </w:pPr>
    </w:lvl>
    <w:lvl w:ilvl="8" w:tplc="0409001B" w:tentative="1">
      <w:start w:val="1"/>
      <w:numFmt w:val="lowerRoman"/>
      <w:lvlText w:val="%9."/>
      <w:lvlJc w:val="right"/>
      <w:pPr>
        <w:ind w:left="3880" w:hanging="400"/>
      </w:pPr>
    </w:lvl>
  </w:abstractNum>
  <w:abstractNum w:abstractNumId="3" w15:restartNumberingAfterBreak="0">
    <w:nsid w:val="532452A6"/>
    <w:multiLevelType w:val="hybridMultilevel"/>
    <w:tmpl w:val="6ECE7156"/>
    <w:lvl w:ilvl="0" w:tplc="A162C3A0">
      <w:start w:val="7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en-US" w:vendorID="64" w:dllVersion="0" w:nlCheck="1" w:checkStyle="0"/>
  <w:activeWritingStyle w:appName="MSWord" w:lang="ko-KR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319"/>
    <w:rsid w:val="00001BF1"/>
    <w:rsid w:val="0000265C"/>
    <w:rsid w:val="000043F7"/>
    <w:rsid w:val="000053EA"/>
    <w:rsid w:val="00007E19"/>
    <w:rsid w:val="00010CF3"/>
    <w:rsid w:val="00011D31"/>
    <w:rsid w:val="000162EC"/>
    <w:rsid w:val="00017C95"/>
    <w:rsid w:val="000212B9"/>
    <w:rsid w:val="00022AC7"/>
    <w:rsid w:val="00022CA6"/>
    <w:rsid w:val="00026DC3"/>
    <w:rsid w:val="000305EF"/>
    <w:rsid w:val="0003352C"/>
    <w:rsid w:val="00034DE9"/>
    <w:rsid w:val="000361D6"/>
    <w:rsid w:val="00036ABC"/>
    <w:rsid w:val="0004120D"/>
    <w:rsid w:val="000420BB"/>
    <w:rsid w:val="000439C9"/>
    <w:rsid w:val="00064AAE"/>
    <w:rsid w:val="00066D90"/>
    <w:rsid w:val="00067369"/>
    <w:rsid w:val="000763DF"/>
    <w:rsid w:val="00080E5A"/>
    <w:rsid w:val="000869DD"/>
    <w:rsid w:val="000940F3"/>
    <w:rsid w:val="00096BE0"/>
    <w:rsid w:val="000A38B4"/>
    <w:rsid w:val="000A3A4A"/>
    <w:rsid w:val="000A3F1B"/>
    <w:rsid w:val="000A710C"/>
    <w:rsid w:val="000B779B"/>
    <w:rsid w:val="000C2616"/>
    <w:rsid w:val="000C3950"/>
    <w:rsid w:val="000C3F94"/>
    <w:rsid w:val="000C55D3"/>
    <w:rsid w:val="000C7186"/>
    <w:rsid w:val="000D1154"/>
    <w:rsid w:val="000D1E68"/>
    <w:rsid w:val="000D5D92"/>
    <w:rsid w:val="000E1ED2"/>
    <w:rsid w:val="000E784D"/>
    <w:rsid w:val="000F716D"/>
    <w:rsid w:val="00100CBF"/>
    <w:rsid w:val="00101AD7"/>
    <w:rsid w:val="00106B56"/>
    <w:rsid w:val="001102B4"/>
    <w:rsid w:val="001111EA"/>
    <w:rsid w:val="001113D4"/>
    <w:rsid w:val="00111A7C"/>
    <w:rsid w:val="00112D08"/>
    <w:rsid w:val="00130517"/>
    <w:rsid w:val="0013149A"/>
    <w:rsid w:val="00135E13"/>
    <w:rsid w:val="00136974"/>
    <w:rsid w:val="00145186"/>
    <w:rsid w:val="00151ED4"/>
    <w:rsid w:val="001560AE"/>
    <w:rsid w:val="00160DBD"/>
    <w:rsid w:val="00161A0D"/>
    <w:rsid w:val="001654C0"/>
    <w:rsid w:val="001661EB"/>
    <w:rsid w:val="00166D37"/>
    <w:rsid w:val="00172319"/>
    <w:rsid w:val="00175281"/>
    <w:rsid w:val="0017615D"/>
    <w:rsid w:val="00176A6D"/>
    <w:rsid w:val="001818F9"/>
    <w:rsid w:val="00183A5C"/>
    <w:rsid w:val="00193053"/>
    <w:rsid w:val="0019545F"/>
    <w:rsid w:val="00195F39"/>
    <w:rsid w:val="001975A4"/>
    <w:rsid w:val="001A5B0F"/>
    <w:rsid w:val="001B3C51"/>
    <w:rsid w:val="001C247A"/>
    <w:rsid w:val="001C43D4"/>
    <w:rsid w:val="001C7349"/>
    <w:rsid w:val="001D1717"/>
    <w:rsid w:val="001D1A1B"/>
    <w:rsid w:val="001D3A50"/>
    <w:rsid w:val="001D4EB7"/>
    <w:rsid w:val="001D7336"/>
    <w:rsid w:val="001D761E"/>
    <w:rsid w:val="001E1B7E"/>
    <w:rsid w:val="001E257B"/>
    <w:rsid w:val="001E30DE"/>
    <w:rsid w:val="001E698E"/>
    <w:rsid w:val="001E7845"/>
    <w:rsid w:val="001E7B2F"/>
    <w:rsid w:val="001E7DEF"/>
    <w:rsid w:val="001F1349"/>
    <w:rsid w:val="001F197A"/>
    <w:rsid w:val="002010A8"/>
    <w:rsid w:val="00201B90"/>
    <w:rsid w:val="0020297B"/>
    <w:rsid w:val="002029B8"/>
    <w:rsid w:val="00204EF3"/>
    <w:rsid w:val="00205316"/>
    <w:rsid w:val="002058BD"/>
    <w:rsid w:val="0020629D"/>
    <w:rsid w:val="00211008"/>
    <w:rsid w:val="00214A2C"/>
    <w:rsid w:val="00226FA6"/>
    <w:rsid w:val="002274CC"/>
    <w:rsid w:val="00227852"/>
    <w:rsid w:val="0023023A"/>
    <w:rsid w:val="002376CE"/>
    <w:rsid w:val="00241781"/>
    <w:rsid w:val="002440EB"/>
    <w:rsid w:val="002565E7"/>
    <w:rsid w:val="0026109B"/>
    <w:rsid w:val="002672B5"/>
    <w:rsid w:val="002704FC"/>
    <w:rsid w:val="00272FBB"/>
    <w:rsid w:val="00285D2D"/>
    <w:rsid w:val="0028679F"/>
    <w:rsid w:val="0028796F"/>
    <w:rsid w:val="00290BB7"/>
    <w:rsid w:val="002918CD"/>
    <w:rsid w:val="00293EFC"/>
    <w:rsid w:val="00294255"/>
    <w:rsid w:val="0029749F"/>
    <w:rsid w:val="002A73C2"/>
    <w:rsid w:val="002B0D93"/>
    <w:rsid w:val="002B6791"/>
    <w:rsid w:val="002C24E6"/>
    <w:rsid w:val="002C4DDE"/>
    <w:rsid w:val="002D03FB"/>
    <w:rsid w:val="002D204D"/>
    <w:rsid w:val="002D22FE"/>
    <w:rsid w:val="002D49C0"/>
    <w:rsid w:val="002D4E26"/>
    <w:rsid w:val="002D6B45"/>
    <w:rsid w:val="002E075E"/>
    <w:rsid w:val="002E51B8"/>
    <w:rsid w:val="002F107F"/>
    <w:rsid w:val="002F2063"/>
    <w:rsid w:val="002F5BAA"/>
    <w:rsid w:val="00300058"/>
    <w:rsid w:val="003027A1"/>
    <w:rsid w:val="00304627"/>
    <w:rsid w:val="0030708C"/>
    <w:rsid w:val="00307F0D"/>
    <w:rsid w:val="0031179D"/>
    <w:rsid w:val="00312388"/>
    <w:rsid w:val="00322B2C"/>
    <w:rsid w:val="0032797F"/>
    <w:rsid w:val="003322BB"/>
    <w:rsid w:val="00334EF3"/>
    <w:rsid w:val="00344FD6"/>
    <w:rsid w:val="00351FBC"/>
    <w:rsid w:val="00354831"/>
    <w:rsid w:val="003555EA"/>
    <w:rsid w:val="0036184B"/>
    <w:rsid w:val="00365778"/>
    <w:rsid w:val="00365DE4"/>
    <w:rsid w:val="003673B6"/>
    <w:rsid w:val="00367FD2"/>
    <w:rsid w:val="00374F9D"/>
    <w:rsid w:val="003757F9"/>
    <w:rsid w:val="003764E7"/>
    <w:rsid w:val="00377D11"/>
    <w:rsid w:val="003805F1"/>
    <w:rsid w:val="00384EE4"/>
    <w:rsid w:val="00387329"/>
    <w:rsid w:val="003907F9"/>
    <w:rsid w:val="003A13F1"/>
    <w:rsid w:val="003A2E3B"/>
    <w:rsid w:val="003A312E"/>
    <w:rsid w:val="003A3C89"/>
    <w:rsid w:val="003A646E"/>
    <w:rsid w:val="003B2C72"/>
    <w:rsid w:val="003B6425"/>
    <w:rsid w:val="003C084D"/>
    <w:rsid w:val="003C146F"/>
    <w:rsid w:val="003C37C0"/>
    <w:rsid w:val="003D5ADA"/>
    <w:rsid w:val="003D78C9"/>
    <w:rsid w:val="003E0C22"/>
    <w:rsid w:val="003E2385"/>
    <w:rsid w:val="003E2828"/>
    <w:rsid w:val="003E288F"/>
    <w:rsid w:val="003E337B"/>
    <w:rsid w:val="003F13DE"/>
    <w:rsid w:val="004003B8"/>
    <w:rsid w:val="0041276D"/>
    <w:rsid w:val="00414B3E"/>
    <w:rsid w:val="00414BBD"/>
    <w:rsid w:val="00423695"/>
    <w:rsid w:val="0042426D"/>
    <w:rsid w:val="0042444C"/>
    <w:rsid w:val="004270B2"/>
    <w:rsid w:val="00431B62"/>
    <w:rsid w:val="00434CF3"/>
    <w:rsid w:val="0044090D"/>
    <w:rsid w:val="00440F32"/>
    <w:rsid w:val="00447695"/>
    <w:rsid w:val="00450151"/>
    <w:rsid w:val="00460762"/>
    <w:rsid w:val="0046379E"/>
    <w:rsid w:val="004641EA"/>
    <w:rsid w:val="00464A9C"/>
    <w:rsid w:val="00466828"/>
    <w:rsid w:val="00475BD8"/>
    <w:rsid w:val="00480A0C"/>
    <w:rsid w:val="00481637"/>
    <w:rsid w:val="00481681"/>
    <w:rsid w:val="00482B51"/>
    <w:rsid w:val="00483A22"/>
    <w:rsid w:val="004870CC"/>
    <w:rsid w:val="00487AE3"/>
    <w:rsid w:val="00491B68"/>
    <w:rsid w:val="0049329B"/>
    <w:rsid w:val="00493B31"/>
    <w:rsid w:val="004947A5"/>
    <w:rsid w:val="004A0E60"/>
    <w:rsid w:val="004A39F0"/>
    <w:rsid w:val="004A4C9B"/>
    <w:rsid w:val="004A54A1"/>
    <w:rsid w:val="004B115D"/>
    <w:rsid w:val="004B74BF"/>
    <w:rsid w:val="004B7CB6"/>
    <w:rsid w:val="004C2B2E"/>
    <w:rsid w:val="004C4ED8"/>
    <w:rsid w:val="004C4F08"/>
    <w:rsid w:val="004C7EC7"/>
    <w:rsid w:val="004D5369"/>
    <w:rsid w:val="004D5DD1"/>
    <w:rsid w:val="004E2287"/>
    <w:rsid w:val="004E4EE9"/>
    <w:rsid w:val="004E659A"/>
    <w:rsid w:val="004E6783"/>
    <w:rsid w:val="004F4008"/>
    <w:rsid w:val="004F4D8F"/>
    <w:rsid w:val="004F60CC"/>
    <w:rsid w:val="004F635A"/>
    <w:rsid w:val="00505890"/>
    <w:rsid w:val="00511B44"/>
    <w:rsid w:val="0051290A"/>
    <w:rsid w:val="00515C79"/>
    <w:rsid w:val="00515EA9"/>
    <w:rsid w:val="0051626A"/>
    <w:rsid w:val="00522754"/>
    <w:rsid w:val="005310A7"/>
    <w:rsid w:val="00531D4C"/>
    <w:rsid w:val="00531EE4"/>
    <w:rsid w:val="0053287B"/>
    <w:rsid w:val="00536012"/>
    <w:rsid w:val="00542A78"/>
    <w:rsid w:val="00545A52"/>
    <w:rsid w:val="005479DE"/>
    <w:rsid w:val="005500E6"/>
    <w:rsid w:val="00550A8B"/>
    <w:rsid w:val="005511B2"/>
    <w:rsid w:val="0055530A"/>
    <w:rsid w:val="00557F0F"/>
    <w:rsid w:val="00562149"/>
    <w:rsid w:val="005665A2"/>
    <w:rsid w:val="00570C06"/>
    <w:rsid w:val="00577F14"/>
    <w:rsid w:val="0058082F"/>
    <w:rsid w:val="00580B99"/>
    <w:rsid w:val="00581367"/>
    <w:rsid w:val="005813E0"/>
    <w:rsid w:val="005835E4"/>
    <w:rsid w:val="00590657"/>
    <w:rsid w:val="00591562"/>
    <w:rsid w:val="005A37C6"/>
    <w:rsid w:val="005B126E"/>
    <w:rsid w:val="005B322B"/>
    <w:rsid w:val="005C0735"/>
    <w:rsid w:val="005C20CF"/>
    <w:rsid w:val="005C6A17"/>
    <w:rsid w:val="005D164E"/>
    <w:rsid w:val="005D48F4"/>
    <w:rsid w:val="005E1A33"/>
    <w:rsid w:val="005E6C51"/>
    <w:rsid w:val="005F1F0E"/>
    <w:rsid w:val="006173E7"/>
    <w:rsid w:val="006207F8"/>
    <w:rsid w:val="00620927"/>
    <w:rsid w:val="00621A84"/>
    <w:rsid w:val="00622172"/>
    <w:rsid w:val="00622E71"/>
    <w:rsid w:val="00625C9D"/>
    <w:rsid w:val="006316AC"/>
    <w:rsid w:val="00634967"/>
    <w:rsid w:val="006350C9"/>
    <w:rsid w:val="00637696"/>
    <w:rsid w:val="00637DA0"/>
    <w:rsid w:val="00640E2E"/>
    <w:rsid w:val="00641628"/>
    <w:rsid w:val="00641E7C"/>
    <w:rsid w:val="006429BD"/>
    <w:rsid w:val="006437B8"/>
    <w:rsid w:val="006456C4"/>
    <w:rsid w:val="00646555"/>
    <w:rsid w:val="006561A1"/>
    <w:rsid w:val="00657ACE"/>
    <w:rsid w:val="00657D9A"/>
    <w:rsid w:val="00657FF0"/>
    <w:rsid w:val="00666EB5"/>
    <w:rsid w:val="006710A6"/>
    <w:rsid w:val="006726E8"/>
    <w:rsid w:val="006737DE"/>
    <w:rsid w:val="006765B1"/>
    <w:rsid w:val="006856BF"/>
    <w:rsid w:val="006912CD"/>
    <w:rsid w:val="00693AF2"/>
    <w:rsid w:val="00694F2E"/>
    <w:rsid w:val="006A5552"/>
    <w:rsid w:val="006B3B53"/>
    <w:rsid w:val="006B56B6"/>
    <w:rsid w:val="006B5A01"/>
    <w:rsid w:val="006B7C02"/>
    <w:rsid w:val="006C0707"/>
    <w:rsid w:val="006C6090"/>
    <w:rsid w:val="006C62C9"/>
    <w:rsid w:val="006C71EA"/>
    <w:rsid w:val="006C7D9B"/>
    <w:rsid w:val="006D0606"/>
    <w:rsid w:val="006D0CF9"/>
    <w:rsid w:val="006D5707"/>
    <w:rsid w:val="006E12C3"/>
    <w:rsid w:val="006E34F5"/>
    <w:rsid w:val="006E6793"/>
    <w:rsid w:val="006F152F"/>
    <w:rsid w:val="006F4774"/>
    <w:rsid w:val="006F6812"/>
    <w:rsid w:val="006F76FD"/>
    <w:rsid w:val="0070109E"/>
    <w:rsid w:val="00705B1B"/>
    <w:rsid w:val="00721789"/>
    <w:rsid w:val="00723AC9"/>
    <w:rsid w:val="0072599D"/>
    <w:rsid w:val="00735AF3"/>
    <w:rsid w:val="007377BF"/>
    <w:rsid w:val="00737D4F"/>
    <w:rsid w:val="00740D27"/>
    <w:rsid w:val="00742A2C"/>
    <w:rsid w:val="007508EF"/>
    <w:rsid w:val="007538DE"/>
    <w:rsid w:val="007553AE"/>
    <w:rsid w:val="0075572D"/>
    <w:rsid w:val="00766C90"/>
    <w:rsid w:val="00771761"/>
    <w:rsid w:val="007731F0"/>
    <w:rsid w:val="007802A7"/>
    <w:rsid w:val="007810F5"/>
    <w:rsid w:val="007824B3"/>
    <w:rsid w:val="007825A1"/>
    <w:rsid w:val="00783DAF"/>
    <w:rsid w:val="0078445D"/>
    <w:rsid w:val="00791A2E"/>
    <w:rsid w:val="007929D2"/>
    <w:rsid w:val="00793424"/>
    <w:rsid w:val="00796E75"/>
    <w:rsid w:val="007A0E64"/>
    <w:rsid w:val="007A234F"/>
    <w:rsid w:val="007A4DAA"/>
    <w:rsid w:val="007B0039"/>
    <w:rsid w:val="007B7B6C"/>
    <w:rsid w:val="007C11FD"/>
    <w:rsid w:val="007C14EA"/>
    <w:rsid w:val="007C4C32"/>
    <w:rsid w:val="007C72C1"/>
    <w:rsid w:val="007D1143"/>
    <w:rsid w:val="007D187B"/>
    <w:rsid w:val="007D28EB"/>
    <w:rsid w:val="007D2A63"/>
    <w:rsid w:val="007D60F9"/>
    <w:rsid w:val="007D6DEC"/>
    <w:rsid w:val="007D72F1"/>
    <w:rsid w:val="007E5520"/>
    <w:rsid w:val="007E7E8E"/>
    <w:rsid w:val="007F5E54"/>
    <w:rsid w:val="00801A5A"/>
    <w:rsid w:val="0080267B"/>
    <w:rsid w:val="00807CE5"/>
    <w:rsid w:val="00810FE3"/>
    <w:rsid w:val="00812ECD"/>
    <w:rsid w:val="00814818"/>
    <w:rsid w:val="00815EBD"/>
    <w:rsid w:val="00822F71"/>
    <w:rsid w:val="0082378B"/>
    <w:rsid w:val="00827325"/>
    <w:rsid w:val="00832AB0"/>
    <w:rsid w:val="008400FB"/>
    <w:rsid w:val="00840BB6"/>
    <w:rsid w:val="00840C40"/>
    <w:rsid w:val="008457EE"/>
    <w:rsid w:val="00845DFD"/>
    <w:rsid w:val="00851A9C"/>
    <w:rsid w:val="00852117"/>
    <w:rsid w:val="008601A8"/>
    <w:rsid w:val="008614DE"/>
    <w:rsid w:val="00865B33"/>
    <w:rsid w:val="008663B4"/>
    <w:rsid w:val="00866424"/>
    <w:rsid w:val="00867E1F"/>
    <w:rsid w:val="0087278F"/>
    <w:rsid w:val="0088674D"/>
    <w:rsid w:val="00887FCB"/>
    <w:rsid w:val="008909BD"/>
    <w:rsid w:val="0089186C"/>
    <w:rsid w:val="008A2E92"/>
    <w:rsid w:val="008A3187"/>
    <w:rsid w:val="008A5BB9"/>
    <w:rsid w:val="008A5D9B"/>
    <w:rsid w:val="008A6A7B"/>
    <w:rsid w:val="008B18E4"/>
    <w:rsid w:val="008B4933"/>
    <w:rsid w:val="008C7F5E"/>
    <w:rsid w:val="008D1973"/>
    <w:rsid w:val="008E0E23"/>
    <w:rsid w:val="008E1B1C"/>
    <w:rsid w:val="008E6FD3"/>
    <w:rsid w:val="008E7FD1"/>
    <w:rsid w:val="008F0ABB"/>
    <w:rsid w:val="008F0E23"/>
    <w:rsid w:val="008F1E02"/>
    <w:rsid w:val="008F68B9"/>
    <w:rsid w:val="00901446"/>
    <w:rsid w:val="009014BD"/>
    <w:rsid w:val="009046C0"/>
    <w:rsid w:val="0090520A"/>
    <w:rsid w:val="00910016"/>
    <w:rsid w:val="00913354"/>
    <w:rsid w:val="00915304"/>
    <w:rsid w:val="00920A22"/>
    <w:rsid w:val="00926CCA"/>
    <w:rsid w:val="00931F28"/>
    <w:rsid w:val="009324AD"/>
    <w:rsid w:val="00940FC5"/>
    <w:rsid w:val="009452A4"/>
    <w:rsid w:val="009455A3"/>
    <w:rsid w:val="00946104"/>
    <w:rsid w:val="00950BAB"/>
    <w:rsid w:val="009553CD"/>
    <w:rsid w:val="00973C0C"/>
    <w:rsid w:val="00973FC8"/>
    <w:rsid w:val="00981D8F"/>
    <w:rsid w:val="0098336C"/>
    <w:rsid w:val="009917BB"/>
    <w:rsid w:val="00995CC3"/>
    <w:rsid w:val="009A10CD"/>
    <w:rsid w:val="009A1FC2"/>
    <w:rsid w:val="009A4206"/>
    <w:rsid w:val="009A6531"/>
    <w:rsid w:val="009A6BDD"/>
    <w:rsid w:val="009B2044"/>
    <w:rsid w:val="009B2846"/>
    <w:rsid w:val="009B3169"/>
    <w:rsid w:val="009B3195"/>
    <w:rsid w:val="009B3F23"/>
    <w:rsid w:val="009B410D"/>
    <w:rsid w:val="009C05BD"/>
    <w:rsid w:val="009C2B71"/>
    <w:rsid w:val="009C508D"/>
    <w:rsid w:val="009D0F2B"/>
    <w:rsid w:val="009D3FA4"/>
    <w:rsid w:val="009D6BB0"/>
    <w:rsid w:val="009D7578"/>
    <w:rsid w:val="009D7B38"/>
    <w:rsid w:val="009E245C"/>
    <w:rsid w:val="009E295D"/>
    <w:rsid w:val="009E6A8E"/>
    <w:rsid w:val="009F1215"/>
    <w:rsid w:val="009F789E"/>
    <w:rsid w:val="00A01C0E"/>
    <w:rsid w:val="00A07C4B"/>
    <w:rsid w:val="00A1562D"/>
    <w:rsid w:val="00A15B95"/>
    <w:rsid w:val="00A2400A"/>
    <w:rsid w:val="00A32CA5"/>
    <w:rsid w:val="00A35171"/>
    <w:rsid w:val="00A40875"/>
    <w:rsid w:val="00A4383E"/>
    <w:rsid w:val="00A47C9C"/>
    <w:rsid w:val="00A47CCE"/>
    <w:rsid w:val="00A53589"/>
    <w:rsid w:val="00A54545"/>
    <w:rsid w:val="00A5507E"/>
    <w:rsid w:val="00A6076E"/>
    <w:rsid w:val="00A60F93"/>
    <w:rsid w:val="00A62E8C"/>
    <w:rsid w:val="00A700C3"/>
    <w:rsid w:val="00A718D9"/>
    <w:rsid w:val="00A75B86"/>
    <w:rsid w:val="00A7713A"/>
    <w:rsid w:val="00A809BF"/>
    <w:rsid w:val="00A8215B"/>
    <w:rsid w:val="00A86781"/>
    <w:rsid w:val="00A90099"/>
    <w:rsid w:val="00A91C26"/>
    <w:rsid w:val="00A92103"/>
    <w:rsid w:val="00A92C19"/>
    <w:rsid w:val="00A93F4A"/>
    <w:rsid w:val="00A93F94"/>
    <w:rsid w:val="00AA394C"/>
    <w:rsid w:val="00AA3A04"/>
    <w:rsid w:val="00AA4889"/>
    <w:rsid w:val="00AB0811"/>
    <w:rsid w:val="00AB0EE6"/>
    <w:rsid w:val="00AB1737"/>
    <w:rsid w:val="00AB1ABE"/>
    <w:rsid w:val="00AB2321"/>
    <w:rsid w:val="00AB2A94"/>
    <w:rsid w:val="00AB4128"/>
    <w:rsid w:val="00AB43D6"/>
    <w:rsid w:val="00AB6E1F"/>
    <w:rsid w:val="00AC1C59"/>
    <w:rsid w:val="00AC35B8"/>
    <w:rsid w:val="00AC49C2"/>
    <w:rsid w:val="00AC674A"/>
    <w:rsid w:val="00AC778F"/>
    <w:rsid w:val="00AC7FD7"/>
    <w:rsid w:val="00AC7FF8"/>
    <w:rsid w:val="00AD0A93"/>
    <w:rsid w:val="00AD5DA3"/>
    <w:rsid w:val="00AE11EE"/>
    <w:rsid w:val="00AE31EA"/>
    <w:rsid w:val="00AE333B"/>
    <w:rsid w:val="00AE4804"/>
    <w:rsid w:val="00AF215F"/>
    <w:rsid w:val="00AF217D"/>
    <w:rsid w:val="00AF66EF"/>
    <w:rsid w:val="00AF7F03"/>
    <w:rsid w:val="00B00D9F"/>
    <w:rsid w:val="00B15438"/>
    <w:rsid w:val="00B17E9D"/>
    <w:rsid w:val="00B2262A"/>
    <w:rsid w:val="00B349ED"/>
    <w:rsid w:val="00B35081"/>
    <w:rsid w:val="00B35D66"/>
    <w:rsid w:val="00B473A4"/>
    <w:rsid w:val="00B553CF"/>
    <w:rsid w:val="00B574D8"/>
    <w:rsid w:val="00B62212"/>
    <w:rsid w:val="00B63243"/>
    <w:rsid w:val="00B652E9"/>
    <w:rsid w:val="00B671B5"/>
    <w:rsid w:val="00B72111"/>
    <w:rsid w:val="00B72A0E"/>
    <w:rsid w:val="00B77799"/>
    <w:rsid w:val="00B80139"/>
    <w:rsid w:val="00B83BA4"/>
    <w:rsid w:val="00B94B0B"/>
    <w:rsid w:val="00B953E1"/>
    <w:rsid w:val="00B9584C"/>
    <w:rsid w:val="00BA02F6"/>
    <w:rsid w:val="00BA1356"/>
    <w:rsid w:val="00BA2074"/>
    <w:rsid w:val="00BA27DC"/>
    <w:rsid w:val="00BA2C7F"/>
    <w:rsid w:val="00BA4163"/>
    <w:rsid w:val="00BA453B"/>
    <w:rsid w:val="00BA4A3C"/>
    <w:rsid w:val="00BA4DE1"/>
    <w:rsid w:val="00BB01EB"/>
    <w:rsid w:val="00BB2664"/>
    <w:rsid w:val="00BC275F"/>
    <w:rsid w:val="00BC4074"/>
    <w:rsid w:val="00BC49CD"/>
    <w:rsid w:val="00BD55EC"/>
    <w:rsid w:val="00BD5C4F"/>
    <w:rsid w:val="00BD6862"/>
    <w:rsid w:val="00BE130C"/>
    <w:rsid w:val="00BE2B7B"/>
    <w:rsid w:val="00BE34A0"/>
    <w:rsid w:val="00BE366F"/>
    <w:rsid w:val="00BE3DFC"/>
    <w:rsid w:val="00BE5AB9"/>
    <w:rsid w:val="00BF51D2"/>
    <w:rsid w:val="00C00B38"/>
    <w:rsid w:val="00C15482"/>
    <w:rsid w:val="00C20135"/>
    <w:rsid w:val="00C229C1"/>
    <w:rsid w:val="00C22A01"/>
    <w:rsid w:val="00C2491E"/>
    <w:rsid w:val="00C3211D"/>
    <w:rsid w:val="00C50F8C"/>
    <w:rsid w:val="00C52FBF"/>
    <w:rsid w:val="00C551E9"/>
    <w:rsid w:val="00C57C51"/>
    <w:rsid w:val="00C61BD4"/>
    <w:rsid w:val="00C6373A"/>
    <w:rsid w:val="00C6789F"/>
    <w:rsid w:val="00C73394"/>
    <w:rsid w:val="00C804FE"/>
    <w:rsid w:val="00C85BD2"/>
    <w:rsid w:val="00C92777"/>
    <w:rsid w:val="00C955B7"/>
    <w:rsid w:val="00C96198"/>
    <w:rsid w:val="00CA010B"/>
    <w:rsid w:val="00CA0EA8"/>
    <w:rsid w:val="00CA3B1C"/>
    <w:rsid w:val="00CA4B23"/>
    <w:rsid w:val="00CA59B9"/>
    <w:rsid w:val="00CA6508"/>
    <w:rsid w:val="00CA7CAC"/>
    <w:rsid w:val="00CC4D64"/>
    <w:rsid w:val="00CC643E"/>
    <w:rsid w:val="00CD28A6"/>
    <w:rsid w:val="00CD59BF"/>
    <w:rsid w:val="00CE047F"/>
    <w:rsid w:val="00CE1EA9"/>
    <w:rsid w:val="00CF5428"/>
    <w:rsid w:val="00D02084"/>
    <w:rsid w:val="00D06202"/>
    <w:rsid w:val="00D14A80"/>
    <w:rsid w:val="00D165F2"/>
    <w:rsid w:val="00D179E6"/>
    <w:rsid w:val="00D17E4A"/>
    <w:rsid w:val="00D229EE"/>
    <w:rsid w:val="00D237AE"/>
    <w:rsid w:val="00D24FD4"/>
    <w:rsid w:val="00D266EE"/>
    <w:rsid w:val="00D27933"/>
    <w:rsid w:val="00D30AF5"/>
    <w:rsid w:val="00D30D0E"/>
    <w:rsid w:val="00D420F7"/>
    <w:rsid w:val="00D52E17"/>
    <w:rsid w:val="00D5553A"/>
    <w:rsid w:val="00D5645B"/>
    <w:rsid w:val="00D56CAF"/>
    <w:rsid w:val="00D614B7"/>
    <w:rsid w:val="00D705DB"/>
    <w:rsid w:val="00D72AB1"/>
    <w:rsid w:val="00D76E32"/>
    <w:rsid w:val="00D84142"/>
    <w:rsid w:val="00D96EB5"/>
    <w:rsid w:val="00D97676"/>
    <w:rsid w:val="00DA15ED"/>
    <w:rsid w:val="00DA46AC"/>
    <w:rsid w:val="00DA7430"/>
    <w:rsid w:val="00DB4359"/>
    <w:rsid w:val="00DB4DE9"/>
    <w:rsid w:val="00DB763C"/>
    <w:rsid w:val="00DC04B1"/>
    <w:rsid w:val="00DC5FCB"/>
    <w:rsid w:val="00DD2495"/>
    <w:rsid w:val="00DD374C"/>
    <w:rsid w:val="00DD4A84"/>
    <w:rsid w:val="00DD786A"/>
    <w:rsid w:val="00DE3010"/>
    <w:rsid w:val="00DE6228"/>
    <w:rsid w:val="00DF001E"/>
    <w:rsid w:val="00DF5003"/>
    <w:rsid w:val="00DF6055"/>
    <w:rsid w:val="00E0041C"/>
    <w:rsid w:val="00E0522A"/>
    <w:rsid w:val="00E05410"/>
    <w:rsid w:val="00E076D6"/>
    <w:rsid w:val="00E10793"/>
    <w:rsid w:val="00E11D1D"/>
    <w:rsid w:val="00E2659A"/>
    <w:rsid w:val="00E27BC5"/>
    <w:rsid w:val="00E3326C"/>
    <w:rsid w:val="00E35AFC"/>
    <w:rsid w:val="00E44724"/>
    <w:rsid w:val="00E479F0"/>
    <w:rsid w:val="00E5356E"/>
    <w:rsid w:val="00E53D30"/>
    <w:rsid w:val="00E55B39"/>
    <w:rsid w:val="00E56A73"/>
    <w:rsid w:val="00E5759F"/>
    <w:rsid w:val="00E600CD"/>
    <w:rsid w:val="00E75A56"/>
    <w:rsid w:val="00E92CC0"/>
    <w:rsid w:val="00E948A4"/>
    <w:rsid w:val="00EA0403"/>
    <w:rsid w:val="00EA5CCD"/>
    <w:rsid w:val="00EB0E7C"/>
    <w:rsid w:val="00EB18D7"/>
    <w:rsid w:val="00EB1919"/>
    <w:rsid w:val="00EB7501"/>
    <w:rsid w:val="00EC084D"/>
    <w:rsid w:val="00EC6630"/>
    <w:rsid w:val="00EC7886"/>
    <w:rsid w:val="00ED2185"/>
    <w:rsid w:val="00ED452F"/>
    <w:rsid w:val="00ED7641"/>
    <w:rsid w:val="00EE1A73"/>
    <w:rsid w:val="00EE1C06"/>
    <w:rsid w:val="00EF121E"/>
    <w:rsid w:val="00EF163E"/>
    <w:rsid w:val="00EF4CBC"/>
    <w:rsid w:val="00EF5AB7"/>
    <w:rsid w:val="00F0599B"/>
    <w:rsid w:val="00F07A4D"/>
    <w:rsid w:val="00F16F82"/>
    <w:rsid w:val="00F17295"/>
    <w:rsid w:val="00F21F83"/>
    <w:rsid w:val="00F23177"/>
    <w:rsid w:val="00F26D21"/>
    <w:rsid w:val="00F3633B"/>
    <w:rsid w:val="00F403EB"/>
    <w:rsid w:val="00F444B1"/>
    <w:rsid w:val="00F45CBF"/>
    <w:rsid w:val="00F46F07"/>
    <w:rsid w:val="00F515AA"/>
    <w:rsid w:val="00F51D11"/>
    <w:rsid w:val="00F5390F"/>
    <w:rsid w:val="00F53CD3"/>
    <w:rsid w:val="00F6183D"/>
    <w:rsid w:val="00F75822"/>
    <w:rsid w:val="00F765A4"/>
    <w:rsid w:val="00F778F2"/>
    <w:rsid w:val="00F82240"/>
    <w:rsid w:val="00F835A4"/>
    <w:rsid w:val="00F85C55"/>
    <w:rsid w:val="00F900D2"/>
    <w:rsid w:val="00F92761"/>
    <w:rsid w:val="00FA191A"/>
    <w:rsid w:val="00FA4BF1"/>
    <w:rsid w:val="00FA771A"/>
    <w:rsid w:val="00FA7DAD"/>
    <w:rsid w:val="00FB2D11"/>
    <w:rsid w:val="00FC1E7D"/>
    <w:rsid w:val="00FC2A7B"/>
    <w:rsid w:val="00FD55F0"/>
    <w:rsid w:val="00FE0467"/>
    <w:rsid w:val="00FE3368"/>
    <w:rsid w:val="00FE4947"/>
    <w:rsid w:val="00FE5844"/>
    <w:rsid w:val="00FE5A1F"/>
    <w:rsid w:val="00FF0EDC"/>
    <w:rsid w:val="00FF5BFB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EEAE12"/>
  <w15:chartTrackingRefBased/>
  <w15:docId w15:val="{30BBCA49-4CC1-4052-A6A2-5FF96D1E2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7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12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212B9"/>
  </w:style>
  <w:style w:type="paragraph" w:styleId="a4">
    <w:name w:val="footer"/>
    <w:basedOn w:val="a"/>
    <w:link w:val="Char0"/>
    <w:uiPriority w:val="99"/>
    <w:unhideWhenUsed/>
    <w:rsid w:val="000212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212B9"/>
  </w:style>
  <w:style w:type="paragraph" w:styleId="a5">
    <w:name w:val="List Paragraph"/>
    <w:basedOn w:val="a"/>
    <w:uiPriority w:val="34"/>
    <w:qFormat/>
    <w:rsid w:val="000212B9"/>
    <w:pPr>
      <w:ind w:left="720"/>
      <w:contextualSpacing/>
    </w:pPr>
  </w:style>
  <w:style w:type="table" w:styleId="a6">
    <w:name w:val="Table Grid"/>
    <w:basedOn w:val="a1"/>
    <w:uiPriority w:val="39"/>
    <w:rsid w:val="0002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887FCB"/>
    <w:rPr>
      <w:b/>
      <w:bCs/>
    </w:rPr>
  </w:style>
  <w:style w:type="paragraph" w:styleId="a8">
    <w:name w:val="Normal (Web)"/>
    <w:basedOn w:val="a"/>
    <w:uiPriority w:val="99"/>
    <w:unhideWhenUsed/>
    <w:rsid w:val="00887FC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Revision"/>
    <w:hidden/>
    <w:uiPriority w:val="99"/>
    <w:semiHidden/>
    <w:rsid w:val="007D187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59EED-50F3-4EDF-ACDB-271F5E575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19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홍승효/Hong Seunghyo</dc:creator>
  <cp:keywords/>
  <dc:description/>
  <cp:lastModifiedBy>김지선/Kim Ji Sun</cp:lastModifiedBy>
  <cp:revision>13</cp:revision>
  <cp:lastPrinted>2025-08-04T01:12:00Z</cp:lastPrinted>
  <dcterms:created xsi:type="dcterms:W3CDTF">2025-11-04T05:31:00Z</dcterms:created>
  <dcterms:modified xsi:type="dcterms:W3CDTF">2025-11-04T07:01:00Z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2025-04-17T05:11:32Z</vt:lpwstr>
  </property>
  <property fmtid="{D5CDD505-2E9C-101B-9397-08002B2CF9AE}" pid="4" name="MSIP_Label_f250ab05-2878-423e-8fbe-17ede68de2b3_Method">
    <vt:lpwstr>Standard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8f0d5409-d7b9-469c-813e-9b92516235e0</vt:lpwstr>
  </property>
  <property fmtid="{D5CDD505-2E9C-101B-9397-08002B2CF9AE}" pid="8" name="MSIP_Label_f250ab05-2878-423e-8fbe-17ede68de2b3_ContentBits">
    <vt:lpwstr>0</vt:lpwstr>
  </property>
  <property fmtid="{D5CDD505-2E9C-101B-9397-08002B2CF9AE}" pid="9" name="MSIP_Label_f250ab05-2878-423e-8fbe-17ede68de2b3_Tag">
    <vt:lpwstr>10, 3, 0, 1</vt:lpwstr>
  </property>
</Properties>
</file>